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84B2A" w14:textId="77777777" w:rsidR="00633308" w:rsidRPr="00F17F21" w:rsidRDefault="00F17F21" w:rsidP="00633308">
      <w:pPr>
        <w:spacing w:after="0" w:line="240" w:lineRule="auto"/>
        <w:rPr>
          <w:lang w:val="id-ID"/>
        </w:rPr>
      </w:pPr>
      <w:r w:rsidRPr="00F17F21">
        <w:rPr>
          <w:noProof/>
        </w:rPr>
        <w:drawing>
          <wp:anchor distT="0" distB="0" distL="114300" distR="114300" simplePos="0" relativeHeight="251665408" behindDoc="0" locked="0" layoutInCell="1" allowOverlap="1" wp14:anchorId="51836FBD" wp14:editId="3A629920">
            <wp:simplePos x="0" y="0"/>
            <wp:positionH relativeFrom="column">
              <wp:posOffset>4856156</wp:posOffset>
            </wp:positionH>
            <wp:positionV relativeFrom="paragraph">
              <wp:posOffset>-156210</wp:posOffset>
            </wp:positionV>
            <wp:extent cx="1155700" cy="34480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pic:cNvPicPr>
                  </pic:nvPicPr>
                  <pic:blipFill rotWithShape="1">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t="14156" b="46054"/>
                    <a:stretch/>
                  </pic:blipFill>
                  <pic:spPr bwMode="auto">
                    <a:xfrm>
                      <a:off x="0" y="0"/>
                      <a:ext cx="1155700" cy="3448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17F21">
        <w:rPr>
          <w:noProof/>
        </w:rPr>
        <mc:AlternateContent>
          <mc:Choice Requires="wps">
            <w:drawing>
              <wp:anchor distT="0" distB="0" distL="114300" distR="114300" simplePos="0" relativeHeight="251664384" behindDoc="0" locked="0" layoutInCell="1" allowOverlap="1" wp14:anchorId="739936F1" wp14:editId="57DD9EFB">
                <wp:simplePos x="0" y="0"/>
                <wp:positionH relativeFrom="column">
                  <wp:posOffset>3747770</wp:posOffset>
                </wp:positionH>
                <wp:positionV relativeFrom="paragraph">
                  <wp:posOffset>-156210</wp:posOffset>
                </wp:positionV>
                <wp:extent cx="2311400" cy="594360"/>
                <wp:effectExtent l="0" t="0" r="12700" b="1524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594360"/>
                        </a:xfrm>
                        <a:prstGeom prst="rect">
                          <a:avLst/>
                        </a:prstGeom>
                        <a:noFill/>
                        <a:ln w="19050">
                          <a:solidFill>
                            <a:srgbClr val="FFFFFF"/>
                          </a:solidFill>
                          <a:prstDash val="solid"/>
                          <a:miter lim="800000"/>
                          <a:headEnd/>
                          <a:tailEnd/>
                        </a:ln>
                      </wps:spPr>
                      <wps:txbx>
                        <w:txbxContent>
                          <w:p w14:paraId="4C3BA5BF" w14:textId="77777777" w:rsidR="005C6E65" w:rsidRPr="002D03B4" w:rsidRDefault="005C6E65" w:rsidP="00F17F21">
                            <w:pPr>
                              <w:spacing w:after="0" w:line="242" w:lineRule="auto"/>
                              <w:ind w:left="142" w:right="141"/>
                              <w:rPr>
                                <w:rFonts w:asciiTheme="majorHAnsi" w:hAnsiTheme="majorHAnsi"/>
                                <w:w w:val="95"/>
                                <w:sz w:val="16"/>
                                <w:lang w:val="id-ID"/>
                              </w:rPr>
                            </w:pPr>
                          </w:p>
                          <w:p w14:paraId="27526A87" w14:textId="77777777" w:rsidR="005C6E65" w:rsidRDefault="005C6E65" w:rsidP="00F17F21">
                            <w:pPr>
                              <w:spacing w:after="0" w:line="242" w:lineRule="auto"/>
                              <w:ind w:left="142" w:right="141"/>
                              <w:jc w:val="right"/>
                              <w:rPr>
                                <w:rFonts w:asciiTheme="majorHAnsi" w:hAnsiTheme="majorHAnsi"/>
                                <w:w w:val="90"/>
                                <w:sz w:val="16"/>
                                <w:lang w:val="id-ID"/>
                              </w:rPr>
                            </w:pPr>
                          </w:p>
                          <w:p w14:paraId="1FCD843A" w14:textId="77777777" w:rsidR="005C6E65" w:rsidRDefault="005C6E65" w:rsidP="00F17F21">
                            <w:pPr>
                              <w:spacing w:after="0" w:line="242" w:lineRule="auto"/>
                              <w:ind w:left="142" w:right="141"/>
                              <w:jc w:val="right"/>
                              <w:rPr>
                                <w:rFonts w:asciiTheme="majorHAnsi" w:hAnsiTheme="majorHAnsi"/>
                                <w:w w:val="90"/>
                                <w:sz w:val="16"/>
                                <w:lang w:val="id-ID"/>
                              </w:rPr>
                            </w:pPr>
                          </w:p>
                          <w:p w14:paraId="2A566DFA" w14:textId="77777777" w:rsidR="005C6E65" w:rsidRDefault="005C6E65" w:rsidP="00F17F21">
                            <w:pPr>
                              <w:spacing w:after="0" w:line="240" w:lineRule="auto"/>
                              <w:ind w:left="142" w:right="141"/>
                              <w:jc w:val="right"/>
                              <w:rPr>
                                <w:rFonts w:asciiTheme="majorHAnsi" w:hAnsiTheme="majorHAnsi"/>
                                <w:sz w:val="16"/>
                                <w:lang w:val="id-ID"/>
                              </w:rPr>
                            </w:pPr>
                            <w:r w:rsidRPr="002D03B4">
                              <w:rPr>
                                <w:rFonts w:asciiTheme="majorHAnsi" w:hAnsiTheme="majorHAnsi"/>
                                <w:w w:val="90"/>
                                <w:sz w:val="16"/>
                              </w:rPr>
                              <w:t>Volume:</w:t>
                            </w:r>
                            <w:r w:rsidRPr="002D03B4">
                              <w:rPr>
                                <w:rFonts w:asciiTheme="majorHAnsi" w:hAnsiTheme="majorHAnsi"/>
                                <w:spacing w:val="11"/>
                                <w:w w:val="90"/>
                                <w:sz w:val="16"/>
                              </w:rPr>
                              <w:t xml:space="preserve"> </w:t>
                            </w:r>
                            <w:r w:rsidRPr="002D03B4">
                              <w:rPr>
                                <w:rFonts w:asciiTheme="majorHAnsi" w:hAnsiTheme="majorHAnsi"/>
                                <w:w w:val="90"/>
                                <w:sz w:val="16"/>
                              </w:rPr>
                              <w:t>5</w:t>
                            </w:r>
                            <w:r w:rsidRPr="002D03B4">
                              <w:rPr>
                                <w:rFonts w:asciiTheme="majorHAnsi" w:hAnsiTheme="majorHAnsi"/>
                                <w:spacing w:val="9"/>
                                <w:w w:val="90"/>
                                <w:sz w:val="16"/>
                              </w:rPr>
                              <w:t xml:space="preserve"> </w:t>
                            </w:r>
                            <w:proofErr w:type="spellStart"/>
                            <w:r w:rsidRPr="002D03B4">
                              <w:rPr>
                                <w:rFonts w:asciiTheme="majorHAnsi" w:hAnsiTheme="majorHAnsi"/>
                                <w:w w:val="90"/>
                                <w:sz w:val="16"/>
                              </w:rPr>
                              <w:t>Nomor</w:t>
                            </w:r>
                            <w:proofErr w:type="spellEnd"/>
                            <w:r w:rsidRPr="002D03B4">
                              <w:rPr>
                                <w:rFonts w:asciiTheme="majorHAnsi" w:hAnsiTheme="majorHAnsi"/>
                                <w:w w:val="90"/>
                                <w:sz w:val="16"/>
                              </w:rPr>
                              <w:t>:</w:t>
                            </w:r>
                            <w:r w:rsidRPr="002D03B4">
                              <w:rPr>
                                <w:rFonts w:asciiTheme="majorHAnsi" w:hAnsiTheme="majorHAnsi"/>
                                <w:spacing w:val="11"/>
                                <w:w w:val="90"/>
                                <w:sz w:val="16"/>
                              </w:rPr>
                              <w:t xml:space="preserve"> </w:t>
                            </w:r>
                            <w:r w:rsidRPr="002D03B4">
                              <w:rPr>
                                <w:rFonts w:asciiTheme="majorHAnsi" w:hAnsiTheme="majorHAnsi"/>
                                <w:w w:val="90"/>
                                <w:sz w:val="16"/>
                              </w:rPr>
                              <w:t>3</w:t>
                            </w:r>
                            <w:r w:rsidRPr="002D03B4">
                              <w:rPr>
                                <w:rFonts w:asciiTheme="majorHAnsi" w:hAnsiTheme="majorHAnsi"/>
                                <w:spacing w:val="9"/>
                                <w:w w:val="90"/>
                                <w:sz w:val="16"/>
                              </w:rPr>
                              <w:t xml:space="preserve"> </w:t>
                            </w:r>
                            <w:proofErr w:type="spellStart"/>
                            <w:r w:rsidRPr="002D03B4">
                              <w:rPr>
                                <w:rFonts w:asciiTheme="majorHAnsi" w:hAnsiTheme="majorHAnsi"/>
                                <w:w w:val="90"/>
                                <w:sz w:val="16"/>
                              </w:rPr>
                              <w:t>Bulan</w:t>
                            </w:r>
                            <w:proofErr w:type="spellEnd"/>
                            <w:r w:rsidRPr="002D03B4">
                              <w:rPr>
                                <w:rFonts w:asciiTheme="majorHAnsi" w:hAnsiTheme="majorHAnsi"/>
                                <w:spacing w:val="10"/>
                                <w:w w:val="90"/>
                                <w:sz w:val="16"/>
                              </w:rPr>
                              <w:t xml:space="preserve"> </w:t>
                            </w:r>
                            <w:proofErr w:type="spellStart"/>
                            <w:r w:rsidRPr="002D03B4">
                              <w:rPr>
                                <w:rFonts w:asciiTheme="majorHAnsi" w:hAnsiTheme="majorHAnsi"/>
                                <w:w w:val="90"/>
                                <w:sz w:val="16"/>
                              </w:rPr>
                              <w:t>Maret</w:t>
                            </w:r>
                            <w:proofErr w:type="spellEnd"/>
                            <w:r w:rsidRPr="002D03B4">
                              <w:rPr>
                                <w:rFonts w:asciiTheme="majorHAnsi" w:hAnsiTheme="majorHAnsi"/>
                                <w:spacing w:val="11"/>
                                <w:w w:val="90"/>
                                <w:sz w:val="16"/>
                              </w:rPr>
                              <w:t xml:space="preserve"> </w:t>
                            </w:r>
                            <w:proofErr w:type="spellStart"/>
                            <w:r w:rsidRPr="002D03B4">
                              <w:rPr>
                                <w:rFonts w:asciiTheme="majorHAnsi" w:hAnsiTheme="majorHAnsi"/>
                                <w:w w:val="90"/>
                                <w:sz w:val="16"/>
                              </w:rPr>
                              <w:t>Tahun</w:t>
                            </w:r>
                            <w:proofErr w:type="spellEnd"/>
                            <w:r w:rsidRPr="002D03B4">
                              <w:rPr>
                                <w:rFonts w:asciiTheme="majorHAnsi" w:hAnsiTheme="majorHAnsi"/>
                                <w:spacing w:val="10"/>
                                <w:w w:val="90"/>
                                <w:sz w:val="16"/>
                              </w:rPr>
                              <w:t xml:space="preserve"> </w:t>
                            </w:r>
                            <w:r w:rsidRPr="002D03B4">
                              <w:rPr>
                                <w:rFonts w:asciiTheme="majorHAnsi" w:hAnsiTheme="majorHAnsi"/>
                                <w:w w:val="90"/>
                                <w:sz w:val="16"/>
                              </w:rPr>
                              <w:t>2020</w:t>
                            </w:r>
                            <w:r w:rsidRPr="002D03B4">
                              <w:rPr>
                                <w:rFonts w:asciiTheme="majorHAnsi" w:hAnsiTheme="majorHAnsi"/>
                                <w:sz w:val="16"/>
                                <w:lang w:val="id-ID"/>
                              </w:rPr>
                              <w:t xml:space="preserve"> </w:t>
                            </w:r>
                          </w:p>
                          <w:p w14:paraId="50C5DF8B" w14:textId="77777777" w:rsidR="005C6E65" w:rsidRPr="002D03B4" w:rsidRDefault="005C6E65" w:rsidP="00F17F21">
                            <w:pPr>
                              <w:spacing w:after="0" w:line="240" w:lineRule="auto"/>
                              <w:ind w:left="142" w:right="141"/>
                              <w:jc w:val="right"/>
                              <w:rPr>
                                <w:rFonts w:asciiTheme="majorHAnsi" w:hAnsiTheme="majorHAnsi"/>
                                <w:sz w:val="16"/>
                              </w:rPr>
                            </w:pPr>
                            <w:proofErr w:type="spellStart"/>
                            <w:r w:rsidRPr="002D03B4">
                              <w:rPr>
                                <w:rFonts w:asciiTheme="majorHAnsi" w:hAnsiTheme="majorHAnsi"/>
                                <w:w w:val="90"/>
                                <w:sz w:val="16"/>
                              </w:rPr>
                              <w:t>Halaman</w:t>
                            </w:r>
                            <w:proofErr w:type="spellEnd"/>
                            <w:r w:rsidRPr="002D03B4">
                              <w:rPr>
                                <w:rFonts w:asciiTheme="majorHAnsi" w:hAnsiTheme="majorHAnsi"/>
                                <w:w w:val="90"/>
                                <w:sz w:val="16"/>
                              </w:rPr>
                              <w:t>:</w:t>
                            </w:r>
                            <w:r w:rsidRPr="002D03B4">
                              <w:rPr>
                                <w:rFonts w:asciiTheme="majorHAnsi" w:hAnsiTheme="majorHAnsi"/>
                                <w:spacing w:val="44"/>
                                <w:w w:val="90"/>
                                <w:sz w:val="16"/>
                              </w:rPr>
                              <w:t xml:space="preserve"> </w:t>
                            </w:r>
                            <w:r w:rsidRPr="002D03B4">
                              <w:rPr>
                                <w:rFonts w:asciiTheme="majorHAnsi" w:hAnsiTheme="majorHAnsi"/>
                                <w:w w:val="90"/>
                                <w:sz w:val="16"/>
                              </w:rPr>
                              <w:t>408—413</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type w14:anchorId="739936F1" id="_x0000_t202" coordsize="21600,21600" o:spt="202" path="m,l,21600r21600,l21600,xe">
                <v:stroke joinstyle="miter"/>
                <v:path gradientshapeok="t" o:connecttype="rect"/>
              </v:shapetype>
              <v:shape id="Text Box 5" o:spid="_x0000_s1026" type="#_x0000_t202" style="position:absolute;margin-left:295.1pt;margin-top:-12.3pt;width:182pt;height:46.8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" filled="f" strokecolor="white" strokeweight="1.5pt">
                <v:textbox inset="0,0,0,0">
                  <w:txbxContent>
                    <w:p w14:paraId="4C3BA5BF" w14:textId="77777777" w:rsidR="005C6E65" w:rsidRPr="002D03B4" w:rsidRDefault="005C6E65" w:rsidP="00F17F21">
                      <w:pPr>
                        <w:spacing w:after="0" w:line="242" w:lineRule="auto"/>
                        <w:ind w:left="142" w:right="141"/>
                        <w:rPr>
                          <w:rFonts w:asciiTheme="majorHAnsi" w:hAnsiTheme="majorHAnsi"/>
                          <w:w w:val="95"/>
                          <w:sz w:val="16"/>
                          <w:lang w:val="id-ID"/>
                        </w:rPr>
                      </w:pPr>
                    </w:p>
                    <w:p w14:paraId="27526A87" w14:textId="77777777" w:rsidR="005C6E65" w:rsidRDefault="005C6E65" w:rsidP="00F17F21">
                      <w:pPr>
                        <w:spacing w:after="0" w:line="242" w:lineRule="auto"/>
                        <w:ind w:left="142" w:right="141"/>
                        <w:jc w:val="right"/>
                        <w:rPr>
                          <w:rFonts w:asciiTheme="majorHAnsi" w:hAnsiTheme="majorHAnsi"/>
                          <w:w w:val="90"/>
                          <w:sz w:val="16"/>
                          <w:lang w:val="id-ID"/>
                        </w:rPr>
                      </w:pPr>
                    </w:p>
                    <w:p w14:paraId="1FCD843A" w14:textId="77777777" w:rsidR="005C6E65" w:rsidRDefault="005C6E65" w:rsidP="00F17F21">
                      <w:pPr>
                        <w:spacing w:after="0" w:line="242" w:lineRule="auto"/>
                        <w:ind w:left="142" w:right="141"/>
                        <w:jc w:val="right"/>
                        <w:rPr>
                          <w:rFonts w:asciiTheme="majorHAnsi" w:hAnsiTheme="majorHAnsi"/>
                          <w:w w:val="90"/>
                          <w:sz w:val="16"/>
                          <w:lang w:val="id-ID"/>
                        </w:rPr>
                      </w:pPr>
                    </w:p>
                    <w:p w14:paraId="2A566DFA" w14:textId="77777777" w:rsidR="005C6E65" w:rsidRDefault="005C6E65" w:rsidP="00F17F21">
                      <w:pPr>
                        <w:spacing w:after="0" w:line="240" w:lineRule="auto"/>
                        <w:ind w:left="142" w:right="141"/>
                        <w:jc w:val="right"/>
                        <w:rPr>
                          <w:rFonts w:asciiTheme="majorHAnsi" w:hAnsiTheme="majorHAnsi"/>
                          <w:sz w:val="16"/>
                          <w:lang w:val="id-ID"/>
                        </w:rPr>
                      </w:pPr>
                      <w:r w:rsidRPr="002D03B4">
                        <w:rPr>
                          <w:rFonts w:asciiTheme="majorHAnsi" w:hAnsiTheme="majorHAnsi"/>
                          <w:w w:val="90"/>
                          <w:sz w:val="16"/>
                        </w:rPr>
                        <w:t>Volume:</w:t>
                      </w:r>
                      <w:r w:rsidRPr="002D03B4">
                        <w:rPr>
                          <w:rFonts w:asciiTheme="majorHAnsi" w:hAnsiTheme="majorHAnsi"/>
                          <w:spacing w:val="11"/>
                          <w:w w:val="90"/>
                          <w:sz w:val="16"/>
                        </w:rPr>
                        <w:t xml:space="preserve"> </w:t>
                      </w:r>
                      <w:r w:rsidRPr="002D03B4">
                        <w:rPr>
                          <w:rFonts w:asciiTheme="majorHAnsi" w:hAnsiTheme="majorHAnsi"/>
                          <w:w w:val="90"/>
                          <w:sz w:val="16"/>
                        </w:rPr>
                        <w:t>5</w:t>
                      </w:r>
                      <w:r w:rsidRPr="002D03B4">
                        <w:rPr>
                          <w:rFonts w:asciiTheme="majorHAnsi" w:hAnsiTheme="majorHAnsi"/>
                          <w:spacing w:val="9"/>
                          <w:w w:val="90"/>
                          <w:sz w:val="16"/>
                        </w:rPr>
                        <w:t xml:space="preserve"> </w:t>
                      </w:r>
                      <w:r w:rsidRPr="002D03B4">
                        <w:rPr>
                          <w:rFonts w:asciiTheme="majorHAnsi" w:hAnsiTheme="majorHAnsi"/>
                          <w:w w:val="90"/>
                          <w:sz w:val="16"/>
                        </w:rPr>
                        <w:t>Nomor:</w:t>
                      </w:r>
                      <w:r w:rsidRPr="002D03B4">
                        <w:rPr>
                          <w:rFonts w:asciiTheme="majorHAnsi" w:hAnsiTheme="majorHAnsi"/>
                          <w:spacing w:val="11"/>
                          <w:w w:val="90"/>
                          <w:sz w:val="16"/>
                        </w:rPr>
                        <w:t xml:space="preserve"> </w:t>
                      </w:r>
                      <w:r w:rsidRPr="002D03B4">
                        <w:rPr>
                          <w:rFonts w:asciiTheme="majorHAnsi" w:hAnsiTheme="majorHAnsi"/>
                          <w:w w:val="90"/>
                          <w:sz w:val="16"/>
                        </w:rPr>
                        <w:t>3</w:t>
                      </w:r>
                      <w:r w:rsidRPr="002D03B4">
                        <w:rPr>
                          <w:rFonts w:asciiTheme="majorHAnsi" w:hAnsiTheme="majorHAnsi"/>
                          <w:spacing w:val="9"/>
                          <w:w w:val="90"/>
                          <w:sz w:val="16"/>
                        </w:rPr>
                        <w:t xml:space="preserve"> </w:t>
                      </w:r>
                      <w:r w:rsidRPr="002D03B4">
                        <w:rPr>
                          <w:rFonts w:asciiTheme="majorHAnsi" w:hAnsiTheme="majorHAnsi"/>
                          <w:w w:val="90"/>
                          <w:sz w:val="16"/>
                        </w:rPr>
                        <w:t>Bulan</w:t>
                      </w:r>
                      <w:r w:rsidRPr="002D03B4">
                        <w:rPr>
                          <w:rFonts w:asciiTheme="majorHAnsi" w:hAnsiTheme="majorHAnsi"/>
                          <w:spacing w:val="10"/>
                          <w:w w:val="90"/>
                          <w:sz w:val="16"/>
                        </w:rPr>
                        <w:t xml:space="preserve"> </w:t>
                      </w:r>
                      <w:r w:rsidRPr="002D03B4">
                        <w:rPr>
                          <w:rFonts w:asciiTheme="majorHAnsi" w:hAnsiTheme="majorHAnsi"/>
                          <w:w w:val="90"/>
                          <w:sz w:val="16"/>
                        </w:rPr>
                        <w:t>Maret</w:t>
                      </w:r>
                      <w:r w:rsidRPr="002D03B4">
                        <w:rPr>
                          <w:rFonts w:asciiTheme="majorHAnsi" w:hAnsiTheme="majorHAnsi"/>
                          <w:spacing w:val="11"/>
                          <w:w w:val="90"/>
                          <w:sz w:val="16"/>
                        </w:rPr>
                        <w:t xml:space="preserve"> </w:t>
                      </w:r>
                      <w:r w:rsidRPr="002D03B4">
                        <w:rPr>
                          <w:rFonts w:asciiTheme="majorHAnsi" w:hAnsiTheme="majorHAnsi"/>
                          <w:w w:val="90"/>
                          <w:sz w:val="16"/>
                        </w:rPr>
                        <w:t>Tahun</w:t>
                      </w:r>
                      <w:r w:rsidRPr="002D03B4">
                        <w:rPr>
                          <w:rFonts w:asciiTheme="majorHAnsi" w:hAnsiTheme="majorHAnsi"/>
                          <w:spacing w:val="10"/>
                          <w:w w:val="90"/>
                          <w:sz w:val="16"/>
                        </w:rPr>
                        <w:t xml:space="preserve"> </w:t>
                      </w:r>
                      <w:r w:rsidRPr="002D03B4">
                        <w:rPr>
                          <w:rFonts w:asciiTheme="majorHAnsi" w:hAnsiTheme="majorHAnsi"/>
                          <w:w w:val="90"/>
                          <w:sz w:val="16"/>
                        </w:rPr>
                        <w:t>2020</w:t>
                      </w:r>
                      <w:r w:rsidRPr="002D03B4">
                        <w:rPr>
                          <w:rFonts w:asciiTheme="majorHAnsi" w:hAnsiTheme="majorHAnsi"/>
                          <w:sz w:val="16"/>
                          <w:lang w:val="id-ID"/>
                        </w:rPr>
                        <w:t xml:space="preserve"> </w:t>
                      </w:r>
                    </w:p>
                    <w:p w14:paraId="50C5DF8B" w14:textId="77777777" w:rsidR="005C6E65" w:rsidRPr="002D03B4" w:rsidRDefault="005C6E65" w:rsidP="00F17F21">
                      <w:pPr>
                        <w:spacing w:after="0" w:line="240" w:lineRule="auto"/>
                        <w:ind w:left="142" w:right="141"/>
                        <w:jc w:val="right"/>
                        <w:rPr>
                          <w:rFonts w:asciiTheme="majorHAnsi" w:hAnsiTheme="majorHAnsi"/>
                          <w:sz w:val="16"/>
                        </w:rPr>
                      </w:pPr>
                      <w:r w:rsidRPr="002D03B4">
                        <w:rPr>
                          <w:rFonts w:asciiTheme="majorHAnsi" w:hAnsiTheme="majorHAnsi"/>
                          <w:w w:val="90"/>
                          <w:sz w:val="16"/>
                        </w:rPr>
                        <w:t>Halaman:</w:t>
                      </w:r>
                      <w:r w:rsidRPr="002D03B4">
                        <w:rPr>
                          <w:rFonts w:asciiTheme="majorHAnsi" w:hAnsiTheme="majorHAnsi"/>
                          <w:spacing w:val="44"/>
                          <w:w w:val="90"/>
                          <w:sz w:val="16"/>
                        </w:rPr>
                        <w:t xml:space="preserve"> </w:t>
                      </w:r>
                      <w:r w:rsidRPr="002D03B4">
                        <w:rPr>
                          <w:rFonts w:asciiTheme="majorHAnsi" w:hAnsiTheme="majorHAnsi"/>
                          <w:w w:val="90"/>
                          <w:sz w:val="16"/>
                        </w:rPr>
                        <w:t>408—413</w:t>
                      </w:r>
                    </w:p>
                  </w:txbxContent>
                </v:textbox>
              </v:shape>
            </w:pict>
          </mc:Fallback>
        </mc:AlternateContent>
      </w:r>
      <w:r w:rsidRPr="00F17F21">
        <w:rPr>
          <w:noProof/>
        </w:rPr>
        <mc:AlternateContent>
          <mc:Choice Requires="wps">
            <w:drawing>
              <wp:anchor distT="0" distB="0" distL="114300" distR="114300" simplePos="0" relativeHeight="251662336" behindDoc="0" locked="0" layoutInCell="1" allowOverlap="1" wp14:anchorId="6C28DE85" wp14:editId="76ED7E43">
                <wp:simplePos x="0" y="0"/>
                <wp:positionH relativeFrom="column">
                  <wp:posOffset>-970256</wp:posOffset>
                </wp:positionH>
                <wp:positionV relativeFrom="paragraph">
                  <wp:posOffset>-216140</wp:posOffset>
                </wp:positionV>
                <wp:extent cx="8205709" cy="723900"/>
                <wp:effectExtent l="19050" t="19050" r="24130" b="1905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5709" cy="723900"/>
                        </a:xfrm>
                        <a:prstGeom prst="rect">
                          <a:avLst/>
                        </a:prstGeom>
                        <a:solidFill>
                          <a:srgbClr val="66FFFF"/>
                        </a:solidFill>
                        <a:ln w="38100">
                          <a:solidFill>
                            <a:srgbClr val="00FFFF"/>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42AC0D1F" id="Rectangle 4" o:spid="_x0000_s1026" style="position:absolute;margin-left:-76.4pt;margin-top:-17pt;width:646.1pt;height:5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" fillcolor="#6ff" strokecolor="aqua" strokeweight="3pt"/>
            </w:pict>
          </mc:Fallback>
        </mc:AlternateContent>
      </w:r>
      <w:r w:rsidRPr="00F17F21">
        <w:rPr>
          <w:noProof/>
        </w:rPr>
        <mc:AlternateContent>
          <mc:Choice Requires="wps">
            <w:drawing>
              <wp:anchor distT="0" distB="0" distL="114300" distR="114300" simplePos="0" relativeHeight="251663360" behindDoc="0" locked="0" layoutInCell="1" allowOverlap="1" wp14:anchorId="1011CA8D" wp14:editId="15944098">
                <wp:simplePos x="0" y="0"/>
                <wp:positionH relativeFrom="column">
                  <wp:posOffset>30441</wp:posOffset>
                </wp:positionH>
                <wp:positionV relativeFrom="paragraph">
                  <wp:posOffset>-173007</wp:posOffset>
                </wp:positionV>
                <wp:extent cx="2209800" cy="594360"/>
                <wp:effectExtent l="0" t="0" r="19050" b="1524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594360"/>
                        </a:xfrm>
                        <a:prstGeom prst="rect">
                          <a:avLst/>
                        </a:prstGeom>
                        <a:noFill/>
                        <a:ln w="19050">
                          <a:solidFill>
                            <a:schemeClr val="bg1"/>
                          </a:solidFill>
                          <a:prstDash val="solid"/>
                          <a:miter lim="800000"/>
                          <a:headEnd/>
                          <a:tailEnd/>
                        </a:ln>
                      </wps:spPr>
                      <wps:txbx>
                        <w:txbxContent>
                          <w:p w14:paraId="59AFF053" w14:textId="77777777" w:rsidR="005C6E65" w:rsidRPr="0009786A" w:rsidRDefault="005C6E65" w:rsidP="00F17F21">
                            <w:pPr>
                              <w:spacing w:before="69" w:after="0" w:line="240" w:lineRule="auto"/>
                              <w:ind w:left="141" w:right="225"/>
                              <w:rPr>
                                <w:rFonts w:asciiTheme="majorHAnsi" w:hAnsiTheme="majorHAnsi"/>
                                <w:w w:val="95"/>
                                <w:sz w:val="16"/>
                                <w:lang w:val="id-ID"/>
                              </w:rPr>
                            </w:pPr>
                            <w:r w:rsidRPr="0009786A">
                              <w:rPr>
                                <w:rFonts w:asciiTheme="majorHAnsi" w:hAnsiTheme="majorHAnsi"/>
                                <w:w w:val="95"/>
                                <w:sz w:val="16"/>
                                <w:lang w:val="id-ID"/>
                              </w:rPr>
                              <w:t>Identitas Jurnal</w:t>
                            </w:r>
                          </w:p>
                          <w:p w14:paraId="4DA38887" w14:textId="77777777" w:rsidR="005C6E65" w:rsidRPr="0009786A" w:rsidRDefault="005C6E65" w:rsidP="00F17F21">
                            <w:pPr>
                              <w:spacing w:before="69" w:after="0" w:line="240" w:lineRule="auto"/>
                              <w:ind w:left="141" w:right="225"/>
                              <w:rPr>
                                <w:rFonts w:asciiTheme="majorHAnsi" w:hAnsiTheme="majorHAnsi"/>
                                <w:w w:val="95"/>
                                <w:sz w:val="16"/>
                                <w:lang w:val="id-ID"/>
                              </w:rPr>
                            </w:pPr>
                            <w:r w:rsidRPr="0009786A">
                              <w:rPr>
                                <w:rFonts w:asciiTheme="majorHAnsi" w:hAnsiTheme="majorHAnsi"/>
                                <w:w w:val="95"/>
                                <w:sz w:val="16"/>
                                <w:lang w:val="id-ID"/>
                              </w:rPr>
                              <w:t>Website Jurnal/artikel</w:t>
                            </w:r>
                          </w:p>
                        </w:txbxContent>
                      </wps:txbx>
                      <wps:bodyPr rot="0" vert="horz" wrap="square" lIns="0" tIns="0" rIns="0" bIns="0" anchor="t" anchorCtr="0" upright="1">
                        <a:noAutofit/>
                      </wps:bodyPr>
                    </wps:wsp>
                  </a:graphicData>
                </a:graphic>
              </wp:anchor>
            </w:drawing>
          </mc:Choice>
          <mc:Fallback>
            <w:pict>
              <v:shape w14:anchorId="1011CA8D" id="Text Box 6" o:spid="_x0000_s1027" type="#_x0000_t202" style="position:absolute;margin-left:2.4pt;margin-top:-13.6pt;width:174pt;height:46.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" filled="f" strokecolor="white [3212]" strokeweight="1.5pt">
                <v:textbox inset="0,0,0,0">
                  <w:txbxContent>
                    <w:p w14:paraId="59AFF053" w14:textId="77777777" w:rsidR="005C6E65" w:rsidRPr="0009786A" w:rsidRDefault="005C6E65" w:rsidP="00F17F21">
                      <w:pPr>
                        <w:spacing w:before="69" w:after="0" w:line="240" w:lineRule="auto"/>
                        <w:ind w:left="141" w:right="225"/>
                        <w:rPr>
                          <w:rFonts w:asciiTheme="majorHAnsi" w:hAnsiTheme="majorHAnsi"/>
                          <w:w w:val="95"/>
                          <w:sz w:val="16"/>
                          <w:lang w:val="id-ID"/>
                        </w:rPr>
                      </w:pPr>
                      <w:r w:rsidRPr="0009786A">
                        <w:rPr>
                          <w:rFonts w:asciiTheme="majorHAnsi" w:hAnsiTheme="majorHAnsi"/>
                          <w:w w:val="95"/>
                          <w:sz w:val="16"/>
                          <w:lang w:val="id-ID"/>
                        </w:rPr>
                        <w:t>Identitas Jurnal</w:t>
                      </w:r>
                    </w:p>
                    <w:p w14:paraId="4DA38887" w14:textId="77777777" w:rsidR="005C6E65" w:rsidRPr="0009786A" w:rsidRDefault="005C6E65" w:rsidP="00F17F21">
                      <w:pPr>
                        <w:spacing w:before="69" w:after="0" w:line="240" w:lineRule="auto"/>
                        <w:ind w:left="141" w:right="225"/>
                        <w:rPr>
                          <w:rFonts w:asciiTheme="majorHAnsi" w:hAnsiTheme="majorHAnsi"/>
                          <w:w w:val="95"/>
                          <w:sz w:val="16"/>
                          <w:lang w:val="id-ID"/>
                        </w:rPr>
                      </w:pPr>
                      <w:r w:rsidRPr="0009786A">
                        <w:rPr>
                          <w:rFonts w:asciiTheme="majorHAnsi" w:hAnsiTheme="majorHAnsi"/>
                          <w:w w:val="95"/>
                          <w:sz w:val="16"/>
                          <w:lang w:val="id-ID"/>
                        </w:rPr>
                        <w:t>Website Jurnal/artikel</w:t>
                      </w:r>
                    </w:p>
                  </w:txbxContent>
                </v:textbox>
              </v:shape>
            </w:pict>
          </mc:Fallback>
        </mc:AlternateContent>
      </w:r>
    </w:p>
    <w:p w14:paraId="0CA8896A" w14:textId="77777777" w:rsidR="00633308" w:rsidRPr="00F17F21" w:rsidRDefault="00633308" w:rsidP="00633308">
      <w:pPr>
        <w:spacing w:after="0" w:line="240" w:lineRule="auto"/>
        <w:rPr>
          <w:lang w:val="id-ID"/>
        </w:rPr>
      </w:pPr>
    </w:p>
    <w:p w14:paraId="38AC645A" w14:textId="77777777" w:rsidR="00633308" w:rsidRPr="00F17F21" w:rsidRDefault="00633308" w:rsidP="00633308">
      <w:pPr>
        <w:spacing w:after="0" w:line="240" w:lineRule="auto"/>
        <w:rPr>
          <w:rFonts w:asciiTheme="majorHAnsi" w:hAnsiTheme="majorHAnsi" w:cstheme="majorBidi"/>
          <w:b/>
          <w:bCs/>
          <w:sz w:val="24"/>
          <w:szCs w:val="24"/>
          <w:lang w:val="id-ID"/>
        </w:rPr>
      </w:pPr>
    </w:p>
    <w:tbl>
      <w:tblPr>
        <w:tblpPr w:leftFromText="180" w:rightFromText="180" w:vertAnchor="page" w:horzAnchor="margin" w:tblpY="1672"/>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63"/>
        <w:gridCol w:w="284"/>
        <w:gridCol w:w="6487"/>
      </w:tblGrid>
      <w:tr w:rsidR="00633308" w:rsidRPr="00F17F21" w14:paraId="0B7F1EB6" w14:textId="77777777" w:rsidTr="008669C5">
        <w:trPr>
          <w:trHeight w:val="2276"/>
        </w:trPr>
        <w:tc>
          <w:tcPr>
            <w:tcW w:w="9534" w:type="dxa"/>
            <w:gridSpan w:val="3"/>
            <w:tcBorders>
              <w:top w:val="nil"/>
              <w:left w:val="nil"/>
              <w:right w:val="nil"/>
            </w:tcBorders>
          </w:tcPr>
          <w:p w14:paraId="11CAA829" w14:textId="42BB44BD" w:rsidR="008669C5" w:rsidRPr="00BA2B42" w:rsidRDefault="00BA2B42" w:rsidP="008669C5">
            <w:pPr>
              <w:spacing w:after="0" w:line="240" w:lineRule="auto"/>
              <w:rPr>
                <w:rFonts w:asciiTheme="majorHAnsi" w:hAnsiTheme="majorHAnsi" w:cstheme="majorBidi"/>
                <w:b/>
                <w:bCs/>
                <w:sz w:val="28"/>
                <w:szCs w:val="28"/>
              </w:rPr>
            </w:pPr>
            <w:proofErr w:type="spellStart"/>
            <w:r w:rsidRPr="00BA2B42">
              <w:rPr>
                <w:rFonts w:asciiTheme="majorHAnsi" w:hAnsiTheme="majorHAnsi" w:cstheme="majorBidi"/>
                <w:b/>
                <w:bCs/>
                <w:sz w:val="28"/>
                <w:szCs w:val="28"/>
              </w:rPr>
              <w:t>Nilai</w:t>
            </w:r>
            <w:proofErr w:type="spellEnd"/>
            <w:r w:rsidRPr="00BA2B42">
              <w:rPr>
                <w:rFonts w:asciiTheme="majorHAnsi" w:hAnsiTheme="majorHAnsi" w:cstheme="majorBidi"/>
                <w:b/>
                <w:bCs/>
                <w:sz w:val="28"/>
                <w:szCs w:val="28"/>
              </w:rPr>
              <w:t xml:space="preserve"> Moral </w:t>
            </w:r>
            <w:proofErr w:type="spellStart"/>
            <w:r w:rsidRPr="00BA2B42">
              <w:rPr>
                <w:rFonts w:asciiTheme="majorHAnsi" w:hAnsiTheme="majorHAnsi" w:cstheme="majorBidi"/>
                <w:b/>
                <w:bCs/>
                <w:sz w:val="28"/>
                <w:szCs w:val="28"/>
              </w:rPr>
              <w:t>dalam</w:t>
            </w:r>
            <w:proofErr w:type="spellEnd"/>
            <w:r w:rsidRPr="00BA2B42">
              <w:rPr>
                <w:rFonts w:asciiTheme="majorHAnsi" w:hAnsiTheme="majorHAnsi" w:cstheme="majorBidi"/>
                <w:b/>
                <w:bCs/>
                <w:sz w:val="28"/>
                <w:szCs w:val="28"/>
              </w:rPr>
              <w:t xml:space="preserve"> </w:t>
            </w:r>
            <w:proofErr w:type="spellStart"/>
            <w:r w:rsidRPr="00BA2B42">
              <w:rPr>
                <w:rFonts w:asciiTheme="majorHAnsi" w:hAnsiTheme="majorHAnsi" w:cstheme="majorBidi"/>
                <w:b/>
                <w:bCs/>
                <w:sz w:val="28"/>
                <w:szCs w:val="28"/>
              </w:rPr>
              <w:t>Cerita</w:t>
            </w:r>
            <w:proofErr w:type="spellEnd"/>
            <w:r w:rsidRPr="00BA2B42">
              <w:rPr>
                <w:rFonts w:asciiTheme="majorHAnsi" w:hAnsiTheme="majorHAnsi" w:cstheme="majorBidi"/>
                <w:b/>
                <w:bCs/>
                <w:sz w:val="28"/>
                <w:szCs w:val="28"/>
              </w:rPr>
              <w:t xml:space="preserve"> </w:t>
            </w:r>
            <w:proofErr w:type="spellStart"/>
            <w:r w:rsidRPr="00BA2B42">
              <w:rPr>
                <w:rFonts w:asciiTheme="majorHAnsi" w:hAnsiTheme="majorHAnsi" w:cstheme="majorBidi"/>
                <w:b/>
                <w:bCs/>
                <w:sz w:val="28"/>
                <w:szCs w:val="28"/>
              </w:rPr>
              <w:t>Fantasi</w:t>
            </w:r>
            <w:proofErr w:type="spellEnd"/>
            <w:r w:rsidRPr="00BA2B42">
              <w:rPr>
                <w:rFonts w:asciiTheme="majorHAnsi" w:hAnsiTheme="majorHAnsi" w:cstheme="majorBidi"/>
                <w:b/>
                <w:bCs/>
                <w:sz w:val="28"/>
                <w:szCs w:val="28"/>
              </w:rPr>
              <w:t xml:space="preserve"> </w:t>
            </w:r>
            <w:proofErr w:type="spellStart"/>
            <w:r w:rsidRPr="00BA2B42">
              <w:rPr>
                <w:rFonts w:asciiTheme="majorHAnsi" w:hAnsiTheme="majorHAnsi" w:cstheme="majorBidi"/>
                <w:b/>
                <w:bCs/>
                <w:sz w:val="28"/>
                <w:szCs w:val="28"/>
              </w:rPr>
              <w:t>Karya</w:t>
            </w:r>
            <w:proofErr w:type="spellEnd"/>
            <w:r w:rsidRPr="00BA2B42">
              <w:rPr>
                <w:rFonts w:asciiTheme="majorHAnsi" w:hAnsiTheme="majorHAnsi" w:cstheme="majorBidi"/>
                <w:b/>
                <w:bCs/>
                <w:sz w:val="28"/>
                <w:szCs w:val="28"/>
              </w:rPr>
              <w:t xml:space="preserve"> </w:t>
            </w:r>
            <w:proofErr w:type="spellStart"/>
            <w:r w:rsidRPr="00BA2B42">
              <w:rPr>
                <w:rFonts w:asciiTheme="majorHAnsi" w:hAnsiTheme="majorHAnsi" w:cstheme="majorBidi"/>
                <w:b/>
                <w:bCs/>
                <w:sz w:val="28"/>
                <w:szCs w:val="28"/>
              </w:rPr>
              <w:t>Mahasiswa</w:t>
            </w:r>
            <w:proofErr w:type="spellEnd"/>
            <w:r w:rsidRPr="00BA2B42">
              <w:rPr>
                <w:rFonts w:asciiTheme="majorHAnsi" w:hAnsiTheme="majorHAnsi" w:cstheme="majorBidi"/>
                <w:b/>
                <w:bCs/>
                <w:sz w:val="28"/>
                <w:szCs w:val="28"/>
              </w:rPr>
              <w:t xml:space="preserve"> PGSD UNU </w:t>
            </w:r>
            <w:proofErr w:type="spellStart"/>
            <w:r w:rsidRPr="00BA2B42">
              <w:rPr>
                <w:rFonts w:asciiTheme="majorHAnsi" w:hAnsiTheme="majorHAnsi" w:cstheme="majorBidi"/>
                <w:b/>
                <w:bCs/>
                <w:sz w:val="28"/>
                <w:szCs w:val="28"/>
              </w:rPr>
              <w:t>Blitar</w:t>
            </w:r>
            <w:proofErr w:type="spellEnd"/>
            <w:r w:rsidRPr="00BA2B42">
              <w:rPr>
                <w:rFonts w:asciiTheme="majorHAnsi" w:hAnsiTheme="majorHAnsi" w:cstheme="majorBidi"/>
                <w:b/>
                <w:bCs/>
                <w:sz w:val="28"/>
                <w:szCs w:val="28"/>
              </w:rPr>
              <w:t xml:space="preserve">: </w:t>
            </w:r>
            <w:proofErr w:type="spellStart"/>
            <w:r w:rsidRPr="00BA2B42">
              <w:rPr>
                <w:rFonts w:asciiTheme="majorHAnsi" w:hAnsiTheme="majorHAnsi" w:cstheme="majorBidi"/>
                <w:b/>
                <w:bCs/>
                <w:sz w:val="28"/>
                <w:szCs w:val="28"/>
              </w:rPr>
              <w:t>Kajian</w:t>
            </w:r>
            <w:proofErr w:type="spellEnd"/>
            <w:r w:rsidRPr="00BA2B42">
              <w:rPr>
                <w:rFonts w:asciiTheme="majorHAnsi" w:hAnsiTheme="majorHAnsi" w:cstheme="majorBidi"/>
                <w:b/>
                <w:bCs/>
                <w:sz w:val="28"/>
                <w:szCs w:val="28"/>
              </w:rPr>
              <w:t xml:space="preserve"> </w:t>
            </w:r>
            <w:proofErr w:type="spellStart"/>
            <w:r w:rsidRPr="00BA2B42">
              <w:rPr>
                <w:rFonts w:asciiTheme="majorHAnsi" w:hAnsiTheme="majorHAnsi" w:cstheme="majorBidi"/>
                <w:b/>
                <w:bCs/>
                <w:sz w:val="28"/>
                <w:szCs w:val="28"/>
              </w:rPr>
              <w:t>Nilai</w:t>
            </w:r>
            <w:proofErr w:type="spellEnd"/>
            <w:r w:rsidRPr="00BA2B42">
              <w:rPr>
                <w:rFonts w:asciiTheme="majorHAnsi" w:hAnsiTheme="majorHAnsi" w:cstheme="majorBidi"/>
                <w:b/>
                <w:bCs/>
                <w:sz w:val="28"/>
                <w:szCs w:val="28"/>
              </w:rPr>
              <w:t xml:space="preserve"> </w:t>
            </w:r>
            <w:proofErr w:type="spellStart"/>
            <w:r w:rsidRPr="00BA2B42">
              <w:rPr>
                <w:rFonts w:asciiTheme="majorHAnsi" w:hAnsiTheme="majorHAnsi" w:cstheme="majorBidi"/>
                <w:b/>
                <w:bCs/>
                <w:sz w:val="28"/>
                <w:szCs w:val="28"/>
              </w:rPr>
              <w:t>Pendidikan</w:t>
            </w:r>
            <w:proofErr w:type="spellEnd"/>
          </w:p>
          <w:p w14:paraId="26A1F474" w14:textId="40D214A0" w:rsidR="008669C5" w:rsidRPr="00F17F21" w:rsidRDefault="008669C5" w:rsidP="008669C5">
            <w:pPr>
              <w:spacing w:after="0" w:line="240" w:lineRule="auto"/>
              <w:rPr>
                <w:rFonts w:asciiTheme="majorHAnsi" w:hAnsiTheme="majorHAnsi" w:cstheme="majorBidi"/>
                <w:b/>
                <w:bCs/>
                <w:sz w:val="24"/>
                <w:szCs w:val="24"/>
                <w:lang w:val="id-ID"/>
              </w:rPr>
            </w:pPr>
          </w:p>
          <w:p w14:paraId="2E2BCB87" w14:textId="5C4BCE91" w:rsidR="008669C5" w:rsidRPr="00DC2934" w:rsidRDefault="00DC2934" w:rsidP="008669C5">
            <w:pPr>
              <w:spacing w:after="0" w:line="240" w:lineRule="auto"/>
              <w:rPr>
                <w:rFonts w:asciiTheme="majorHAnsi" w:hAnsiTheme="majorHAnsi" w:cstheme="majorBidi"/>
                <w:b/>
                <w:bCs/>
              </w:rPr>
            </w:pPr>
            <w:proofErr w:type="spellStart"/>
            <w:r>
              <w:rPr>
                <w:rFonts w:asciiTheme="majorHAnsi" w:hAnsiTheme="majorHAnsi" w:cstheme="majorBidi"/>
                <w:b/>
                <w:bCs/>
                <w:sz w:val="24"/>
                <w:szCs w:val="24"/>
              </w:rPr>
              <w:t>Isna</w:t>
            </w:r>
            <w:proofErr w:type="spellEnd"/>
            <w:r>
              <w:rPr>
                <w:rFonts w:asciiTheme="majorHAnsi" w:hAnsiTheme="majorHAnsi" w:cstheme="majorBidi"/>
                <w:b/>
                <w:bCs/>
                <w:sz w:val="24"/>
                <w:szCs w:val="24"/>
              </w:rPr>
              <w:t xml:space="preserve"> </w:t>
            </w:r>
            <w:proofErr w:type="spellStart"/>
            <w:r>
              <w:rPr>
                <w:rFonts w:asciiTheme="majorHAnsi" w:hAnsiTheme="majorHAnsi" w:cstheme="majorBidi"/>
                <w:b/>
                <w:bCs/>
                <w:sz w:val="24"/>
                <w:szCs w:val="24"/>
              </w:rPr>
              <w:t>Khuni</w:t>
            </w:r>
            <w:proofErr w:type="spellEnd"/>
            <w:r>
              <w:rPr>
                <w:rFonts w:asciiTheme="majorHAnsi" w:hAnsiTheme="majorHAnsi" w:cstheme="majorBidi"/>
                <w:b/>
                <w:bCs/>
                <w:sz w:val="24"/>
                <w:szCs w:val="24"/>
              </w:rPr>
              <w:t xml:space="preserve"> </w:t>
            </w:r>
            <w:proofErr w:type="spellStart"/>
            <w:r>
              <w:rPr>
                <w:rFonts w:asciiTheme="majorHAnsi" w:hAnsiTheme="majorHAnsi" w:cstheme="majorBidi"/>
                <w:b/>
                <w:bCs/>
                <w:sz w:val="24"/>
                <w:szCs w:val="24"/>
              </w:rPr>
              <w:t>Mu’alimah</w:t>
            </w:r>
            <w:proofErr w:type="spellEnd"/>
            <w:r w:rsidR="008669C5" w:rsidRPr="000137BE">
              <w:rPr>
                <w:rFonts w:asciiTheme="majorHAnsi" w:hAnsiTheme="majorHAnsi" w:cstheme="majorBidi"/>
                <w:b/>
                <w:bCs/>
                <w:sz w:val="24"/>
                <w:szCs w:val="24"/>
                <w:vertAlign w:val="superscript"/>
                <w:lang w:val="id-ID"/>
              </w:rPr>
              <w:t>1*</w:t>
            </w:r>
            <w:r w:rsidR="008669C5" w:rsidRPr="000137BE">
              <w:rPr>
                <w:rFonts w:asciiTheme="majorHAnsi" w:hAnsiTheme="majorHAnsi" w:cstheme="majorBidi"/>
                <w:b/>
                <w:bCs/>
                <w:sz w:val="24"/>
                <w:szCs w:val="24"/>
                <w:lang w:val="id-ID"/>
              </w:rPr>
              <w:t xml:space="preserve">, </w:t>
            </w:r>
            <w:r>
              <w:rPr>
                <w:rFonts w:asciiTheme="majorHAnsi" w:hAnsiTheme="majorHAnsi" w:cstheme="majorBidi"/>
                <w:b/>
                <w:bCs/>
                <w:sz w:val="24"/>
                <w:szCs w:val="24"/>
              </w:rPr>
              <w:t xml:space="preserve">Tiara </w:t>
            </w:r>
            <w:proofErr w:type="spellStart"/>
            <w:r>
              <w:rPr>
                <w:rFonts w:asciiTheme="majorHAnsi" w:hAnsiTheme="majorHAnsi" w:cstheme="majorBidi"/>
                <w:b/>
                <w:bCs/>
                <w:sz w:val="24"/>
                <w:szCs w:val="24"/>
              </w:rPr>
              <w:t>Sevi</w:t>
            </w:r>
            <w:proofErr w:type="spellEnd"/>
            <w:r>
              <w:rPr>
                <w:rFonts w:asciiTheme="majorHAnsi" w:hAnsiTheme="majorHAnsi" w:cstheme="majorBidi"/>
                <w:b/>
                <w:bCs/>
                <w:sz w:val="24"/>
                <w:szCs w:val="24"/>
              </w:rPr>
              <w:t xml:space="preserve"> </w:t>
            </w:r>
            <w:proofErr w:type="spellStart"/>
            <w:r>
              <w:rPr>
                <w:rFonts w:asciiTheme="majorHAnsi" w:hAnsiTheme="majorHAnsi" w:cstheme="majorBidi"/>
                <w:b/>
                <w:bCs/>
                <w:sz w:val="24"/>
                <w:szCs w:val="24"/>
              </w:rPr>
              <w:t>Nurmanita</w:t>
            </w:r>
            <w:proofErr w:type="spellEnd"/>
            <w:r w:rsidR="008669C5" w:rsidRPr="000137BE">
              <w:rPr>
                <w:rFonts w:asciiTheme="majorHAnsi" w:hAnsiTheme="majorHAnsi" w:cstheme="majorBidi"/>
                <w:b/>
                <w:bCs/>
                <w:sz w:val="24"/>
                <w:szCs w:val="24"/>
                <w:vertAlign w:val="superscript"/>
                <w:lang w:val="id-ID"/>
              </w:rPr>
              <w:t>2*</w:t>
            </w:r>
            <w:proofErr w:type="gramStart"/>
            <w:r>
              <w:rPr>
                <w:rFonts w:asciiTheme="majorHAnsi" w:hAnsiTheme="majorHAnsi" w:cstheme="majorBidi"/>
                <w:b/>
                <w:bCs/>
                <w:sz w:val="24"/>
                <w:szCs w:val="24"/>
                <w:vertAlign w:val="superscript"/>
              </w:rPr>
              <w:t xml:space="preserve">, </w:t>
            </w:r>
            <w:r>
              <w:rPr>
                <w:rFonts w:asciiTheme="majorHAnsi" w:hAnsiTheme="majorHAnsi" w:cstheme="majorBidi"/>
                <w:b/>
                <w:bCs/>
                <w:sz w:val="24"/>
                <w:szCs w:val="24"/>
              </w:rPr>
              <w:t xml:space="preserve"> </w:t>
            </w:r>
            <w:proofErr w:type="spellStart"/>
            <w:r>
              <w:rPr>
                <w:rFonts w:asciiTheme="majorHAnsi" w:hAnsiTheme="majorHAnsi" w:cstheme="majorBidi"/>
                <w:b/>
                <w:bCs/>
                <w:sz w:val="24"/>
                <w:szCs w:val="24"/>
              </w:rPr>
              <w:t>Winda</w:t>
            </w:r>
            <w:proofErr w:type="spellEnd"/>
            <w:proofErr w:type="gramEnd"/>
            <w:r>
              <w:rPr>
                <w:rFonts w:asciiTheme="majorHAnsi" w:hAnsiTheme="majorHAnsi" w:cstheme="majorBidi"/>
                <w:b/>
                <w:bCs/>
                <w:sz w:val="24"/>
                <w:szCs w:val="24"/>
              </w:rPr>
              <w:t xml:space="preserve"> </w:t>
            </w:r>
            <w:proofErr w:type="spellStart"/>
            <w:r>
              <w:rPr>
                <w:rFonts w:asciiTheme="majorHAnsi" w:hAnsiTheme="majorHAnsi" w:cstheme="majorBidi"/>
                <w:b/>
                <w:bCs/>
                <w:sz w:val="24"/>
                <w:szCs w:val="24"/>
              </w:rPr>
              <w:t>Khoirun</w:t>
            </w:r>
            <w:proofErr w:type="spellEnd"/>
            <w:r>
              <w:rPr>
                <w:rFonts w:asciiTheme="majorHAnsi" w:hAnsiTheme="majorHAnsi" w:cstheme="majorBidi"/>
                <w:b/>
                <w:bCs/>
                <w:sz w:val="24"/>
                <w:szCs w:val="24"/>
              </w:rPr>
              <w:t xml:space="preserve"> </w:t>
            </w:r>
            <w:proofErr w:type="spellStart"/>
            <w:r>
              <w:rPr>
                <w:rFonts w:asciiTheme="majorHAnsi" w:hAnsiTheme="majorHAnsi" w:cstheme="majorBidi"/>
                <w:b/>
                <w:bCs/>
                <w:sz w:val="24"/>
                <w:szCs w:val="24"/>
              </w:rPr>
              <w:t>Nisak</w:t>
            </w:r>
            <w:proofErr w:type="spellEnd"/>
            <w:r>
              <w:rPr>
                <w:rFonts w:asciiTheme="majorHAnsi" w:hAnsiTheme="majorHAnsi" w:cstheme="majorBidi"/>
                <w:b/>
                <w:bCs/>
                <w:sz w:val="24"/>
                <w:szCs w:val="24"/>
                <w:vertAlign w:val="superscript"/>
                <w:lang w:val="id-ID"/>
              </w:rPr>
              <w:t>3</w:t>
            </w:r>
            <w:r w:rsidRPr="000137BE">
              <w:rPr>
                <w:rFonts w:asciiTheme="majorHAnsi" w:hAnsiTheme="majorHAnsi" w:cstheme="majorBidi"/>
                <w:b/>
                <w:bCs/>
                <w:sz w:val="24"/>
                <w:szCs w:val="24"/>
                <w:vertAlign w:val="superscript"/>
                <w:lang w:val="id-ID"/>
              </w:rPr>
              <w:t>*</w:t>
            </w:r>
            <w:r>
              <w:rPr>
                <w:rFonts w:asciiTheme="majorHAnsi" w:hAnsiTheme="majorHAnsi" w:cstheme="majorBidi"/>
                <w:b/>
                <w:bCs/>
                <w:sz w:val="24"/>
                <w:szCs w:val="24"/>
              </w:rPr>
              <w:t xml:space="preserve">,  </w:t>
            </w:r>
            <w:proofErr w:type="spellStart"/>
            <w:r>
              <w:rPr>
                <w:rFonts w:asciiTheme="majorHAnsi" w:hAnsiTheme="majorHAnsi" w:cstheme="majorBidi"/>
                <w:b/>
                <w:bCs/>
                <w:sz w:val="24"/>
                <w:szCs w:val="24"/>
              </w:rPr>
              <w:t>Widyarnes</w:t>
            </w:r>
            <w:proofErr w:type="spellEnd"/>
            <w:r>
              <w:rPr>
                <w:rFonts w:asciiTheme="majorHAnsi" w:hAnsiTheme="majorHAnsi" w:cstheme="majorBidi"/>
                <w:b/>
                <w:bCs/>
                <w:sz w:val="24"/>
                <w:szCs w:val="24"/>
              </w:rPr>
              <w:t xml:space="preserve"> </w:t>
            </w:r>
            <w:proofErr w:type="spellStart"/>
            <w:r>
              <w:rPr>
                <w:rFonts w:asciiTheme="majorHAnsi" w:hAnsiTheme="majorHAnsi" w:cstheme="majorBidi"/>
                <w:b/>
                <w:bCs/>
                <w:sz w:val="24"/>
                <w:szCs w:val="24"/>
              </w:rPr>
              <w:t>Niwangtika</w:t>
            </w:r>
            <w:proofErr w:type="spellEnd"/>
            <w:r w:rsidR="00BA2B42">
              <w:rPr>
                <w:rFonts w:asciiTheme="majorHAnsi" w:hAnsiTheme="majorHAnsi" w:cstheme="majorBidi"/>
                <w:b/>
                <w:bCs/>
                <w:sz w:val="24"/>
                <w:szCs w:val="24"/>
                <w:vertAlign w:val="superscript"/>
                <w:lang w:val="id-ID"/>
              </w:rPr>
              <w:t>4</w:t>
            </w:r>
            <w:r w:rsidRPr="000137BE">
              <w:rPr>
                <w:rFonts w:asciiTheme="majorHAnsi" w:hAnsiTheme="majorHAnsi" w:cstheme="majorBidi"/>
                <w:b/>
                <w:bCs/>
                <w:sz w:val="24"/>
                <w:szCs w:val="24"/>
                <w:vertAlign w:val="superscript"/>
                <w:lang w:val="id-ID"/>
              </w:rPr>
              <w:t>*</w:t>
            </w:r>
            <w:r>
              <w:rPr>
                <w:rFonts w:asciiTheme="majorHAnsi" w:hAnsiTheme="majorHAnsi" w:cstheme="majorBidi"/>
                <w:b/>
                <w:bCs/>
                <w:sz w:val="24"/>
                <w:szCs w:val="24"/>
                <w:lang w:val="id-ID"/>
              </w:rPr>
              <w:t xml:space="preserve">, </w:t>
            </w:r>
            <w:r w:rsidR="00BA2B42">
              <w:rPr>
                <w:rFonts w:asciiTheme="majorHAnsi" w:hAnsiTheme="majorHAnsi" w:cstheme="majorBidi"/>
                <w:b/>
                <w:bCs/>
                <w:sz w:val="24"/>
                <w:szCs w:val="24"/>
              </w:rPr>
              <w:t xml:space="preserve"> </w:t>
            </w:r>
            <w:proofErr w:type="spellStart"/>
            <w:r w:rsidR="00BA2B42">
              <w:rPr>
                <w:rFonts w:asciiTheme="majorHAnsi" w:hAnsiTheme="majorHAnsi" w:cstheme="majorBidi"/>
                <w:b/>
                <w:bCs/>
                <w:sz w:val="24"/>
                <w:szCs w:val="24"/>
              </w:rPr>
              <w:t>Dwi</w:t>
            </w:r>
            <w:proofErr w:type="spellEnd"/>
            <w:r w:rsidR="00BA2B42">
              <w:rPr>
                <w:rFonts w:asciiTheme="majorHAnsi" w:hAnsiTheme="majorHAnsi" w:cstheme="majorBidi"/>
                <w:b/>
                <w:bCs/>
                <w:sz w:val="24"/>
                <w:szCs w:val="24"/>
              </w:rPr>
              <w:t xml:space="preserve"> </w:t>
            </w:r>
            <w:proofErr w:type="spellStart"/>
            <w:r w:rsidR="00BA2B42">
              <w:rPr>
                <w:rFonts w:asciiTheme="majorHAnsi" w:hAnsiTheme="majorHAnsi" w:cstheme="majorBidi"/>
                <w:b/>
                <w:bCs/>
                <w:sz w:val="24"/>
                <w:szCs w:val="24"/>
              </w:rPr>
              <w:t>Kurniasari</w:t>
            </w:r>
            <w:proofErr w:type="spellEnd"/>
            <w:r w:rsidR="00BA2B42">
              <w:rPr>
                <w:rFonts w:asciiTheme="majorHAnsi" w:hAnsiTheme="majorHAnsi" w:cstheme="majorBidi"/>
                <w:b/>
                <w:bCs/>
                <w:sz w:val="24"/>
                <w:szCs w:val="24"/>
                <w:vertAlign w:val="superscript"/>
                <w:lang w:val="id-ID"/>
              </w:rPr>
              <w:t>5</w:t>
            </w:r>
            <w:r w:rsidRPr="000137BE">
              <w:rPr>
                <w:rFonts w:asciiTheme="majorHAnsi" w:hAnsiTheme="majorHAnsi" w:cstheme="majorBidi"/>
                <w:b/>
                <w:bCs/>
                <w:sz w:val="24"/>
                <w:szCs w:val="24"/>
                <w:vertAlign w:val="superscript"/>
                <w:lang w:val="id-ID"/>
              </w:rPr>
              <w:t>*</w:t>
            </w:r>
            <w:r>
              <w:rPr>
                <w:rFonts w:asciiTheme="majorHAnsi" w:hAnsiTheme="majorHAnsi" w:cstheme="majorBidi"/>
                <w:b/>
                <w:bCs/>
                <w:sz w:val="24"/>
                <w:szCs w:val="24"/>
              </w:rPr>
              <w:t xml:space="preserve">, </w:t>
            </w:r>
          </w:p>
          <w:p w14:paraId="612BB529" w14:textId="6B53D3B1" w:rsidR="008669C5" w:rsidRPr="00DC2934" w:rsidRDefault="008669C5" w:rsidP="008669C5">
            <w:pPr>
              <w:spacing w:after="0" w:line="240" w:lineRule="auto"/>
              <w:rPr>
                <w:rFonts w:asciiTheme="majorHAnsi" w:hAnsiTheme="majorHAnsi" w:cstheme="majorBidi"/>
                <w:sz w:val="20"/>
                <w:szCs w:val="20"/>
              </w:rPr>
            </w:pPr>
            <w:r w:rsidRPr="000137BE">
              <w:rPr>
                <w:rFonts w:asciiTheme="majorHAnsi" w:hAnsiTheme="majorHAnsi" w:cstheme="majorBidi"/>
                <w:sz w:val="20"/>
                <w:szCs w:val="20"/>
                <w:vertAlign w:val="superscript"/>
                <w:lang w:val="id-ID"/>
              </w:rPr>
              <w:t>1</w:t>
            </w:r>
            <w:proofErr w:type="spellStart"/>
            <w:r w:rsidR="00DC2934">
              <w:rPr>
                <w:rFonts w:asciiTheme="majorHAnsi" w:hAnsiTheme="majorHAnsi" w:cstheme="majorBidi"/>
                <w:sz w:val="20"/>
                <w:szCs w:val="20"/>
              </w:rPr>
              <w:t>Universitas</w:t>
            </w:r>
            <w:proofErr w:type="spellEnd"/>
            <w:r w:rsidR="00DC2934">
              <w:rPr>
                <w:rFonts w:asciiTheme="majorHAnsi" w:hAnsiTheme="majorHAnsi" w:cstheme="majorBidi"/>
                <w:sz w:val="20"/>
                <w:szCs w:val="20"/>
              </w:rPr>
              <w:t xml:space="preserve"> </w:t>
            </w:r>
            <w:proofErr w:type="spellStart"/>
            <w:r w:rsidR="00DC2934">
              <w:rPr>
                <w:rFonts w:asciiTheme="majorHAnsi" w:hAnsiTheme="majorHAnsi" w:cstheme="majorBidi"/>
                <w:sz w:val="20"/>
                <w:szCs w:val="20"/>
              </w:rPr>
              <w:t>Nahdlatul</w:t>
            </w:r>
            <w:proofErr w:type="spellEnd"/>
            <w:r w:rsidR="00DC2934">
              <w:rPr>
                <w:rFonts w:asciiTheme="majorHAnsi" w:hAnsiTheme="majorHAnsi" w:cstheme="majorBidi"/>
                <w:sz w:val="20"/>
                <w:szCs w:val="20"/>
              </w:rPr>
              <w:t xml:space="preserve"> </w:t>
            </w:r>
            <w:proofErr w:type="spellStart"/>
            <w:r w:rsidR="00DC2934">
              <w:rPr>
                <w:rFonts w:asciiTheme="majorHAnsi" w:hAnsiTheme="majorHAnsi" w:cstheme="majorBidi"/>
                <w:sz w:val="20"/>
                <w:szCs w:val="20"/>
              </w:rPr>
              <w:t>Ulama</w:t>
            </w:r>
            <w:proofErr w:type="spellEnd"/>
            <w:r w:rsidR="00DC2934">
              <w:rPr>
                <w:rFonts w:asciiTheme="majorHAnsi" w:hAnsiTheme="majorHAnsi" w:cstheme="majorBidi"/>
                <w:sz w:val="20"/>
                <w:szCs w:val="20"/>
              </w:rPr>
              <w:t xml:space="preserve"> </w:t>
            </w:r>
            <w:proofErr w:type="spellStart"/>
            <w:r w:rsidR="00DC2934">
              <w:rPr>
                <w:rFonts w:asciiTheme="majorHAnsi" w:hAnsiTheme="majorHAnsi" w:cstheme="majorBidi"/>
                <w:sz w:val="20"/>
                <w:szCs w:val="20"/>
              </w:rPr>
              <w:t>Blitar</w:t>
            </w:r>
            <w:proofErr w:type="spellEnd"/>
            <w:r w:rsidRPr="000137BE">
              <w:rPr>
                <w:rFonts w:asciiTheme="majorHAnsi" w:hAnsiTheme="majorHAnsi" w:cstheme="majorBidi"/>
                <w:sz w:val="20"/>
                <w:szCs w:val="20"/>
                <w:lang w:val="id-ID"/>
              </w:rPr>
              <w:t xml:space="preserve">, </w:t>
            </w:r>
            <w:r w:rsidR="00DC2934">
              <w:rPr>
                <w:rFonts w:asciiTheme="majorHAnsi" w:hAnsiTheme="majorHAnsi" w:cstheme="majorBidi"/>
                <w:sz w:val="20"/>
                <w:szCs w:val="20"/>
              </w:rPr>
              <w:t>Indonesia</w:t>
            </w:r>
          </w:p>
          <w:p w14:paraId="64D1CBCC" w14:textId="28239433" w:rsidR="008669C5" w:rsidRDefault="008669C5" w:rsidP="008669C5">
            <w:pPr>
              <w:spacing w:after="0" w:line="240" w:lineRule="auto"/>
              <w:rPr>
                <w:rFonts w:asciiTheme="majorHAnsi" w:hAnsiTheme="majorHAnsi" w:cstheme="majorBidi"/>
                <w:sz w:val="20"/>
                <w:szCs w:val="20"/>
              </w:rPr>
            </w:pPr>
            <w:r w:rsidRPr="000137BE">
              <w:rPr>
                <w:rFonts w:asciiTheme="majorHAnsi" w:hAnsiTheme="majorHAnsi" w:cstheme="majorBidi"/>
                <w:sz w:val="20"/>
                <w:szCs w:val="20"/>
                <w:vertAlign w:val="superscript"/>
                <w:lang w:val="id-ID"/>
              </w:rPr>
              <w:t>2</w:t>
            </w:r>
            <w:proofErr w:type="spellStart"/>
            <w:r w:rsidR="00DC2934">
              <w:rPr>
                <w:rFonts w:asciiTheme="majorHAnsi" w:hAnsiTheme="majorHAnsi" w:cstheme="majorBidi"/>
                <w:sz w:val="20"/>
                <w:szCs w:val="20"/>
              </w:rPr>
              <w:t>Universitas</w:t>
            </w:r>
            <w:proofErr w:type="spellEnd"/>
            <w:r w:rsidR="00DC2934">
              <w:rPr>
                <w:rFonts w:asciiTheme="majorHAnsi" w:hAnsiTheme="majorHAnsi" w:cstheme="majorBidi"/>
                <w:sz w:val="20"/>
                <w:szCs w:val="20"/>
              </w:rPr>
              <w:t xml:space="preserve"> Terbuka</w:t>
            </w:r>
            <w:r w:rsidR="00DC2934">
              <w:rPr>
                <w:rFonts w:asciiTheme="majorHAnsi" w:hAnsiTheme="majorHAnsi" w:cstheme="majorBidi"/>
                <w:sz w:val="20"/>
                <w:szCs w:val="20"/>
                <w:lang w:val="id-ID"/>
              </w:rPr>
              <w:t xml:space="preserve">, </w:t>
            </w:r>
            <w:r w:rsidR="00DC2934">
              <w:rPr>
                <w:rFonts w:asciiTheme="majorHAnsi" w:hAnsiTheme="majorHAnsi" w:cstheme="majorBidi"/>
                <w:sz w:val="20"/>
                <w:szCs w:val="20"/>
              </w:rPr>
              <w:t>Indonesia</w:t>
            </w:r>
          </w:p>
          <w:p w14:paraId="51F2BAA5" w14:textId="4E7A8BFA" w:rsidR="00DC2934" w:rsidRDefault="00DC2934" w:rsidP="00DC2934">
            <w:pPr>
              <w:spacing w:after="0" w:line="240" w:lineRule="auto"/>
              <w:rPr>
                <w:rFonts w:asciiTheme="majorHAnsi" w:hAnsiTheme="majorHAnsi" w:cstheme="majorBidi"/>
                <w:sz w:val="20"/>
                <w:szCs w:val="20"/>
              </w:rPr>
            </w:pPr>
            <w:r>
              <w:rPr>
                <w:rFonts w:asciiTheme="majorHAnsi" w:hAnsiTheme="majorHAnsi" w:cstheme="majorBidi"/>
                <w:sz w:val="20"/>
                <w:szCs w:val="20"/>
                <w:vertAlign w:val="superscript"/>
              </w:rPr>
              <w:t>3</w:t>
            </w:r>
            <w:r>
              <w:rPr>
                <w:rFonts w:asciiTheme="majorHAnsi" w:hAnsiTheme="majorHAnsi" w:cstheme="majorBidi"/>
                <w:sz w:val="20"/>
                <w:szCs w:val="20"/>
              </w:rPr>
              <w:t xml:space="preserve">Universitas </w:t>
            </w:r>
            <w:proofErr w:type="spellStart"/>
            <w:r>
              <w:rPr>
                <w:rFonts w:asciiTheme="majorHAnsi" w:hAnsiTheme="majorHAnsi" w:cstheme="majorBidi"/>
                <w:sz w:val="20"/>
                <w:szCs w:val="20"/>
              </w:rPr>
              <w:t>Nahdlatul</w:t>
            </w:r>
            <w:proofErr w:type="spellEnd"/>
            <w:r>
              <w:rPr>
                <w:rFonts w:asciiTheme="majorHAnsi" w:hAnsiTheme="majorHAnsi" w:cstheme="majorBidi"/>
                <w:sz w:val="20"/>
                <w:szCs w:val="20"/>
              </w:rPr>
              <w:t xml:space="preserve"> </w:t>
            </w:r>
            <w:proofErr w:type="spellStart"/>
            <w:r>
              <w:rPr>
                <w:rFonts w:asciiTheme="majorHAnsi" w:hAnsiTheme="majorHAnsi" w:cstheme="majorBidi"/>
                <w:sz w:val="20"/>
                <w:szCs w:val="20"/>
              </w:rPr>
              <w:t>Ulama</w:t>
            </w:r>
            <w:proofErr w:type="spellEnd"/>
            <w:r>
              <w:rPr>
                <w:rFonts w:asciiTheme="majorHAnsi" w:hAnsiTheme="majorHAnsi" w:cstheme="majorBidi"/>
                <w:sz w:val="20"/>
                <w:szCs w:val="20"/>
              </w:rPr>
              <w:t xml:space="preserve"> </w:t>
            </w:r>
            <w:proofErr w:type="spellStart"/>
            <w:r>
              <w:rPr>
                <w:rFonts w:asciiTheme="majorHAnsi" w:hAnsiTheme="majorHAnsi" w:cstheme="majorBidi"/>
                <w:sz w:val="20"/>
                <w:szCs w:val="20"/>
              </w:rPr>
              <w:t>Blitar</w:t>
            </w:r>
            <w:proofErr w:type="spellEnd"/>
            <w:r w:rsidRPr="000137BE">
              <w:rPr>
                <w:rFonts w:asciiTheme="majorHAnsi" w:hAnsiTheme="majorHAnsi" w:cstheme="majorBidi"/>
                <w:sz w:val="20"/>
                <w:szCs w:val="20"/>
                <w:lang w:val="id-ID"/>
              </w:rPr>
              <w:t xml:space="preserve">, </w:t>
            </w:r>
            <w:r>
              <w:rPr>
                <w:rFonts w:asciiTheme="majorHAnsi" w:hAnsiTheme="majorHAnsi" w:cstheme="majorBidi"/>
                <w:sz w:val="20"/>
                <w:szCs w:val="20"/>
              </w:rPr>
              <w:t>Indonesia</w:t>
            </w:r>
          </w:p>
          <w:p w14:paraId="403D36E7" w14:textId="378AAA9F" w:rsidR="00DC2934" w:rsidRDefault="00DC2934" w:rsidP="00DC2934">
            <w:pPr>
              <w:spacing w:after="0" w:line="240" w:lineRule="auto"/>
              <w:rPr>
                <w:rFonts w:asciiTheme="majorHAnsi" w:hAnsiTheme="majorHAnsi" w:cstheme="majorBidi"/>
                <w:sz w:val="20"/>
                <w:szCs w:val="20"/>
              </w:rPr>
            </w:pPr>
            <w:r>
              <w:rPr>
                <w:rFonts w:asciiTheme="majorHAnsi" w:hAnsiTheme="majorHAnsi" w:cstheme="majorBidi"/>
                <w:sz w:val="20"/>
                <w:szCs w:val="20"/>
                <w:vertAlign w:val="superscript"/>
              </w:rPr>
              <w:t>4</w:t>
            </w:r>
            <w:r>
              <w:rPr>
                <w:rFonts w:asciiTheme="majorHAnsi" w:hAnsiTheme="majorHAnsi" w:cstheme="majorBidi"/>
                <w:sz w:val="20"/>
                <w:szCs w:val="20"/>
              </w:rPr>
              <w:t xml:space="preserve">Universitas </w:t>
            </w:r>
            <w:proofErr w:type="spellStart"/>
            <w:r>
              <w:rPr>
                <w:rFonts w:asciiTheme="majorHAnsi" w:hAnsiTheme="majorHAnsi" w:cstheme="majorBidi"/>
                <w:sz w:val="20"/>
                <w:szCs w:val="20"/>
              </w:rPr>
              <w:t>Nahdlatul</w:t>
            </w:r>
            <w:proofErr w:type="spellEnd"/>
            <w:r>
              <w:rPr>
                <w:rFonts w:asciiTheme="majorHAnsi" w:hAnsiTheme="majorHAnsi" w:cstheme="majorBidi"/>
                <w:sz w:val="20"/>
                <w:szCs w:val="20"/>
              </w:rPr>
              <w:t xml:space="preserve"> </w:t>
            </w:r>
            <w:proofErr w:type="spellStart"/>
            <w:r>
              <w:rPr>
                <w:rFonts w:asciiTheme="majorHAnsi" w:hAnsiTheme="majorHAnsi" w:cstheme="majorBidi"/>
                <w:sz w:val="20"/>
                <w:szCs w:val="20"/>
              </w:rPr>
              <w:t>Ulama</w:t>
            </w:r>
            <w:proofErr w:type="spellEnd"/>
            <w:r>
              <w:rPr>
                <w:rFonts w:asciiTheme="majorHAnsi" w:hAnsiTheme="majorHAnsi" w:cstheme="majorBidi"/>
                <w:sz w:val="20"/>
                <w:szCs w:val="20"/>
              </w:rPr>
              <w:t xml:space="preserve"> </w:t>
            </w:r>
            <w:proofErr w:type="spellStart"/>
            <w:r>
              <w:rPr>
                <w:rFonts w:asciiTheme="majorHAnsi" w:hAnsiTheme="majorHAnsi" w:cstheme="majorBidi"/>
                <w:sz w:val="20"/>
                <w:szCs w:val="20"/>
              </w:rPr>
              <w:t>Blitar</w:t>
            </w:r>
            <w:proofErr w:type="spellEnd"/>
            <w:r w:rsidRPr="000137BE">
              <w:rPr>
                <w:rFonts w:asciiTheme="majorHAnsi" w:hAnsiTheme="majorHAnsi" w:cstheme="majorBidi"/>
                <w:sz w:val="20"/>
                <w:szCs w:val="20"/>
                <w:lang w:val="id-ID"/>
              </w:rPr>
              <w:t xml:space="preserve">, </w:t>
            </w:r>
            <w:r>
              <w:rPr>
                <w:rFonts w:asciiTheme="majorHAnsi" w:hAnsiTheme="majorHAnsi" w:cstheme="majorBidi"/>
                <w:sz w:val="20"/>
                <w:szCs w:val="20"/>
              </w:rPr>
              <w:t>Indonesia</w:t>
            </w:r>
          </w:p>
          <w:p w14:paraId="385B7194" w14:textId="48540335" w:rsidR="00DC2934" w:rsidRPr="00DC2934" w:rsidRDefault="00DC2934" w:rsidP="00DC2934">
            <w:pPr>
              <w:spacing w:after="0" w:line="240" w:lineRule="auto"/>
              <w:rPr>
                <w:rFonts w:asciiTheme="majorHAnsi" w:hAnsiTheme="majorHAnsi" w:cstheme="majorBidi"/>
                <w:sz w:val="20"/>
                <w:szCs w:val="20"/>
              </w:rPr>
            </w:pPr>
            <w:r>
              <w:rPr>
                <w:rFonts w:asciiTheme="majorHAnsi" w:hAnsiTheme="majorHAnsi" w:cstheme="majorBidi"/>
                <w:sz w:val="20"/>
                <w:szCs w:val="20"/>
                <w:vertAlign w:val="superscript"/>
                <w:lang w:val="id-ID"/>
              </w:rPr>
              <w:t>5</w:t>
            </w:r>
            <w:proofErr w:type="spellStart"/>
            <w:r>
              <w:rPr>
                <w:rFonts w:asciiTheme="majorHAnsi" w:hAnsiTheme="majorHAnsi" w:cstheme="majorBidi"/>
                <w:sz w:val="20"/>
                <w:szCs w:val="20"/>
              </w:rPr>
              <w:t>Universitas</w:t>
            </w:r>
            <w:proofErr w:type="spellEnd"/>
            <w:r>
              <w:rPr>
                <w:rFonts w:asciiTheme="majorHAnsi" w:hAnsiTheme="majorHAnsi" w:cstheme="majorBidi"/>
                <w:sz w:val="20"/>
                <w:szCs w:val="20"/>
              </w:rPr>
              <w:t xml:space="preserve"> </w:t>
            </w:r>
            <w:proofErr w:type="spellStart"/>
            <w:r>
              <w:rPr>
                <w:rFonts w:asciiTheme="majorHAnsi" w:hAnsiTheme="majorHAnsi" w:cstheme="majorBidi"/>
                <w:sz w:val="20"/>
                <w:szCs w:val="20"/>
              </w:rPr>
              <w:t>Nahdlatul</w:t>
            </w:r>
            <w:proofErr w:type="spellEnd"/>
            <w:r>
              <w:rPr>
                <w:rFonts w:asciiTheme="majorHAnsi" w:hAnsiTheme="majorHAnsi" w:cstheme="majorBidi"/>
                <w:sz w:val="20"/>
                <w:szCs w:val="20"/>
              </w:rPr>
              <w:t xml:space="preserve"> </w:t>
            </w:r>
            <w:proofErr w:type="spellStart"/>
            <w:r>
              <w:rPr>
                <w:rFonts w:asciiTheme="majorHAnsi" w:hAnsiTheme="majorHAnsi" w:cstheme="majorBidi"/>
                <w:sz w:val="20"/>
                <w:szCs w:val="20"/>
              </w:rPr>
              <w:t>Ulama</w:t>
            </w:r>
            <w:proofErr w:type="spellEnd"/>
            <w:r>
              <w:rPr>
                <w:rFonts w:asciiTheme="majorHAnsi" w:hAnsiTheme="majorHAnsi" w:cstheme="majorBidi"/>
                <w:sz w:val="20"/>
                <w:szCs w:val="20"/>
              </w:rPr>
              <w:t xml:space="preserve"> </w:t>
            </w:r>
            <w:proofErr w:type="spellStart"/>
            <w:r>
              <w:rPr>
                <w:rFonts w:asciiTheme="majorHAnsi" w:hAnsiTheme="majorHAnsi" w:cstheme="majorBidi"/>
                <w:sz w:val="20"/>
                <w:szCs w:val="20"/>
              </w:rPr>
              <w:t>Blitar</w:t>
            </w:r>
            <w:proofErr w:type="spellEnd"/>
            <w:r w:rsidRPr="000137BE">
              <w:rPr>
                <w:rFonts w:asciiTheme="majorHAnsi" w:hAnsiTheme="majorHAnsi" w:cstheme="majorBidi"/>
                <w:sz w:val="20"/>
                <w:szCs w:val="20"/>
                <w:lang w:val="id-ID"/>
              </w:rPr>
              <w:t xml:space="preserve">, </w:t>
            </w:r>
            <w:r>
              <w:rPr>
                <w:rFonts w:asciiTheme="majorHAnsi" w:hAnsiTheme="majorHAnsi" w:cstheme="majorBidi"/>
                <w:sz w:val="20"/>
                <w:szCs w:val="20"/>
              </w:rPr>
              <w:t>Indonesia</w:t>
            </w:r>
          </w:p>
          <w:p w14:paraId="5DC06123" w14:textId="77777777" w:rsidR="00DC2934" w:rsidRPr="00DC2934" w:rsidRDefault="00DC2934" w:rsidP="00DC2934">
            <w:pPr>
              <w:spacing w:after="0" w:line="240" w:lineRule="auto"/>
              <w:rPr>
                <w:rFonts w:asciiTheme="majorHAnsi" w:hAnsiTheme="majorHAnsi" w:cstheme="majorBidi"/>
                <w:sz w:val="20"/>
                <w:szCs w:val="20"/>
              </w:rPr>
            </w:pPr>
          </w:p>
          <w:p w14:paraId="4E58D055" w14:textId="77777777" w:rsidR="00DC2934" w:rsidRPr="00DC2934" w:rsidRDefault="00DC2934" w:rsidP="00DC2934">
            <w:pPr>
              <w:spacing w:after="0" w:line="240" w:lineRule="auto"/>
              <w:rPr>
                <w:rFonts w:asciiTheme="majorHAnsi" w:hAnsiTheme="majorHAnsi" w:cstheme="majorBidi"/>
                <w:sz w:val="20"/>
                <w:szCs w:val="20"/>
              </w:rPr>
            </w:pPr>
          </w:p>
          <w:p w14:paraId="77F926A4" w14:textId="77777777" w:rsidR="00DC2934" w:rsidRPr="00DC2934" w:rsidRDefault="00DC2934" w:rsidP="008669C5">
            <w:pPr>
              <w:spacing w:after="0" w:line="240" w:lineRule="auto"/>
              <w:rPr>
                <w:rFonts w:asciiTheme="majorHAnsi" w:hAnsiTheme="majorHAnsi" w:cstheme="majorBidi"/>
                <w:sz w:val="20"/>
                <w:szCs w:val="20"/>
              </w:rPr>
            </w:pPr>
          </w:p>
          <w:p w14:paraId="5F842C25" w14:textId="4ADECE47" w:rsidR="008669C5" w:rsidRPr="003B7EDC" w:rsidRDefault="008669C5" w:rsidP="008669C5">
            <w:pPr>
              <w:spacing w:after="0" w:line="240" w:lineRule="auto"/>
              <w:rPr>
                <w:rFonts w:asciiTheme="majorHAnsi" w:hAnsiTheme="majorHAnsi"/>
                <w:bCs/>
                <w:sz w:val="20"/>
                <w:szCs w:val="20"/>
              </w:rPr>
            </w:pPr>
            <w:r w:rsidRPr="000137BE">
              <w:rPr>
                <w:rFonts w:asciiTheme="majorHAnsi" w:hAnsiTheme="majorHAnsi"/>
                <w:bCs/>
                <w:sz w:val="20"/>
                <w:szCs w:val="20"/>
                <w:lang w:val="id-ID"/>
              </w:rPr>
              <w:t>*</w:t>
            </w:r>
            <w:r w:rsidR="003B7EDC">
              <w:rPr>
                <w:rFonts w:asciiTheme="majorHAnsi" w:hAnsiTheme="majorHAnsi"/>
                <w:bCs/>
                <w:sz w:val="20"/>
                <w:szCs w:val="20"/>
              </w:rPr>
              <w:t>uriezna@gmail.com</w:t>
            </w:r>
            <w:bookmarkStart w:id="0" w:name="_GoBack"/>
            <w:bookmarkEnd w:id="0"/>
          </w:p>
          <w:p w14:paraId="76468C3E" w14:textId="77777777" w:rsidR="00633308" w:rsidRPr="00F17F21" w:rsidRDefault="00633308" w:rsidP="008669C5">
            <w:pPr>
              <w:spacing w:after="0" w:line="240" w:lineRule="auto"/>
              <w:rPr>
                <w:rFonts w:asciiTheme="majorHAnsi" w:hAnsiTheme="majorHAnsi"/>
                <w:bCs/>
                <w:sz w:val="18"/>
                <w:lang w:val="id-ID"/>
              </w:rPr>
            </w:pPr>
          </w:p>
        </w:tc>
      </w:tr>
      <w:tr w:rsidR="008669C5" w:rsidRPr="00F17F21" w14:paraId="0ABDBE12" w14:textId="77777777" w:rsidTr="008669C5">
        <w:trPr>
          <w:trHeight w:val="318"/>
        </w:trPr>
        <w:tc>
          <w:tcPr>
            <w:tcW w:w="2763" w:type="dxa"/>
            <w:tcBorders>
              <w:top w:val="nil"/>
              <w:left w:val="nil"/>
              <w:bottom w:val="single" w:sz="4" w:space="0" w:color="auto"/>
              <w:right w:val="nil"/>
            </w:tcBorders>
          </w:tcPr>
          <w:p w14:paraId="26C9ED15" w14:textId="77777777" w:rsidR="008669C5" w:rsidRPr="000137BE" w:rsidRDefault="008669C5" w:rsidP="008669C5">
            <w:pPr>
              <w:pStyle w:val="TableParagraph"/>
              <w:spacing w:before="69"/>
              <w:ind w:left="108"/>
              <w:rPr>
                <w:rFonts w:asciiTheme="majorHAnsi" w:hAnsiTheme="majorHAnsi"/>
                <w:b/>
                <w:sz w:val="20"/>
                <w:szCs w:val="20"/>
                <w:lang w:val="id-ID"/>
              </w:rPr>
            </w:pPr>
            <w:r w:rsidRPr="000137BE">
              <w:rPr>
                <w:rFonts w:asciiTheme="majorHAnsi" w:hAnsiTheme="majorHAnsi"/>
                <w:b/>
                <w:sz w:val="20"/>
                <w:szCs w:val="20"/>
                <w:lang w:val="id-ID"/>
              </w:rPr>
              <w:t>INFO</w:t>
            </w:r>
            <w:r w:rsidRPr="000137BE">
              <w:rPr>
                <w:rFonts w:asciiTheme="majorHAnsi" w:hAnsiTheme="majorHAnsi"/>
                <w:b/>
                <w:spacing w:val="-1"/>
                <w:sz w:val="20"/>
                <w:szCs w:val="20"/>
                <w:lang w:val="id-ID"/>
              </w:rPr>
              <w:t xml:space="preserve"> </w:t>
            </w:r>
            <w:r w:rsidRPr="000137BE">
              <w:rPr>
                <w:rFonts w:asciiTheme="majorHAnsi" w:hAnsiTheme="majorHAnsi"/>
                <w:b/>
                <w:sz w:val="20"/>
                <w:szCs w:val="20"/>
                <w:lang w:val="id-ID"/>
              </w:rPr>
              <w:t>ARTIKEL</w:t>
            </w:r>
          </w:p>
        </w:tc>
        <w:tc>
          <w:tcPr>
            <w:tcW w:w="284" w:type="dxa"/>
            <w:vMerge w:val="restart"/>
            <w:tcBorders>
              <w:left w:val="nil"/>
              <w:bottom w:val="nil"/>
              <w:right w:val="nil"/>
            </w:tcBorders>
          </w:tcPr>
          <w:p w14:paraId="2B99049D" w14:textId="77777777" w:rsidR="008669C5" w:rsidRPr="00F17F21" w:rsidRDefault="008669C5" w:rsidP="008669C5">
            <w:pPr>
              <w:pStyle w:val="TableParagraph"/>
              <w:rPr>
                <w:rFonts w:asciiTheme="majorHAnsi" w:hAnsiTheme="majorHAnsi"/>
                <w:sz w:val="18"/>
                <w:lang w:val="id-ID"/>
              </w:rPr>
            </w:pPr>
          </w:p>
        </w:tc>
        <w:tc>
          <w:tcPr>
            <w:tcW w:w="6487" w:type="dxa"/>
            <w:tcBorders>
              <w:left w:val="nil"/>
              <w:bottom w:val="single" w:sz="4" w:space="0" w:color="auto"/>
              <w:right w:val="nil"/>
            </w:tcBorders>
          </w:tcPr>
          <w:p w14:paraId="2852C78A" w14:textId="77777777" w:rsidR="008669C5" w:rsidRPr="00F17F21" w:rsidRDefault="008669C5" w:rsidP="008669C5">
            <w:pPr>
              <w:pStyle w:val="TableParagraph"/>
              <w:tabs>
                <w:tab w:val="center" w:pos="3243"/>
                <w:tab w:val="left" w:pos="4514"/>
              </w:tabs>
              <w:spacing w:before="49"/>
              <w:ind w:left="2835" w:right="2836"/>
              <w:rPr>
                <w:rFonts w:asciiTheme="majorHAnsi" w:hAnsiTheme="majorHAnsi"/>
                <w:b/>
                <w:sz w:val="18"/>
                <w:lang w:val="id-ID"/>
              </w:rPr>
            </w:pPr>
            <w:r w:rsidRPr="00F17F21">
              <w:rPr>
                <w:rFonts w:asciiTheme="majorHAnsi" w:hAnsiTheme="majorHAnsi"/>
                <w:b/>
                <w:sz w:val="18"/>
                <w:lang w:val="id-ID"/>
              </w:rPr>
              <w:tab/>
              <w:t>ABSTRAK</w:t>
            </w:r>
            <w:r w:rsidRPr="00F17F21">
              <w:rPr>
                <w:rFonts w:asciiTheme="majorHAnsi" w:hAnsiTheme="majorHAnsi"/>
                <w:b/>
                <w:sz w:val="18"/>
                <w:lang w:val="id-ID"/>
              </w:rPr>
              <w:tab/>
            </w:r>
          </w:p>
        </w:tc>
      </w:tr>
      <w:tr w:rsidR="008669C5" w:rsidRPr="00F17F21" w14:paraId="56E3B52E" w14:textId="77777777" w:rsidTr="008669C5">
        <w:trPr>
          <w:trHeight w:val="1292"/>
        </w:trPr>
        <w:tc>
          <w:tcPr>
            <w:tcW w:w="2763" w:type="dxa"/>
            <w:tcBorders>
              <w:left w:val="nil"/>
              <w:bottom w:val="nil"/>
              <w:right w:val="nil"/>
            </w:tcBorders>
          </w:tcPr>
          <w:p w14:paraId="2C317036" w14:textId="77777777" w:rsidR="008669C5" w:rsidRPr="000137BE" w:rsidRDefault="008669C5" w:rsidP="008669C5">
            <w:pPr>
              <w:pStyle w:val="TableParagraph"/>
              <w:spacing w:before="122"/>
              <w:ind w:left="108"/>
              <w:rPr>
                <w:rFonts w:asciiTheme="majorHAnsi" w:hAnsiTheme="majorHAnsi"/>
                <w:b/>
                <w:i/>
                <w:sz w:val="20"/>
                <w:szCs w:val="20"/>
                <w:lang w:val="id-ID"/>
              </w:rPr>
            </w:pPr>
            <w:r w:rsidRPr="000137BE">
              <w:rPr>
                <w:rFonts w:asciiTheme="majorHAnsi" w:hAnsiTheme="majorHAnsi"/>
                <w:b/>
                <w:i/>
                <w:sz w:val="20"/>
                <w:szCs w:val="20"/>
                <w:lang w:val="id-ID"/>
              </w:rPr>
              <w:t>Riwayat</w:t>
            </w:r>
            <w:r w:rsidRPr="000137BE">
              <w:rPr>
                <w:rFonts w:asciiTheme="majorHAnsi" w:hAnsiTheme="majorHAnsi"/>
                <w:b/>
                <w:i/>
                <w:spacing w:val="-1"/>
                <w:sz w:val="20"/>
                <w:szCs w:val="20"/>
                <w:lang w:val="id-ID"/>
              </w:rPr>
              <w:t xml:space="preserve"> </w:t>
            </w:r>
            <w:r w:rsidRPr="000137BE">
              <w:rPr>
                <w:rFonts w:asciiTheme="majorHAnsi" w:hAnsiTheme="majorHAnsi"/>
                <w:b/>
                <w:i/>
                <w:sz w:val="20"/>
                <w:szCs w:val="20"/>
                <w:lang w:val="id-ID"/>
              </w:rPr>
              <w:t>Artikel:</w:t>
            </w:r>
          </w:p>
          <w:p w14:paraId="7FAA9FE1" w14:textId="77777777" w:rsidR="008669C5" w:rsidRPr="000137BE" w:rsidRDefault="008669C5" w:rsidP="008669C5">
            <w:pPr>
              <w:pStyle w:val="TableParagraph"/>
              <w:ind w:left="108"/>
              <w:rPr>
                <w:rFonts w:asciiTheme="majorHAnsi" w:hAnsiTheme="majorHAnsi"/>
                <w:sz w:val="20"/>
                <w:szCs w:val="20"/>
                <w:lang w:val="id-ID"/>
              </w:rPr>
            </w:pPr>
            <w:r w:rsidRPr="000137BE">
              <w:rPr>
                <w:rFonts w:asciiTheme="majorHAnsi" w:hAnsiTheme="majorHAnsi"/>
                <w:sz w:val="20"/>
                <w:szCs w:val="20"/>
                <w:lang w:val="id-ID"/>
              </w:rPr>
              <w:t>Diterima :</w:t>
            </w:r>
            <w:r w:rsidRPr="000137BE">
              <w:rPr>
                <w:rFonts w:asciiTheme="majorHAnsi" w:hAnsiTheme="majorHAnsi"/>
                <w:spacing w:val="-1"/>
                <w:sz w:val="20"/>
                <w:szCs w:val="20"/>
                <w:lang w:val="id-ID"/>
              </w:rPr>
              <w:t xml:space="preserve"> </w:t>
            </w:r>
            <w:r w:rsidRPr="000137BE">
              <w:rPr>
                <w:rFonts w:asciiTheme="majorHAnsi" w:hAnsiTheme="majorHAnsi"/>
                <w:sz w:val="20"/>
                <w:szCs w:val="20"/>
                <w:lang w:val="id-ID"/>
              </w:rPr>
              <w:t>Tanggal</w:t>
            </w:r>
          </w:p>
          <w:p w14:paraId="4FC479E4" w14:textId="77777777" w:rsidR="008669C5" w:rsidRPr="000137BE" w:rsidRDefault="008669C5" w:rsidP="008669C5">
            <w:pPr>
              <w:pStyle w:val="TableParagraph"/>
              <w:tabs>
                <w:tab w:val="left" w:pos="2804"/>
              </w:tabs>
              <w:ind w:right="-15"/>
              <w:rPr>
                <w:rFonts w:asciiTheme="majorHAnsi" w:hAnsiTheme="majorHAnsi"/>
                <w:sz w:val="20"/>
                <w:szCs w:val="20"/>
                <w:lang w:val="id-ID"/>
              </w:rPr>
            </w:pPr>
            <w:r w:rsidRPr="000137BE">
              <w:rPr>
                <w:rFonts w:asciiTheme="majorHAnsi" w:hAnsiTheme="majorHAnsi"/>
                <w:sz w:val="20"/>
                <w:szCs w:val="20"/>
                <w:lang w:val="id-ID"/>
              </w:rPr>
              <w:t xml:space="preserve"> </w:t>
            </w:r>
            <w:r w:rsidRPr="000137BE">
              <w:rPr>
                <w:rFonts w:asciiTheme="majorHAnsi" w:hAnsiTheme="majorHAnsi"/>
                <w:spacing w:val="18"/>
                <w:sz w:val="20"/>
                <w:szCs w:val="20"/>
                <w:lang w:val="id-ID"/>
              </w:rPr>
              <w:t xml:space="preserve"> Di</w:t>
            </w:r>
            <w:r w:rsidRPr="000137BE">
              <w:rPr>
                <w:rFonts w:asciiTheme="majorHAnsi" w:hAnsiTheme="majorHAnsi"/>
                <w:sz w:val="20"/>
                <w:szCs w:val="20"/>
                <w:lang w:val="id-ID"/>
              </w:rPr>
              <w:t>revisi  :</w:t>
            </w:r>
            <w:r w:rsidRPr="000137BE">
              <w:rPr>
                <w:rFonts w:asciiTheme="majorHAnsi" w:hAnsiTheme="majorHAnsi"/>
                <w:spacing w:val="-3"/>
                <w:sz w:val="20"/>
                <w:szCs w:val="20"/>
                <w:lang w:val="id-ID"/>
              </w:rPr>
              <w:t xml:space="preserve"> </w:t>
            </w:r>
          </w:p>
          <w:p w14:paraId="3F85031C" w14:textId="77777777" w:rsidR="008669C5" w:rsidRPr="000137BE" w:rsidRDefault="008669C5" w:rsidP="008669C5">
            <w:pPr>
              <w:pStyle w:val="TableParagraph"/>
              <w:ind w:left="108"/>
              <w:rPr>
                <w:rFonts w:asciiTheme="majorHAnsi" w:hAnsiTheme="majorHAnsi"/>
                <w:sz w:val="20"/>
                <w:szCs w:val="20"/>
                <w:lang w:val="id-ID"/>
              </w:rPr>
            </w:pPr>
            <w:r w:rsidRPr="000137BE">
              <w:rPr>
                <w:rFonts w:asciiTheme="majorHAnsi" w:hAnsiTheme="majorHAnsi"/>
                <w:sz w:val="20"/>
                <w:szCs w:val="20"/>
                <w:lang w:val="id-ID"/>
              </w:rPr>
              <w:t>Disetujui :</w:t>
            </w:r>
            <w:r w:rsidRPr="000137BE">
              <w:rPr>
                <w:rFonts w:asciiTheme="majorHAnsi" w:hAnsiTheme="majorHAnsi"/>
                <w:spacing w:val="-1"/>
                <w:sz w:val="20"/>
                <w:szCs w:val="20"/>
                <w:lang w:val="id-ID"/>
              </w:rPr>
              <w:t xml:space="preserve"> </w:t>
            </w:r>
          </w:p>
          <w:p w14:paraId="6CD5167F" w14:textId="77777777" w:rsidR="008669C5" w:rsidRPr="000137BE" w:rsidRDefault="008669C5" w:rsidP="008669C5">
            <w:pPr>
              <w:pStyle w:val="TableParagraph"/>
              <w:tabs>
                <w:tab w:val="left" w:pos="2804"/>
              </w:tabs>
              <w:ind w:right="-15"/>
              <w:rPr>
                <w:rFonts w:asciiTheme="majorHAnsi" w:hAnsiTheme="majorHAnsi"/>
                <w:sz w:val="20"/>
                <w:szCs w:val="20"/>
                <w:lang w:val="id-ID"/>
              </w:rPr>
            </w:pPr>
            <w:r w:rsidRPr="000137BE">
              <w:rPr>
                <w:rFonts w:asciiTheme="majorHAnsi" w:hAnsiTheme="majorHAnsi"/>
                <w:sz w:val="20"/>
                <w:szCs w:val="20"/>
                <w:lang w:val="id-ID"/>
              </w:rPr>
              <w:t xml:space="preserve"> </w:t>
            </w:r>
            <w:r w:rsidRPr="000137BE">
              <w:rPr>
                <w:rFonts w:asciiTheme="majorHAnsi" w:hAnsiTheme="majorHAnsi"/>
                <w:spacing w:val="18"/>
                <w:sz w:val="20"/>
                <w:szCs w:val="20"/>
                <w:lang w:val="id-ID"/>
              </w:rPr>
              <w:t xml:space="preserve"> </w:t>
            </w:r>
            <w:r w:rsidRPr="000137BE">
              <w:rPr>
                <w:rFonts w:asciiTheme="majorHAnsi" w:hAnsiTheme="majorHAnsi"/>
                <w:sz w:val="20"/>
                <w:szCs w:val="20"/>
                <w:lang w:val="id-ID"/>
              </w:rPr>
              <w:t>Dipublis  :</w:t>
            </w:r>
            <w:r w:rsidRPr="000137BE">
              <w:rPr>
                <w:rFonts w:asciiTheme="majorHAnsi" w:hAnsiTheme="majorHAnsi"/>
                <w:spacing w:val="-3"/>
                <w:sz w:val="20"/>
                <w:szCs w:val="20"/>
                <w:lang w:val="id-ID"/>
              </w:rPr>
              <w:t xml:space="preserve"> </w:t>
            </w:r>
          </w:p>
          <w:p w14:paraId="45CCF15C" w14:textId="77777777" w:rsidR="008669C5" w:rsidRPr="000137BE" w:rsidRDefault="008669C5" w:rsidP="008669C5">
            <w:pPr>
              <w:pStyle w:val="TableParagraph"/>
              <w:tabs>
                <w:tab w:val="left" w:pos="2804"/>
              </w:tabs>
              <w:ind w:right="-15"/>
              <w:rPr>
                <w:rFonts w:asciiTheme="majorHAnsi" w:hAnsiTheme="majorHAnsi"/>
                <w:sz w:val="20"/>
                <w:szCs w:val="20"/>
                <w:lang w:val="id-ID"/>
              </w:rPr>
            </w:pPr>
          </w:p>
          <w:p w14:paraId="62542D90" w14:textId="77777777" w:rsidR="008669C5" w:rsidRPr="000137BE" w:rsidRDefault="008669C5" w:rsidP="008669C5">
            <w:pPr>
              <w:pStyle w:val="TableParagraph"/>
              <w:tabs>
                <w:tab w:val="left" w:pos="2804"/>
              </w:tabs>
              <w:ind w:right="-15"/>
              <w:rPr>
                <w:rFonts w:asciiTheme="majorHAnsi" w:hAnsiTheme="majorHAnsi"/>
                <w:sz w:val="20"/>
                <w:szCs w:val="20"/>
                <w:lang w:val="id-ID"/>
              </w:rPr>
            </w:pPr>
            <w:r w:rsidRPr="000137BE">
              <w:rPr>
                <w:rFonts w:asciiTheme="majorHAnsi" w:hAnsiTheme="majorHAnsi"/>
                <w:sz w:val="20"/>
                <w:szCs w:val="20"/>
                <w:u w:val="single"/>
                <w:lang w:val="id-ID"/>
              </w:rPr>
              <w:tab/>
            </w:r>
          </w:p>
        </w:tc>
        <w:tc>
          <w:tcPr>
            <w:tcW w:w="284" w:type="dxa"/>
            <w:vMerge/>
            <w:tcBorders>
              <w:left w:val="nil"/>
              <w:bottom w:val="nil"/>
              <w:right w:val="nil"/>
            </w:tcBorders>
          </w:tcPr>
          <w:p w14:paraId="5264D0AB" w14:textId="77777777" w:rsidR="008669C5" w:rsidRPr="00F17F21" w:rsidRDefault="008669C5" w:rsidP="008669C5">
            <w:pPr>
              <w:pStyle w:val="TableParagraph"/>
              <w:rPr>
                <w:rFonts w:asciiTheme="majorHAnsi" w:hAnsiTheme="majorHAnsi"/>
                <w:sz w:val="18"/>
                <w:lang w:val="id-ID"/>
              </w:rPr>
            </w:pPr>
          </w:p>
        </w:tc>
        <w:tc>
          <w:tcPr>
            <w:tcW w:w="6487" w:type="dxa"/>
            <w:vMerge w:val="restart"/>
            <w:tcBorders>
              <w:left w:val="nil"/>
              <w:right w:val="nil"/>
            </w:tcBorders>
          </w:tcPr>
          <w:p w14:paraId="04D65AF0" w14:textId="306D63FD" w:rsidR="00BA2B42" w:rsidRDefault="008669C5" w:rsidP="008669C5">
            <w:pPr>
              <w:spacing w:after="0" w:line="240" w:lineRule="auto"/>
              <w:jc w:val="both"/>
              <w:rPr>
                <w:rFonts w:asciiTheme="majorHAnsi" w:hAnsiTheme="majorHAnsi" w:cstheme="majorBidi"/>
                <w:lang w:val="id-ID"/>
              </w:rPr>
            </w:pPr>
            <w:r w:rsidRPr="00F17F21">
              <w:rPr>
                <w:rFonts w:asciiTheme="majorHAnsi" w:hAnsiTheme="majorHAnsi" w:cstheme="majorBidi"/>
                <w:b/>
                <w:bCs/>
                <w:lang w:val="id-ID"/>
              </w:rPr>
              <w:t xml:space="preserve">Abstrak: </w:t>
            </w:r>
          </w:p>
          <w:p w14:paraId="4F6FA2AB" w14:textId="77777777" w:rsidR="00BA2B42" w:rsidRDefault="00BA2B42" w:rsidP="00BA2B42">
            <w:proofErr w:type="spellStart"/>
            <w:r>
              <w:rPr>
                <w:rFonts w:asciiTheme="majorHAnsi" w:hAnsiTheme="majorHAnsi" w:cstheme="majorBidi"/>
              </w:rPr>
              <w:t>Penelitian</w:t>
            </w:r>
            <w:proofErr w:type="spellEnd"/>
            <w:r>
              <w:rPr>
                <w:rFonts w:asciiTheme="majorHAnsi" w:hAnsiTheme="majorHAnsi" w:cstheme="majorBidi"/>
              </w:rPr>
              <w:t xml:space="preserve"> </w:t>
            </w:r>
            <w:proofErr w:type="spellStart"/>
            <w:r>
              <w:rPr>
                <w:rFonts w:asciiTheme="majorHAnsi" w:hAnsiTheme="majorHAnsi" w:cstheme="majorBidi"/>
              </w:rPr>
              <w:t>ini</w:t>
            </w:r>
            <w:proofErr w:type="spellEnd"/>
            <w:r>
              <w:rPr>
                <w:rFonts w:asciiTheme="majorHAnsi" w:hAnsiTheme="majorHAnsi" w:cstheme="majorBidi"/>
              </w:rPr>
              <w:t xml:space="preserve"> </w:t>
            </w:r>
            <w:r w:rsidRPr="00BA2B42">
              <w:rPr>
                <w:rFonts w:asciiTheme="majorHAnsi" w:hAnsiTheme="majorHAnsi" w:cstheme="majorBidi"/>
                <w:lang w:val="id-ID"/>
              </w:rPr>
              <w:t>mengkaji cerita anak karya mahasiswa PGSD UNU Blitar yang bergenre fantasi dari segi nilai moral</w:t>
            </w:r>
            <w:r>
              <w:rPr>
                <w:rFonts w:asciiTheme="majorHAnsi" w:hAnsiTheme="majorHAnsi" w:cstheme="majorBidi"/>
              </w:rPr>
              <w:t xml:space="preserve"> yang </w:t>
            </w:r>
            <w:proofErr w:type="spellStart"/>
            <w:r>
              <w:rPr>
                <w:rFonts w:asciiTheme="majorHAnsi" w:hAnsiTheme="majorHAnsi" w:cstheme="majorBidi"/>
              </w:rPr>
              <w:t>terkait</w:t>
            </w:r>
            <w:proofErr w:type="spellEnd"/>
            <w:r>
              <w:rPr>
                <w:rFonts w:asciiTheme="majorHAnsi" w:hAnsiTheme="majorHAnsi" w:cstheme="majorBidi"/>
              </w:rPr>
              <w:t xml:space="preserve"> </w:t>
            </w:r>
            <w:proofErr w:type="spellStart"/>
            <w:r>
              <w:rPr>
                <w:rFonts w:asciiTheme="majorHAnsi" w:hAnsiTheme="majorHAnsi" w:cstheme="majorBidi"/>
              </w:rPr>
              <w:t>dalam</w:t>
            </w:r>
            <w:proofErr w:type="spellEnd"/>
            <w:r>
              <w:rPr>
                <w:rFonts w:asciiTheme="majorHAnsi" w:hAnsiTheme="majorHAnsi" w:cstheme="majorBidi"/>
              </w:rPr>
              <w:t xml:space="preserve"> </w:t>
            </w:r>
            <w:proofErr w:type="spellStart"/>
            <w:r>
              <w:rPr>
                <w:rFonts w:asciiTheme="majorHAnsi" w:hAnsiTheme="majorHAnsi" w:cstheme="majorBidi"/>
              </w:rPr>
              <w:t>bidang</w:t>
            </w:r>
            <w:proofErr w:type="spellEnd"/>
            <w:r>
              <w:rPr>
                <w:rFonts w:asciiTheme="majorHAnsi" w:hAnsiTheme="majorHAnsi" w:cstheme="majorBidi"/>
              </w:rPr>
              <w:t xml:space="preserve"> </w:t>
            </w:r>
            <w:proofErr w:type="spellStart"/>
            <w:r>
              <w:rPr>
                <w:rFonts w:asciiTheme="majorHAnsi" w:hAnsiTheme="majorHAnsi" w:cstheme="majorBidi"/>
              </w:rPr>
              <w:t>pendidikan</w:t>
            </w:r>
            <w:proofErr w:type="spellEnd"/>
            <w:r w:rsidRPr="00BA2B42">
              <w:rPr>
                <w:rFonts w:asciiTheme="majorHAnsi" w:hAnsiTheme="majorHAnsi" w:cstheme="majorBidi"/>
                <w:lang w:val="id-ID"/>
              </w:rPr>
              <w:t>. Pendidikan merupakan wadah untuk melestarikan nilai-nilai moral</w:t>
            </w:r>
            <w:r>
              <w:rPr>
                <w:rFonts w:asciiTheme="majorHAnsi" w:hAnsiTheme="majorHAnsi" w:cstheme="majorBidi"/>
              </w:rPr>
              <w:t xml:space="preserve"> </w:t>
            </w:r>
            <w:proofErr w:type="spellStart"/>
            <w:r>
              <w:rPr>
                <w:rFonts w:asciiTheme="majorHAnsi" w:hAnsiTheme="majorHAnsi" w:cstheme="majorBidi"/>
              </w:rPr>
              <w:t>salah</w:t>
            </w:r>
            <w:proofErr w:type="spellEnd"/>
            <w:r>
              <w:rPr>
                <w:rFonts w:asciiTheme="majorHAnsi" w:hAnsiTheme="majorHAnsi" w:cstheme="majorBidi"/>
              </w:rPr>
              <w:t xml:space="preserve"> </w:t>
            </w:r>
            <w:proofErr w:type="spellStart"/>
            <w:r>
              <w:rPr>
                <w:rFonts w:asciiTheme="majorHAnsi" w:hAnsiTheme="majorHAnsi" w:cstheme="majorBidi"/>
              </w:rPr>
              <w:t>satunya</w:t>
            </w:r>
            <w:proofErr w:type="spellEnd"/>
            <w:r>
              <w:rPr>
                <w:rFonts w:asciiTheme="majorHAnsi" w:hAnsiTheme="majorHAnsi" w:cstheme="majorBidi"/>
              </w:rPr>
              <w:t xml:space="preserve"> </w:t>
            </w:r>
            <w:proofErr w:type="spellStart"/>
            <w:r>
              <w:rPr>
                <w:rFonts w:asciiTheme="majorHAnsi" w:hAnsiTheme="majorHAnsi" w:cstheme="majorBidi"/>
              </w:rPr>
              <w:t>melalui</w:t>
            </w:r>
            <w:proofErr w:type="spellEnd"/>
            <w:r>
              <w:rPr>
                <w:rFonts w:asciiTheme="majorHAnsi" w:hAnsiTheme="majorHAnsi" w:cstheme="majorBidi"/>
              </w:rPr>
              <w:t xml:space="preserve"> </w:t>
            </w:r>
            <w:proofErr w:type="spellStart"/>
            <w:r>
              <w:rPr>
                <w:rFonts w:asciiTheme="majorHAnsi" w:hAnsiTheme="majorHAnsi" w:cstheme="majorBidi"/>
              </w:rPr>
              <w:t>cerita</w:t>
            </w:r>
            <w:proofErr w:type="spellEnd"/>
            <w:r w:rsidRPr="00BA2B42">
              <w:rPr>
                <w:rFonts w:asciiTheme="majorHAnsi" w:hAnsiTheme="majorHAnsi" w:cstheme="majorBidi"/>
                <w:lang w:val="id-ID"/>
              </w:rPr>
              <w:t>. Proses ini bertujuan untuk memberikan bekal kehidupan bagi siswa melalui proses pembudayaan dan pemberdayaan.</w:t>
            </w:r>
            <w:r>
              <w:rPr>
                <w:rFonts w:asciiTheme="majorHAnsi" w:hAnsiTheme="majorHAnsi" w:cstheme="majorBidi"/>
              </w:rPr>
              <w:t xml:space="preserve"> </w:t>
            </w:r>
            <w:proofErr w:type="spellStart"/>
            <w:r w:rsidRPr="00A02713">
              <w:rPr>
                <w:rFonts w:asciiTheme="majorHAnsi" w:hAnsiTheme="majorHAnsi" w:cstheme="majorBidi"/>
              </w:rPr>
              <w:t>Oleh</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karena</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itu</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sebagai</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seorang</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pendidik</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perlu</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memiliki</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kemampuan</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bersastra</w:t>
            </w:r>
            <w:proofErr w:type="spellEnd"/>
            <w:r w:rsidRPr="00A02713">
              <w:rPr>
                <w:rFonts w:asciiTheme="majorHAnsi" w:hAnsiTheme="majorHAnsi" w:cstheme="majorBidi"/>
              </w:rPr>
              <w:t xml:space="preserve"> yang </w:t>
            </w:r>
            <w:proofErr w:type="spellStart"/>
            <w:r w:rsidRPr="00A02713">
              <w:rPr>
                <w:rFonts w:asciiTheme="majorHAnsi" w:hAnsiTheme="majorHAnsi" w:cstheme="majorBidi"/>
              </w:rPr>
              <w:t>baik</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salah</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satunnya</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adalah</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kemampuan</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menulis</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cerita</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Metode</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penelitian</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menggunakan</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metode</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penelitian</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deskriptif</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kualitatif</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dimana</w:t>
            </w:r>
            <w:proofErr w:type="spellEnd"/>
            <w:r w:rsidRPr="00A02713">
              <w:rPr>
                <w:rFonts w:asciiTheme="majorHAnsi" w:hAnsiTheme="majorHAnsi" w:cstheme="majorBidi"/>
              </w:rPr>
              <w:t xml:space="preserve"> data yang </w:t>
            </w:r>
            <w:proofErr w:type="spellStart"/>
            <w:r w:rsidRPr="00A02713">
              <w:rPr>
                <w:rFonts w:asciiTheme="majorHAnsi" w:hAnsiTheme="majorHAnsi" w:cstheme="majorBidi"/>
              </w:rPr>
              <w:t>terkumpul</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berupa</w:t>
            </w:r>
            <w:proofErr w:type="spellEnd"/>
            <w:r w:rsidRPr="00A02713">
              <w:rPr>
                <w:rFonts w:asciiTheme="majorHAnsi" w:hAnsiTheme="majorHAnsi" w:cstheme="majorBidi"/>
              </w:rPr>
              <w:t xml:space="preserve"> kata-kata. Data </w:t>
            </w:r>
            <w:proofErr w:type="spellStart"/>
            <w:r w:rsidRPr="00A02713">
              <w:rPr>
                <w:rFonts w:asciiTheme="majorHAnsi" w:hAnsiTheme="majorHAnsi" w:cstheme="majorBidi"/>
              </w:rPr>
              <w:t>penelitian</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ini</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dikumpulkan</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menggunakan</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teknik</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baca</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dan</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teknik</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catat</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Sedangkan</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untuk</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teknik</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analisis</w:t>
            </w:r>
            <w:proofErr w:type="spellEnd"/>
            <w:r w:rsidRPr="00A02713">
              <w:rPr>
                <w:rFonts w:asciiTheme="majorHAnsi" w:hAnsiTheme="majorHAnsi" w:cstheme="majorBidi"/>
              </w:rPr>
              <w:t xml:space="preserve"> data </w:t>
            </w:r>
            <w:proofErr w:type="spellStart"/>
            <w:r w:rsidRPr="00A02713">
              <w:rPr>
                <w:rFonts w:asciiTheme="majorHAnsi" w:hAnsiTheme="majorHAnsi" w:cstheme="majorBidi"/>
              </w:rPr>
              <w:t>menggunakan</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teknik</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dialektik</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dan</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teknik</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analisis</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ini</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Teknik</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dialektik</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digunakan</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dengan</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menghubungkan</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unsur-unsur</w:t>
            </w:r>
            <w:proofErr w:type="spellEnd"/>
            <w:r w:rsidRPr="00A02713">
              <w:rPr>
                <w:rFonts w:asciiTheme="majorHAnsi" w:hAnsiTheme="majorHAnsi" w:cstheme="majorBidi"/>
              </w:rPr>
              <w:t xml:space="preserve"> yang </w:t>
            </w:r>
            <w:proofErr w:type="spellStart"/>
            <w:r w:rsidRPr="00A02713">
              <w:rPr>
                <w:rFonts w:asciiTheme="majorHAnsi" w:hAnsiTheme="majorHAnsi" w:cstheme="majorBidi"/>
              </w:rPr>
              <w:t>ada</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dalam</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cerita</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fantasi</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karya</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mahasiswa</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dan</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mengintegrasikannya</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ke</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dalam</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satu</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kesatuan</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makna</w:t>
            </w:r>
            <w:proofErr w:type="spellEnd"/>
            <w:r w:rsidRPr="00A02713">
              <w:rPr>
                <w:rFonts w:asciiTheme="majorHAnsi" w:hAnsiTheme="majorHAnsi" w:cstheme="majorBidi"/>
              </w:rPr>
              <w:t xml:space="preserve">. Proses </w:t>
            </w:r>
            <w:proofErr w:type="spellStart"/>
            <w:r w:rsidRPr="00A02713">
              <w:rPr>
                <w:rFonts w:asciiTheme="majorHAnsi" w:hAnsiTheme="majorHAnsi" w:cstheme="majorBidi"/>
              </w:rPr>
              <w:t>selanjutnya</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yakni</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membuat</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inferensi-inferensi</w:t>
            </w:r>
            <w:proofErr w:type="spellEnd"/>
            <w:r w:rsidRPr="00A02713">
              <w:rPr>
                <w:rFonts w:asciiTheme="majorHAnsi" w:hAnsiTheme="majorHAnsi" w:cstheme="majorBidi"/>
              </w:rPr>
              <w:t xml:space="preserve"> yang </w:t>
            </w:r>
            <w:proofErr w:type="spellStart"/>
            <w:r w:rsidRPr="00A02713">
              <w:rPr>
                <w:rFonts w:asciiTheme="majorHAnsi" w:hAnsiTheme="majorHAnsi" w:cstheme="majorBidi"/>
              </w:rPr>
              <w:t>dapat</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ditiru</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dan</w:t>
            </w:r>
            <w:proofErr w:type="spellEnd"/>
            <w:r w:rsidRPr="00A02713">
              <w:rPr>
                <w:rFonts w:asciiTheme="majorHAnsi" w:hAnsiTheme="majorHAnsi" w:cstheme="majorBidi"/>
              </w:rPr>
              <w:t xml:space="preserve"> data </w:t>
            </w:r>
            <w:proofErr w:type="spellStart"/>
            <w:r w:rsidRPr="00A02713">
              <w:rPr>
                <w:rFonts w:asciiTheme="majorHAnsi" w:hAnsiTheme="majorHAnsi" w:cstheme="majorBidi"/>
              </w:rPr>
              <w:t>sahih</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dengan</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memperhatikan</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konteks</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melalui</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analisis</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isi</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Penelitian</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ini</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akan</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menghasilkan</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kajian</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mendalam</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nilai-nilai</w:t>
            </w:r>
            <w:proofErr w:type="spellEnd"/>
            <w:r w:rsidRPr="00A02713">
              <w:rPr>
                <w:rFonts w:asciiTheme="majorHAnsi" w:hAnsiTheme="majorHAnsi" w:cstheme="majorBidi"/>
              </w:rPr>
              <w:t xml:space="preserve"> moral yang </w:t>
            </w:r>
            <w:proofErr w:type="spellStart"/>
            <w:r w:rsidRPr="00A02713">
              <w:rPr>
                <w:rFonts w:asciiTheme="majorHAnsi" w:hAnsiTheme="majorHAnsi" w:cstheme="majorBidi"/>
              </w:rPr>
              <w:t>terkandung</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dalam</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cerita-cerita</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hasil</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karya</w:t>
            </w:r>
            <w:proofErr w:type="spellEnd"/>
            <w:r w:rsidRPr="00A02713">
              <w:rPr>
                <w:rFonts w:asciiTheme="majorHAnsi" w:hAnsiTheme="majorHAnsi" w:cstheme="majorBidi"/>
              </w:rPr>
              <w:t xml:space="preserve"> </w:t>
            </w:r>
            <w:proofErr w:type="spellStart"/>
            <w:r w:rsidRPr="00A02713">
              <w:rPr>
                <w:rFonts w:asciiTheme="majorHAnsi" w:hAnsiTheme="majorHAnsi" w:cstheme="majorBidi"/>
              </w:rPr>
              <w:t>mahasiswa</w:t>
            </w:r>
            <w:proofErr w:type="spellEnd"/>
            <w:r w:rsidRPr="00A02713">
              <w:rPr>
                <w:rFonts w:asciiTheme="majorHAnsi" w:hAnsiTheme="majorHAnsi" w:cstheme="majorBidi"/>
              </w:rPr>
              <w:t>.</w:t>
            </w:r>
          </w:p>
          <w:p w14:paraId="7C043D9B" w14:textId="77777777" w:rsidR="008669C5" w:rsidRPr="00F17F21" w:rsidRDefault="008669C5" w:rsidP="008669C5">
            <w:pPr>
              <w:pStyle w:val="TableParagraph"/>
              <w:spacing w:before="5"/>
              <w:rPr>
                <w:rFonts w:asciiTheme="majorHAnsi" w:hAnsiTheme="majorHAnsi"/>
                <w:lang w:val="id-ID"/>
              </w:rPr>
            </w:pPr>
          </w:p>
          <w:p w14:paraId="5AE67A03" w14:textId="3FCF8F7B" w:rsidR="008669C5" w:rsidRPr="00BA2B42" w:rsidRDefault="008669C5" w:rsidP="00F25DC4">
            <w:r w:rsidRPr="00F17F21">
              <w:rPr>
                <w:rFonts w:asciiTheme="majorHAnsi" w:eastAsia="Times New Roman" w:hAnsiTheme="majorHAnsi" w:cstheme="majorBidi"/>
                <w:b/>
                <w:bCs/>
                <w:i/>
                <w:iCs/>
                <w:lang w:val="id-ID"/>
              </w:rPr>
              <w:t>Abstract</w:t>
            </w:r>
            <w:r w:rsidRPr="00F17F21">
              <w:rPr>
                <w:rFonts w:asciiTheme="majorHAnsi" w:eastAsia="Times New Roman" w:hAnsiTheme="majorHAnsi" w:cstheme="majorBidi"/>
                <w:i/>
                <w:iCs/>
                <w:lang w:val="id-ID"/>
              </w:rPr>
              <w:t xml:space="preserve">: </w:t>
            </w:r>
            <w:r w:rsidR="00BA2B42" w:rsidRPr="00A02713">
              <w:rPr>
                <w:rFonts w:asciiTheme="majorHAnsi" w:hAnsiTheme="majorHAnsi" w:cstheme="majorBidi"/>
              </w:rPr>
              <w:t xml:space="preserve"> </w:t>
            </w:r>
            <w:r w:rsidR="00BA2B42" w:rsidRPr="00BA2B42">
              <w:rPr>
                <w:rFonts w:asciiTheme="majorHAnsi" w:hAnsiTheme="majorHAnsi" w:cstheme="majorBidi"/>
                <w:i/>
              </w:rPr>
              <w:t xml:space="preserve">This research examines children's stories written by PGSD UNU </w:t>
            </w:r>
            <w:proofErr w:type="spellStart"/>
            <w:r w:rsidR="00BA2B42" w:rsidRPr="00BA2B42">
              <w:rPr>
                <w:rFonts w:asciiTheme="majorHAnsi" w:hAnsiTheme="majorHAnsi" w:cstheme="majorBidi"/>
                <w:i/>
              </w:rPr>
              <w:t>Blitar</w:t>
            </w:r>
            <w:proofErr w:type="spellEnd"/>
            <w:r w:rsidR="00BA2B42" w:rsidRPr="00BA2B42">
              <w:rPr>
                <w:rFonts w:asciiTheme="majorHAnsi" w:hAnsiTheme="majorHAnsi" w:cstheme="majorBidi"/>
                <w:i/>
              </w:rPr>
              <w:t xml:space="preserve"> student</w:t>
            </w:r>
            <w:r w:rsidR="00B449EF">
              <w:rPr>
                <w:rFonts w:asciiTheme="majorHAnsi" w:hAnsiTheme="majorHAnsi" w:cstheme="majorBidi"/>
                <w:i/>
              </w:rPr>
              <w:t xml:space="preserve">s in the fantasy genre </w:t>
            </w:r>
            <w:r w:rsidR="00BA2B42" w:rsidRPr="00BA2B42">
              <w:rPr>
                <w:rFonts w:asciiTheme="majorHAnsi" w:hAnsiTheme="majorHAnsi" w:cstheme="majorBidi"/>
                <w:i/>
              </w:rPr>
              <w:t>of moral values ​​related to education. Education is a fo</w:t>
            </w:r>
            <w:r w:rsidR="00B449EF">
              <w:rPr>
                <w:rFonts w:asciiTheme="majorHAnsi" w:hAnsiTheme="majorHAnsi" w:cstheme="majorBidi"/>
                <w:i/>
              </w:rPr>
              <w:t xml:space="preserve">rum for preserving moral values </w:t>
            </w:r>
            <w:r w:rsidR="00BA2B42" w:rsidRPr="00BA2B42">
              <w:rPr>
                <w:rFonts w:asciiTheme="majorHAnsi" w:hAnsiTheme="majorHAnsi" w:cstheme="majorBidi"/>
                <w:i/>
              </w:rPr>
              <w:t xml:space="preserve">through stories. This process aims to provide provisions for </w:t>
            </w:r>
            <w:r w:rsidR="00B449EF">
              <w:rPr>
                <w:rFonts w:asciiTheme="majorHAnsi" w:hAnsiTheme="majorHAnsi" w:cstheme="majorBidi"/>
                <w:i/>
              </w:rPr>
              <w:t>student’s life</w:t>
            </w:r>
            <w:r w:rsidR="00BA2B42" w:rsidRPr="00BA2B42">
              <w:rPr>
                <w:rFonts w:asciiTheme="majorHAnsi" w:hAnsiTheme="majorHAnsi" w:cstheme="majorBidi"/>
                <w:i/>
              </w:rPr>
              <w:t xml:space="preserve"> through acculturation and empowerment processes. Therefore, as an educator, </w:t>
            </w:r>
            <w:r w:rsidR="00F25DC4">
              <w:rPr>
                <w:rFonts w:asciiTheme="majorHAnsi" w:hAnsiTheme="majorHAnsi" w:cstheme="majorBidi"/>
                <w:i/>
              </w:rPr>
              <w:t>we need to have good literac</w:t>
            </w:r>
            <w:r w:rsidR="00BA2B42" w:rsidRPr="00BA2B42">
              <w:rPr>
                <w:rFonts w:asciiTheme="majorHAnsi" w:hAnsiTheme="majorHAnsi" w:cstheme="majorBidi"/>
                <w:i/>
              </w:rPr>
              <w:t xml:space="preserve">y skills, </w:t>
            </w:r>
            <w:r w:rsidR="00F25DC4">
              <w:rPr>
                <w:rFonts w:asciiTheme="majorHAnsi" w:hAnsiTheme="majorHAnsi" w:cstheme="majorBidi"/>
                <w:i/>
              </w:rPr>
              <w:t>for example ability to write stories. This</w:t>
            </w:r>
            <w:r w:rsidR="00BA2B42" w:rsidRPr="00BA2B42">
              <w:rPr>
                <w:rFonts w:asciiTheme="majorHAnsi" w:hAnsiTheme="majorHAnsi" w:cstheme="majorBidi"/>
                <w:i/>
              </w:rPr>
              <w:t xml:space="preserve"> research uses a qualitat</w:t>
            </w:r>
            <w:r w:rsidR="00F25DC4">
              <w:rPr>
                <w:rFonts w:asciiTheme="majorHAnsi" w:hAnsiTheme="majorHAnsi" w:cstheme="majorBidi"/>
                <w:i/>
              </w:rPr>
              <w:t xml:space="preserve">ive descriptive research method. The data collected by </w:t>
            </w:r>
            <w:r w:rsidR="00BA2B42" w:rsidRPr="00BA2B42">
              <w:rPr>
                <w:rFonts w:asciiTheme="majorHAnsi" w:hAnsiTheme="majorHAnsi" w:cstheme="majorBidi"/>
                <w:i/>
              </w:rPr>
              <w:t xml:space="preserve">form of words. This research data was collected using reading techniques and note-taking techniques. Meanwhile, the data analysis technique uses dialectical techniques and this analysis technique. The dialectical technique is used by connecting </w:t>
            </w:r>
            <w:r w:rsidR="00BA2B42" w:rsidRPr="00BA2B42">
              <w:rPr>
                <w:rFonts w:asciiTheme="majorHAnsi" w:hAnsiTheme="majorHAnsi" w:cstheme="majorBidi"/>
                <w:i/>
              </w:rPr>
              <w:lastRenderedPageBreak/>
              <w:t>the elements in the student's fantasy story and integrating them into a single meaning. The next process is to make replicable inferences and valid data by paying attention to context through content analysis. This research will produce an in-depth study of the moral values ​​contained in the stories created by students.</w:t>
            </w:r>
          </w:p>
        </w:tc>
      </w:tr>
      <w:tr w:rsidR="008669C5" w:rsidRPr="00F17F21" w14:paraId="2680B871" w14:textId="77777777" w:rsidTr="008669C5">
        <w:trPr>
          <w:trHeight w:val="1110"/>
        </w:trPr>
        <w:tc>
          <w:tcPr>
            <w:tcW w:w="2763" w:type="dxa"/>
            <w:tcBorders>
              <w:top w:val="nil"/>
              <w:left w:val="nil"/>
              <w:bottom w:val="single" w:sz="4" w:space="0" w:color="auto"/>
              <w:right w:val="nil"/>
            </w:tcBorders>
          </w:tcPr>
          <w:p w14:paraId="78AA9BB8" w14:textId="77777777" w:rsidR="008669C5" w:rsidRPr="000137BE" w:rsidRDefault="008669C5" w:rsidP="008669C5">
            <w:pPr>
              <w:pStyle w:val="TableParagraph"/>
              <w:spacing w:before="51"/>
              <w:ind w:left="108"/>
              <w:rPr>
                <w:rFonts w:asciiTheme="majorHAnsi" w:hAnsiTheme="majorHAnsi"/>
                <w:b/>
                <w:i/>
                <w:sz w:val="20"/>
                <w:szCs w:val="20"/>
                <w:lang w:val="id-ID"/>
              </w:rPr>
            </w:pPr>
            <w:r w:rsidRPr="000137BE">
              <w:rPr>
                <w:rFonts w:asciiTheme="majorHAnsi" w:hAnsiTheme="majorHAnsi"/>
                <w:b/>
                <w:i/>
                <w:sz w:val="20"/>
                <w:szCs w:val="20"/>
                <w:lang w:val="id-ID"/>
              </w:rPr>
              <w:t>Kata</w:t>
            </w:r>
            <w:r w:rsidRPr="000137BE">
              <w:rPr>
                <w:rFonts w:asciiTheme="majorHAnsi" w:hAnsiTheme="majorHAnsi"/>
                <w:b/>
                <w:i/>
                <w:spacing w:val="-2"/>
                <w:sz w:val="20"/>
                <w:szCs w:val="20"/>
                <w:lang w:val="id-ID"/>
              </w:rPr>
              <w:t xml:space="preserve"> </w:t>
            </w:r>
            <w:r w:rsidRPr="000137BE">
              <w:rPr>
                <w:rFonts w:asciiTheme="majorHAnsi" w:hAnsiTheme="majorHAnsi"/>
                <w:b/>
                <w:i/>
                <w:sz w:val="20"/>
                <w:szCs w:val="20"/>
                <w:lang w:val="id-ID"/>
              </w:rPr>
              <w:t>kunci:</w:t>
            </w:r>
          </w:p>
          <w:p w14:paraId="63F2BAC7" w14:textId="45EBA2E3" w:rsidR="00BA2B42" w:rsidRDefault="00BA2B42" w:rsidP="00BA2B42">
            <w:pPr>
              <w:pStyle w:val="TableParagraph"/>
              <w:ind w:left="108" w:right="401"/>
              <w:rPr>
                <w:rFonts w:asciiTheme="majorHAnsi" w:hAnsiTheme="majorHAnsi"/>
                <w:i/>
                <w:sz w:val="20"/>
                <w:szCs w:val="20"/>
                <w:lang w:val="id-ID"/>
              </w:rPr>
            </w:pPr>
            <w:r>
              <w:rPr>
                <w:rFonts w:asciiTheme="majorHAnsi" w:hAnsiTheme="majorHAnsi"/>
                <w:i/>
                <w:sz w:val="20"/>
                <w:szCs w:val="20"/>
              </w:rPr>
              <w:t>N</w:t>
            </w:r>
            <w:r>
              <w:rPr>
                <w:rFonts w:asciiTheme="majorHAnsi" w:hAnsiTheme="majorHAnsi"/>
                <w:i/>
                <w:sz w:val="20"/>
                <w:szCs w:val="20"/>
                <w:lang w:val="id-ID"/>
              </w:rPr>
              <w:t xml:space="preserve">ilai </w:t>
            </w:r>
            <w:r>
              <w:rPr>
                <w:rFonts w:asciiTheme="majorHAnsi" w:hAnsiTheme="majorHAnsi"/>
                <w:i/>
                <w:sz w:val="20"/>
                <w:szCs w:val="20"/>
              </w:rPr>
              <w:t>M</w:t>
            </w:r>
            <w:r>
              <w:rPr>
                <w:rFonts w:asciiTheme="majorHAnsi" w:hAnsiTheme="majorHAnsi"/>
                <w:i/>
                <w:sz w:val="20"/>
                <w:szCs w:val="20"/>
                <w:lang w:val="id-ID"/>
              </w:rPr>
              <w:t>oral</w:t>
            </w:r>
          </w:p>
          <w:p w14:paraId="6CBCCFEE" w14:textId="68307663" w:rsidR="00BA2B42" w:rsidRDefault="00BA2B42" w:rsidP="00BA2B42">
            <w:pPr>
              <w:pStyle w:val="TableParagraph"/>
              <w:ind w:left="108" w:right="401"/>
              <w:rPr>
                <w:rFonts w:asciiTheme="majorHAnsi" w:hAnsiTheme="majorHAnsi"/>
                <w:i/>
                <w:sz w:val="20"/>
                <w:szCs w:val="20"/>
                <w:lang w:val="id-ID"/>
              </w:rPr>
            </w:pPr>
            <w:r>
              <w:rPr>
                <w:rFonts w:asciiTheme="majorHAnsi" w:hAnsiTheme="majorHAnsi"/>
                <w:i/>
                <w:sz w:val="20"/>
                <w:szCs w:val="20"/>
              </w:rPr>
              <w:t>N</w:t>
            </w:r>
            <w:r w:rsidRPr="00BA2B42">
              <w:rPr>
                <w:rFonts w:asciiTheme="majorHAnsi" w:hAnsiTheme="majorHAnsi"/>
                <w:i/>
                <w:sz w:val="20"/>
                <w:szCs w:val="20"/>
                <w:lang w:val="id-ID"/>
              </w:rPr>
              <w:t xml:space="preserve">ilai </w:t>
            </w:r>
            <w:r>
              <w:rPr>
                <w:rFonts w:asciiTheme="majorHAnsi" w:hAnsiTheme="majorHAnsi"/>
                <w:i/>
                <w:sz w:val="20"/>
                <w:szCs w:val="20"/>
              </w:rPr>
              <w:t>P</w:t>
            </w:r>
            <w:r>
              <w:rPr>
                <w:rFonts w:asciiTheme="majorHAnsi" w:hAnsiTheme="majorHAnsi"/>
                <w:i/>
                <w:sz w:val="20"/>
                <w:szCs w:val="20"/>
                <w:lang w:val="id-ID"/>
              </w:rPr>
              <w:t>endidikan</w:t>
            </w:r>
            <w:r w:rsidRPr="00BA2B42">
              <w:rPr>
                <w:rFonts w:asciiTheme="majorHAnsi" w:hAnsiTheme="majorHAnsi"/>
                <w:i/>
                <w:sz w:val="20"/>
                <w:szCs w:val="20"/>
                <w:lang w:val="id-ID"/>
              </w:rPr>
              <w:t xml:space="preserve"> </w:t>
            </w:r>
          </w:p>
          <w:p w14:paraId="0117684A" w14:textId="77777777" w:rsidR="00BA2B42" w:rsidRDefault="00BA2B42" w:rsidP="00BA2B42">
            <w:pPr>
              <w:pStyle w:val="TableParagraph"/>
              <w:ind w:left="108" w:right="401"/>
              <w:rPr>
                <w:rFonts w:asciiTheme="majorHAnsi" w:hAnsiTheme="majorHAnsi"/>
                <w:i/>
                <w:sz w:val="20"/>
                <w:szCs w:val="20"/>
                <w:lang w:val="id-ID"/>
              </w:rPr>
            </w:pPr>
            <w:r>
              <w:rPr>
                <w:rFonts w:asciiTheme="majorHAnsi" w:hAnsiTheme="majorHAnsi"/>
                <w:i/>
                <w:sz w:val="20"/>
                <w:szCs w:val="20"/>
              </w:rPr>
              <w:t>C</w:t>
            </w:r>
            <w:r>
              <w:rPr>
                <w:rFonts w:asciiTheme="majorHAnsi" w:hAnsiTheme="majorHAnsi"/>
                <w:i/>
                <w:sz w:val="20"/>
                <w:szCs w:val="20"/>
                <w:lang w:val="id-ID"/>
              </w:rPr>
              <w:t xml:space="preserve">erita </w:t>
            </w:r>
            <w:r>
              <w:rPr>
                <w:rFonts w:asciiTheme="majorHAnsi" w:hAnsiTheme="majorHAnsi"/>
                <w:i/>
                <w:sz w:val="20"/>
                <w:szCs w:val="20"/>
              </w:rPr>
              <w:t>A</w:t>
            </w:r>
            <w:r w:rsidRPr="00BA2B42">
              <w:rPr>
                <w:rFonts w:asciiTheme="majorHAnsi" w:hAnsiTheme="majorHAnsi"/>
                <w:i/>
                <w:sz w:val="20"/>
                <w:szCs w:val="20"/>
                <w:lang w:val="id-ID"/>
              </w:rPr>
              <w:t>nak</w:t>
            </w:r>
          </w:p>
          <w:p w14:paraId="528D923E" w14:textId="08BDF9FB" w:rsidR="00BA2B42" w:rsidRPr="00BA2B42" w:rsidRDefault="00BA2B42" w:rsidP="00BA2B42">
            <w:pPr>
              <w:pStyle w:val="TableParagraph"/>
              <w:ind w:left="108" w:right="401"/>
              <w:rPr>
                <w:rFonts w:asciiTheme="majorHAnsi" w:hAnsiTheme="majorHAnsi"/>
                <w:i/>
                <w:sz w:val="20"/>
                <w:szCs w:val="20"/>
                <w:lang w:val="id-ID"/>
              </w:rPr>
            </w:pPr>
            <w:r>
              <w:rPr>
                <w:rFonts w:asciiTheme="majorHAnsi" w:hAnsiTheme="majorHAnsi"/>
                <w:i/>
                <w:sz w:val="20"/>
                <w:szCs w:val="20"/>
              </w:rPr>
              <w:t>C</w:t>
            </w:r>
            <w:r w:rsidRPr="00BA2B42">
              <w:rPr>
                <w:rFonts w:asciiTheme="majorHAnsi" w:hAnsiTheme="majorHAnsi"/>
                <w:i/>
                <w:sz w:val="20"/>
                <w:szCs w:val="20"/>
                <w:lang w:val="id-ID"/>
              </w:rPr>
              <w:t xml:space="preserve">erita </w:t>
            </w:r>
            <w:r>
              <w:rPr>
                <w:rFonts w:asciiTheme="majorHAnsi" w:hAnsiTheme="majorHAnsi"/>
                <w:i/>
                <w:sz w:val="20"/>
                <w:szCs w:val="20"/>
              </w:rPr>
              <w:t>F</w:t>
            </w:r>
            <w:r>
              <w:rPr>
                <w:rFonts w:asciiTheme="majorHAnsi" w:hAnsiTheme="majorHAnsi"/>
                <w:i/>
                <w:sz w:val="20"/>
                <w:szCs w:val="20"/>
                <w:lang w:val="id-ID"/>
              </w:rPr>
              <w:t>antasi</w:t>
            </w:r>
          </w:p>
          <w:p w14:paraId="45C15256" w14:textId="77777777" w:rsidR="008669C5" w:rsidRPr="000137BE" w:rsidRDefault="008669C5" w:rsidP="008669C5">
            <w:pPr>
              <w:pStyle w:val="TableParagraph"/>
              <w:rPr>
                <w:rFonts w:asciiTheme="majorHAnsi" w:hAnsiTheme="majorHAnsi"/>
                <w:sz w:val="20"/>
                <w:szCs w:val="20"/>
                <w:lang w:val="id-ID"/>
              </w:rPr>
            </w:pPr>
          </w:p>
          <w:p w14:paraId="24807BD8" w14:textId="77777777" w:rsidR="008669C5" w:rsidRPr="000137BE" w:rsidRDefault="008669C5" w:rsidP="008669C5">
            <w:pPr>
              <w:pStyle w:val="TableParagraph"/>
              <w:rPr>
                <w:rFonts w:asciiTheme="majorHAnsi" w:hAnsiTheme="majorHAnsi"/>
                <w:sz w:val="20"/>
                <w:szCs w:val="20"/>
                <w:lang w:val="id-ID"/>
              </w:rPr>
            </w:pPr>
          </w:p>
          <w:p w14:paraId="701BD5B2" w14:textId="77777777" w:rsidR="008669C5" w:rsidRPr="000137BE" w:rsidRDefault="008669C5" w:rsidP="008669C5">
            <w:pPr>
              <w:pStyle w:val="TableParagraph"/>
              <w:tabs>
                <w:tab w:val="left" w:pos="2844"/>
              </w:tabs>
              <w:spacing w:line="196" w:lineRule="exact"/>
              <w:ind w:right="-44"/>
              <w:rPr>
                <w:rFonts w:asciiTheme="majorHAnsi" w:hAnsiTheme="majorHAnsi"/>
                <w:sz w:val="20"/>
                <w:szCs w:val="20"/>
                <w:lang w:val="id-ID"/>
              </w:rPr>
            </w:pPr>
          </w:p>
        </w:tc>
        <w:tc>
          <w:tcPr>
            <w:tcW w:w="284" w:type="dxa"/>
            <w:vMerge/>
            <w:tcBorders>
              <w:left w:val="nil"/>
              <w:bottom w:val="nil"/>
              <w:right w:val="nil"/>
            </w:tcBorders>
          </w:tcPr>
          <w:p w14:paraId="76E211C2" w14:textId="77777777" w:rsidR="008669C5" w:rsidRPr="00F17F21" w:rsidRDefault="008669C5" w:rsidP="008669C5">
            <w:pPr>
              <w:pStyle w:val="TableParagraph"/>
              <w:rPr>
                <w:rFonts w:asciiTheme="majorHAnsi" w:hAnsiTheme="majorHAnsi"/>
                <w:sz w:val="18"/>
                <w:lang w:val="id-ID"/>
              </w:rPr>
            </w:pPr>
          </w:p>
        </w:tc>
        <w:tc>
          <w:tcPr>
            <w:tcW w:w="6487" w:type="dxa"/>
            <w:vMerge/>
            <w:tcBorders>
              <w:left w:val="nil"/>
              <w:right w:val="nil"/>
            </w:tcBorders>
          </w:tcPr>
          <w:p w14:paraId="59D048AB" w14:textId="77777777" w:rsidR="008669C5" w:rsidRPr="00F17F21" w:rsidRDefault="008669C5" w:rsidP="008669C5">
            <w:pPr>
              <w:rPr>
                <w:rFonts w:asciiTheme="majorHAnsi" w:hAnsiTheme="majorHAnsi"/>
                <w:sz w:val="2"/>
                <w:szCs w:val="2"/>
                <w:lang w:val="id-ID"/>
              </w:rPr>
            </w:pPr>
          </w:p>
        </w:tc>
      </w:tr>
      <w:tr w:rsidR="008669C5" w:rsidRPr="00F17F21" w14:paraId="173D8866" w14:textId="77777777" w:rsidTr="008669C5">
        <w:trPr>
          <w:trHeight w:val="865"/>
        </w:trPr>
        <w:tc>
          <w:tcPr>
            <w:tcW w:w="2763" w:type="dxa"/>
            <w:tcBorders>
              <w:left w:val="nil"/>
              <w:right w:val="nil"/>
            </w:tcBorders>
          </w:tcPr>
          <w:p w14:paraId="5266E14E" w14:textId="411C1884" w:rsidR="008669C5" w:rsidRPr="000137BE" w:rsidRDefault="008669C5" w:rsidP="008669C5">
            <w:pPr>
              <w:pStyle w:val="TableParagraph"/>
              <w:spacing w:before="51"/>
              <w:ind w:left="108"/>
              <w:rPr>
                <w:rFonts w:asciiTheme="majorHAnsi" w:hAnsiTheme="majorHAnsi"/>
                <w:b/>
                <w:i/>
                <w:sz w:val="20"/>
                <w:szCs w:val="20"/>
                <w:lang w:val="id-ID"/>
              </w:rPr>
            </w:pPr>
            <w:r w:rsidRPr="000137BE">
              <w:rPr>
                <w:rFonts w:asciiTheme="majorHAnsi" w:hAnsiTheme="majorHAnsi"/>
                <w:b/>
                <w:i/>
                <w:sz w:val="20"/>
                <w:szCs w:val="20"/>
              </w:rPr>
              <w:t>Key Word</w:t>
            </w:r>
            <w:r w:rsidRPr="000137BE">
              <w:rPr>
                <w:rFonts w:asciiTheme="majorHAnsi" w:hAnsiTheme="majorHAnsi"/>
                <w:b/>
                <w:i/>
                <w:sz w:val="20"/>
                <w:szCs w:val="20"/>
                <w:lang w:val="id-ID"/>
              </w:rPr>
              <w:t>:</w:t>
            </w:r>
          </w:p>
          <w:p w14:paraId="5A35F872" w14:textId="29B6D4FE" w:rsidR="008669C5" w:rsidRPr="000137BE" w:rsidRDefault="008669C5" w:rsidP="008669C5">
            <w:pPr>
              <w:pStyle w:val="TableParagraph"/>
              <w:ind w:left="108" w:right="401"/>
              <w:rPr>
                <w:rFonts w:asciiTheme="majorHAnsi" w:hAnsiTheme="majorHAnsi"/>
                <w:i/>
                <w:sz w:val="20"/>
                <w:szCs w:val="20"/>
              </w:rPr>
            </w:pPr>
            <w:r w:rsidRPr="000137BE">
              <w:rPr>
                <w:rFonts w:asciiTheme="majorHAnsi" w:hAnsiTheme="majorHAnsi"/>
                <w:i/>
                <w:sz w:val="20"/>
                <w:szCs w:val="20"/>
              </w:rPr>
              <w:t>Keywor</w:t>
            </w:r>
            <w:r w:rsidR="00CD55BE" w:rsidRPr="000137BE">
              <w:rPr>
                <w:rFonts w:asciiTheme="majorHAnsi" w:hAnsiTheme="majorHAnsi"/>
                <w:i/>
                <w:sz w:val="20"/>
                <w:szCs w:val="20"/>
              </w:rPr>
              <w:t>d</w:t>
            </w:r>
            <w:r w:rsidRPr="000137BE">
              <w:rPr>
                <w:rFonts w:asciiTheme="majorHAnsi" w:hAnsiTheme="majorHAnsi"/>
                <w:i/>
                <w:sz w:val="20"/>
                <w:szCs w:val="20"/>
              </w:rPr>
              <w:t xml:space="preserve"> 1:</w:t>
            </w:r>
          </w:p>
          <w:p w14:paraId="30E8F5D2" w14:textId="2CC3C0B8" w:rsidR="008669C5" w:rsidRPr="00971C15" w:rsidRDefault="00971C15" w:rsidP="008669C5">
            <w:pPr>
              <w:pStyle w:val="TableParagraph"/>
              <w:spacing w:before="69"/>
              <w:ind w:left="108"/>
              <w:rPr>
                <w:rFonts w:asciiTheme="majorHAnsi" w:hAnsiTheme="majorHAnsi"/>
                <w:i/>
                <w:sz w:val="20"/>
                <w:szCs w:val="20"/>
              </w:rPr>
            </w:pPr>
            <w:r w:rsidRPr="00971C15">
              <w:rPr>
                <w:rFonts w:asciiTheme="majorHAnsi" w:hAnsiTheme="majorHAnsi"/>
                <w:i/>
                <w:sz w:val="20"/>
                <w:szCs w:val="20"/>
              </w:rPr>
              <w:t>Moral Value</w:t>
            </w:r>
          </w:p>
          <w:p w14:paraId="6CC5154E" w14:textId="32CEDFBA" w:rsidR="00971C15" w:rsidRPr="00971C15" w:rsidRDefault="00971C15" w:rsidP="008669C5">
            <w:pPr>
              <w:pStyle w:val="TableParagraph"/>
              <w:spacing w:before="69"/>
              <w:ind w:left="108"/>
              <w:rPr>
                <w:rFonts w:asciiTheme="majorHAnsi" w:hAnsiTheme="majorHAnsi"/>
                <w:i/>
                <w:sz w:val="20"/>
                <w:szCs w:val="20"/>
              </w:rPr>
            </w:pPr>
            <w:r w:rsidRPr="00971C15">
              <w:rPr>
                <w:rFonts w:asciiTheme="majorHAnsi" w:hAnsiTheme="majorHAnsi"/>
                <w:i/>
                <w:sz w:val="20"/>
                <w:szCs w:val="20"/>
              </w:rPr>
              <w:t>Educational Value</w:t>
            </w:r>
          </w:p>
          <w:p w14:paraId="4569BBF6" w14:textId="018F3BD4" w:rsidR="00971C15" w:rsidRPr="00971C15" w:rsidRDefault="00971C15" w:rsidP="008669C5">
            <w:pPr>
              <w:pStyle w:val="TableParagraph"/>
              <w:spacing w:before="69"/>
              <w:ind w:left="108"/>
              <w:rPr>
                <w:rFonts w:asciiTheme="majorHAnsi" w:hAnsiTheme="majorHAnsi"/>
                <w:i/>
                <w:sz w:val="20"/>
                <w:szCs w:val="20"/>
              </w:rPr>
            </w:pPr>
            <w:r w:rsidRPr="00971C15">
              <w:rPr>
                <w:rFonts w:asciiTheme="majorHAnsi" w:hAnsiTheme="majorHAnsi"/>
                <w:i/>
                <w:sz w:val="20"/>
                <w:szCs w:val="20"/>
              </w:rPr>
              <w:t xml:space="preserve">Children </w:t>
            </w:r>
            <w:proofErr w:type="spellStart"/>
            <w:r w:rsidRPr="00971C15">
              <w:rPr>
                <w:rFonts w:asciiTheme="majorHAnsi" w:hAnsiTheme="majorHAnsi"/>
                <w:i/>
                <w:sz w:val="20"/>
                <w:szCs w:val="20"/>
              </w:rPr>
              <w:t>Strory</w:t>
            </w:r>
            <w:proofErr w:type="spellEnd"/>
          </w:p>
          <w:p w14:paraId="6EF6E83D" w14:textId="2DA01224" w:rsidR="00971C15" w:rsidRPr="00971C15" w:rsidRDefault="00971C15" w:rsidP="008669C5">
            <w:pPr>
              <w:pStyle w:val="TableParagraph"/>
              <w:spacing w:before="69"/>
              <w:ind w:left="108"/>
              <w:rPr>
                <w:rFonts w:asciiTheme="majorHAnsi" w:hAnsiTheme="majorHAnsi"/>
                <w:i/>
                <w:sz w:val="20"/>
                <w:szCs w:val="20"/>
              </w:rPr>
            </w:pPr>
            <w:r w:rsidRPr="00971C15">
              <w:rPr>
                <w:rFonts w:asciiTheme="majorHAnsi" w:hAnsiTheme="majorHAnsi"/>
                <w:i/>
                <w:sz w:val="20"/>
                <w:szCs w:val="20"/>
              </w:rPr>
              <w:t>Fantasy Story</w:t>
            </w:r>
          </w:p>
          <w:p w14:paraId="51431CE0" w14:textId="0BD9784E" w:rsidR="00971C15" w:rsidRPr="000137BE" w:rsidRDefault="00971C15" w:rsidP="008669C5">
            <w:pPr>
              <w:pStyle w:val="TableParagraph"/>
              <w:spacing w:before="69"/>
              <w:ind w:left="108"/>
              <w:rPr>
                <w:rFonts w:asciiTheme="majorHAnsi" w:hAnsiTheme="majorHAnsi"/>
                <w:b/>
                <w:i/>
                <w:sz w:val="20"/>
                <w:szCs w:val="20"/>
                <w:lang w:val="id-ID"/>
              </w:rPr>
            </w:pPr>
          </w:p>
        </w:tc>
        <w:tc>
          <w:tcPr>
            <w:tcW w:w="284" w:type="dxa"/>
            <w:vMerge/>
            <w:tcBorders>
              <w:left w:val="nil"/>
              <w:bottom w:val="nil"/>
              <w:right w:val="nil"/>
            </w:tcBorders>
          </w:tcPr>
          <w:p w14:paraId="16B7AA2C" w14:textId="77777777" w:rsidR="008669C5" w:rsidRPr="00F17F21" w:rsidRDefault="008669C5" w:rsidP="008669C5">
            <w:pPr>
              <w:pStyle w:val="TableParagraph"/>
              <w:rPr>
                <w:rFonts w:asciiTheme="majorHAnsi" w:hAnsiTheme="majorHAnsi"/>
                <w:sz w:val="18"/>
                <w:lang w:val="id-ID"/>
              </w:rPr>
            </w:pPr>
          </w:p>
        </w:tc>
        <w:tc>
          <w:tcPr>
            <w:tcW w:w="6487" w:type="dxa"/>
            <w:vMerge/>
            <w:tcBorders>
              <w:left w:val="nil"/>
              <w:right w:val="nil"/>
            </w:tcBorders>
          </w:tcPr>
          <w:p w14:paraId="1F0829EF" w14:textId="77777777" w:rsidR="008669C5" w:rsidRPr="00F17F21" w:rsidRDefault="008669C5" w:rsidP="008669C5">
            <w:pPr>
              <w:rPr>
                <w:rFonts w:asciiTheme="majorHAnsi" w:hAnsiTheme="majorHAnsi"/>
                <w:sz w:val="2"/>
                <w:szCs w:val="2"/>
                <w:lang w:val="id-ID"/>
              </w:rPr>
            </w:pPr>
          </w:p>
        </w:tc>
      </w:tr>
    </w:tbl>
    <w:p w14:paraId="3330853E" w14:textId="51C3FACD" w:rsidR="00633308" w:rsidRDefault="00633308" w:rsidP="00C619DB">
      <w:pPr>
        <w:spacing w:after="0" w:line="240" w:lineRule="auto"/>
        <w:jc w:val="center"/>
        <w:rPr>
          <w:rFonts w:asciiTheme="majorHAnsi" w:hAnsiTheme="majorHAnsi" w:cstheme="majorBidi"/>
          <w:b/>
          <w:bCs/>
          <w:sz w:val="24"/>
          <w:szCs w:val="24"/>
          <w:lang w:val="id-ID"/>
        </w:rPr>
      </w:pPr>
    </w:p>
    <w:p w14:paraId="5B8B5167" w14:textId="77777777" w:rsidR="003C18C3" w:rsidRPr="00F17F21" w:rsidRDefault="003C18C3" w:rsidP="003C18C3">
      <w:pPr>
        <w:spacing w:after="0" w:line="240" w:lineRule="auto"/>
        <w:jc w:val="center"/>
        <w:rPr>
          <w:rFonts w:asciiTheme="majorHAnsi" w:hAnsiTheme="majorHAnsi" w:cstheme="majorBidi"/>
          <w:b/>
          <w:bCs/>
          <w:sz w:val="24"/>
          <w:szCs w:val="24"/>
          <w:lang w:val="id-ID"/>
        </w:rPr>
      </w:pPr>
      <w:r w:rsidRPr="00F17F21">
        <w:rPr>
          <w:rFonts w:asciiTheme="majorHAnsi" w:hAnsiTheme="majorHAnsi" w:cstheme="majorBidi"/>
          <w:b/>
          <w:bCs/>
          <w:sz w:val="24"/>
          <w:szCs w:val="24"/>
          <w:lang w:val="id-ID"/>
        </w:rPr>
        <w:t>P</w:t>
      </w:r>
      <w:r w:rsidRPr="00F17F21">
        <w:rPr>
          <w:rFonts w:asciiTheme="majorHAnsi" w:hAnsiTheme="majorHAnsi" w:cstheme="majorBidi"/>
          <w:b/>
          <w:bCs/>
          <w:lang w:val="id-ID"/>
        </w:rPr>
        <w:t>ENDAHULUAN</w:t>
      </w:r>
    </w:p>
    <w:p w14:paraId="0ABECD0A" w14:textId="77777777" w:rsidR="003C18C3" w:rsidRPr="00CA5BC9" w:rsidRDefault="003C18C3" w:rsidP="003C18C3">
      <w:pPr>
        <w:spacing w:line="240" w:lineRule="auto"/>
        <w:ind w:firstLine="720"/>
        <w:jc w:val="both"/>
        <w:rPr>
          <w:rFonts w:asciiTheme="majorHAnsi" w:hAnsiTheme="majorHAnsi" w:cstheme="majorBidi"/>
          <w:lang w:val="id-ID"/>
        </w:rPr>
      </w:pPr>
      <w:r w:rsidRPr="00CA5BC9">
        <w:rPr>
          <w:rFonts w:asciiTheme="majorHAnsi" w:hAnsiTheme="majorHAnsi" w:cstheme="majorBidi"/>
          <w:lang w:val="id-ID"/>
        </w:rPr>
        <w:t>Sejak dahulu, sastra dianggap mampu menjadi perantara pengenalan nilai-nilai dalam masyarakat.Sastra dianggap mampu menjadi pemandu jalan kebenaran karena ditulis dengan penuh kejujuran, kebeningan, kesungguhan, kearifan, dan keluhuran nurani manusia (Soehartini, 2017). Melalui sastra diturunkan berragam nilai baik-buruk sebagai abstraksi kehidupan bermasyarakat. Manusia saling berinteraksi dipandu oleh nilai-nilai dan dibatasi oleh norma-norma kehidupan sosial (Irawati, Widayati, &amp; Sudiatmi, 2021).</w:t>
      </w:r>
    </w:p>
    <w:p w14:paraId="54CCAC55" w14:textId="77777777" w:rsidR="003C18C3" w:rsidRPr="00CA5BC9" w:rsidRDefault="003C18C3" w:rsidP="003C18C3">
      <w:pPr>
        <w:spacing w:line="240" w:lineRule="auto"/>
        <w:ind w:firstLine="720"/>
        <w:jc w:val="both"/>
        <w:rPr>
          <w:rFonts w:asciiTheme="majorHAnsi" w:hAnsiTheme="majorHAnsi" w:cstheme="majorBidi"/>
          <w:lang w:val="id-ID"/>
        </w:rPr>
      </w:pPr>
      <w:r w:rsidRPr="00CA5BC9">
        <w:rPr>
          <w:rFonts w:asciiTheme="majorHAnsi" w:hAnsiTheme="majorHAnsi" w:cstheme="majorBidi"/>
          <w:lang w:val="id-ID"/>
        </w:rPr>
        <w:t>Karya sastra memuat ide, pikiran, dan perasaan yang dimiliki oleh penulis. Karya</w:t>
      </w:r>
      <w:r>
        <w:rPr>
          <w:rFonts w:asciiTheme="majorHAnsi" w:hAnsiTheme="majorHAnsi" w:cstheme="majorBidi"/>
        </w:rPr>
        <w:t xml:space="preserve"> </w:t>
      </w:r>
      <w:r w:rsidRPr="00CA5BC9">
        <w:rPr>
          <w:rFonts w:asciiTheme="majorHAnsi" w:hAnsiTheme="majorHAnsi" w:cstheme="majorBidi"/>
          <w:lang w:val="id-ID"/>
        </w:rPr>
        <w:t>sastra fiksi berarti cerita rekaan atau khayalan yang terbentuk dari imajnasi pengarang (Nurgiyantoro, 2013). Melalui perenungan terhadap hakikat hidup dan kehidupan sebagai sumber inspirasinya. Meskipun berupa rekaan, karya sastra sesungguhnya disusun atas dasar kenyataan. Oleh karena itu karya sastra selalu memuat nilai-nilai kehidupan.</w:t>
      </w:r>
    </w:p>
    <w:p w14:paraId="4AFC1F75" w14:textId="77777777" w:rsidR="003C18C3" w:rsidRPr="00CA5BC9" w:rsidRDefault="003C18C3" w:rsidP="003C18C3">
      <w:pPr>
        <w:spacing w:line="240" w:lineRule="auto"/>
        <w:ind w:firstLine="720"/>
        <w:jc w:val="both"/>
        <w:rPr>
          <w:rFonts w:asciiTheme="majorHAnsi" w:hAnsiTheme="majorHAnsi" w:cstheme="majorBidi"/>
          <w:lang w:val="id-ID"/>
        </w:rPr>
      </w:pPr>
      <w:r w:rsidRPr="00CA5BC9">
        <w:rPr>
          <w:rFonts w:asciiTheme="majorHAnsi" w:hAnsiTheme="majorHAnsi" w:cstheme="majorBidi"/>
          <w:lang w:val="id-ID"/>
        </w:rPr>
        <w:t>Nilai-nilai  kehidupan  dalam  karya  sastra  berupa  nilai  pendidikan  yang  dapat</w:t>
      </w:r>
      <w:r>
        <w:rPr>
          <w:rFonts w:asciiTheme="majorHAnsi" w:hAnsiTheme="majorHAnsi" w:cstheme="majorBidi"/>
        </w:rPr>
        <w:t xml:space="preserve"> </w:t>
      </w:r>
      <w:r w:rsidRPr="00CA5BC9">
        <w:rPr>
          <w:rFonts w:asciiTheme="majorHAnsi" w:hAnsiTheme="majorHAnsi" w:cstheme="majorBidi"/>
          <w:lang w:val="id-ID"/>
        </w:rPr>
        <w:t>dijadikan pengetahuan dan pembelajaran. Karya sastra yang memuat hasil citraan kehidupan manusia menjadi bahan untuk mengajarkan nilai-nilai kehidupan. Selain itu, sastra telah lama menjadi medium penanaman nilai-nilai pendidikan bagi generasi muda (Adek dan Asifa 2020).</w:t>
      </w:r>
    </w:p>
    <w:p w14:paraId="454F9888" w14:textId="77777777" w:rsidR="003C18C3" w:rsidRPr="00CA5BC9" w:rsidRDefault="003C18C3" w:rsidP="003C18C3">
      <w:pPr>
        <w:spacing w:line="240" w:lineRule="auto"/>
        <w:ind w:firstLine="720"/>
        <w:jc w:val="both"/>
        <w:rPr>
          <w:rFonts w:asciiTheme="majorHAnsi" w:hAnsiTheme="majorHAnsi" w:cstheme="majorBidi"/>
          <w:lang w:val="id-ID"/>
        </w:rPr>
      </w:pPr>
      <w:r w:rsidRPr="00CA5BC9">
        <w:rPr>
          <w:rFonts w:asciiTheme="majorHAnsi" w:hAnsiTheme="majorHAnsi" w:cstheme="majorBidi"/>
          <w:lang w:val="id-ID"/>
        </w:rPr>
        <w:t>Nilai pendidikan yang menjadi bahan pengajaran adalah nilai pendidikan moral yang disampaikan pengarang melalui karyanya kepada pembaca yang diisyaratkan melalui cerita. Nilai-nilai yang dimunculkan dalam cerita dapat berupa nilai pendidikan religious dan nilai pendidikan sosial. Nilai-nilai ini diambil dari kehidupan beragama dan dan bersosial yang menjadi panduan hidup di masyarakat.</w:t>
      </w:r>
    </w:p>
    <w:p w14:paraId="6513BD51" w14:textId="77777777" w:rsidR="003C18C3" w:rsidRDefault="003C18C3" w:rsidP="003C18C3">
      <w:pPr>
        <w:spacing w:line="240" w:lineRule="auto"/>
        <w:ind w:firstLine="720"/>
        <w:jc w:val="both"/>
        <w:rPr>
          <w:rFonts w:asciiTheme="majorHAnsi" w:hAnsiTheme="majorHAnsi" w:cstheme="majorBidi"/>
          <w:lang w:val="id-ID"/>
        </w:rPr>
      </w:pPr>
      <w:r w:rsidRPr="00CA5BC9">
        <w:rPr>
          <w:rFonts w:asciiTheme="majorHAnsi" w:hAnsiTheme="majorHAnsi" w:cstheme="majorBidi"/>
          <w:lang w:val="id-ID"/>
        </w:rPr>
        <w:t>Nilai merupakan hal yang terkandung dalam hati nurani manusia. Nilai memberi</w:t>
      </w:r>
      <w:r>
        <w:rPr>
          <w:rFonts w:asciiTheme="majorHAnsi" w:hAnsiTheme="majorHAnsi" w:cstheme="majorBidi"/>
        </w:rPr>
        <w:t xml:space="preserve"> </w:t>
      </w:r>
      <w:r w:rsidRPr="00CA5BC9">
        <w:rPr>
          <w:rFonts w:asciiTheme="majorHAnsi" w:hAnsiTheme="majorHAnsi" w:cstheme="majorBidi"/>
          <w:lang w:val="id-ID"/>
        </w:rPr>
        <w:t>dasar dan prinsip akhlak yang merupakan standar dari keindahan dan efisiensi dan keutuhan potensi dalam hati nurani manusia (Sumantri, 2000). Nilai moral yang terkandung dalam karya sastra bertujuan untuk mendidik manusia menganai nilai-nilai etika yang merupakan nilai baik dan buruk dan mengajarkan apa yang harus dilakukan dan dihindari oleh manusia (Nurgiyantoro, 2013).</w:t>
      </w:r>
    </w:p>
    <w:p w14:paraId="66796E5A" w14:textId="104BA5D7" w:rsidR="003C18C3" w:rsidRDefault="003C18C3" w:rsidP="003C18C3">
      <w:pPr>
        <w:spacing w:line="240" w:lineRule="auto"/>
        <w:ind w:firstLine="720"/>
        <w:jc w:val="both"/>
        <w:rPr>
          <w:rFonts w:asciiTheme="majorHAnsi" w:hAnsiTheme="majorHAnsi" w:cstheme="majorBidi"/>
          <w:lang w:val="id-ID"/>
        </w:rPr>
      </w:pPr>
      <w:r w:rsidRPr="00CA5BC9">
        <w:rPr>
          <w:rFonts w:asciiTheme="majorHAnsi" w:hAnsiTheme="majorHAnsi" w:cstheme="majorBidi"/>
          <w:lang w:val="id-ID"/>
        </w:rPr>
        <w:t>Sebagai calon pendidik, karya-karya sastra yang disusun harus memuat pembelajaran hidup yang tepat untuk dipelajari oleh anak-anak. Melalui kajian ini diharapkan untuk diketahui nilai-nilai pendidikan dalam karya sastra mahasiswa PGSD yang telah disusun berupa nilai pendidikan religius, nilai pendidikan sosial, dilai pendidikan budaya, dan nilai pendidikan.</w:t>
      </w:r>
    </w:p>
    <w:p w14:paraId="56ABC5A3" w14:textId="77777777" w:rsidR="003C18C3" w:rsidRPr="00F17F21" w:rsidRDefault="003C18C3" w:rsidP="003C18C3">
      <w:pPr>
        <w:spacing w:after="0" w:line="240" w:lineRule="auto"/>
        <w:jc w:val="center"/>
        <w:rPr>
          <w:rFonts w:asciiTheme="majorHAnsi" w:hAnsiTheme="majorHAnsi" w:cstheme="majorBidi"/>
          <w:b/>
          <w:bCs/>
          <w:lang w:val="id-ID"/>
        </w:rPr>
      </w:pPr>
      <w:r w:rsidRPr="00F17F21">
        <w:rPr>
          <w:rFonts w:asciiTheme="majorHAnsi" w:hAnsiTheme="majorHAnsi" w:cstheme="majorBidi"/>
          <w:b/>
          <w:bCs/>
          <w:lang w:val="id-ID"/>
        </w:rPr>
        <w:t>METODE</w:t>
      </w:r>
    </w:p>
    <w:p w14:paraId="62481E70" w14:textId="77777777" w:rsidR="003C18C3" w:rsidRPr="003C18C3" w:rsidRDefault="003C18C3" w:rsidP="003C18C3">
      <w:pPr>
        <w:spacing w:line="240" w:lineRule="auto"/>
        <w:ind w:firstLine="720"/>
        <w:jc w:val="both"/>
        <w:rPr>
          <w:rFonts w:asciiTheme="majorHAnsi" w:hAnsiTheme="majorHAnsi" w:cstheme="majorBidi"/>
          <w:lang w:val="id-ID"/>
        </w:rPr>
      </w:pPr>
      <w:r w:rsidRPr="003C18C3">
        <w:rPr>
          <w:rFonts w:asciiTheme="majorHAnsi" w:hAnsiTheme="majorHAnsi" w:cstheme="majorBidi"/>
          <w:lang w:val="id-ID"/>
        </w:rPr>
        <w:t>Penelitian terhadap cerita fantasi hasil karya mahasiswa PGSD UNU Blitar menggunakan metode penelitian deskriptif kualitatif. Penelitian deskriptif kualitatif merupakan metode penelitian yang dapat digunakan untuk mengeksplorasi dan memahami makna yang berasal dari masalah-masalah sosial atau kemanusiaan (Farida, 2014). Hasil penelitian ini berupa deskripsi data yang diperoleh melalui analisis nilai pendidikan dalam cerita fantasi hasil karya mahasiswa PGSD UNU Blitar.</w:t>
      </w:r>
    </w:p>
    <w:p w14:paraId="03C49B90" w14:textId="77777777" w:rsidR="003C18C3" w:rsidRPr="003C18C3" w:rsidRDefault="003C18C3" w:rsidP="003C18C3">
      <w:pPr>
        <w:spacing w:line="240" w:lineRule="auto"/>
        <w:ind w:firstLine="720"/>
        <w:jc w:val="both"/>
        <w:rPr>
          <w:rFonts w:asciiTheme="majorHAnsi" w:hAnsiTheme="majorHAnsi" w:cstheme="majorBidi"/>
          <w:lang w:val="id-ID"/>
        </w:rPr>
      </w:pPr>
      <w:r w:rsidRPr="003C18C3">
        <w:rPr>
          <w:rFonts w:asciiTheme="majorHAnsi" w:hAnsiTheme="majorHAnsi" w:cstheme="majorBidi"/>
          <w:lang w:val="id-ID"/>
        </w:rPr>
        <w:t>Data dikumpulkan melalui teknik pustaka, teknik baca, dan teknik catat. Teknik pustaka  yang digunakan  dalam penelitian  ini  digunakan  untuk  memperoleh  data  yang bersumber dari sumber tertulis (Subroto, 1992). Selanjutnya, menggunakan teknik baca untuk memperoleh data instrument kunci dengan melakukan pembacaan secara cermat dan terarah pada cerita fantasi hasil karya mahasiswa PGSD UNU Blitar dan mencatat data -data yang relevan menurut transkripsi sesuai kepentingan yang dibutuhkan.</w:t>
      </w:r>
    </w:p>
    <w:p w14:paraId="4D857A19" w14:textId="30C93406" w:rsidR="003C18C3" w:rsidRDefault="003C18C3" w:rsidP="003C18C3">
      <w:pPr>
        <w:spacing w:line="240" w:lineRule="auto"/>
        <w:ind w:firstLine="720"/>
        <w:jc w:val="both"/>
        <w:rPr>
          <w:rFonts w:asciiTheme="majorHAnsi" w:hAnsiTheme="majorHAnsi" w:cstheme="majorBidi"/>
          <w:lang w:val="id-ID"/>
        </w:rPr>
      </w:pPr>
      <w:r w:rsidRPr="003C18C3">
        <w:rPr>
          <w:rFonts w:asciiTheme="majorHAnsi" w:hAnsiTheme="majorHAnsi" w:cstheme="majorBidi"/>
          <w:lang w:val="id-ID"/>
        </w:rPr>
        <w:lastRenderedPageBreak/>
        <w:t>Data yang diperoleh dianaliasis melalui teknik dialektik dan analisis isi. Teknik</w:t>
      </w:r>
      <w:r>
        <w:rPr>
          <w:rFonts w:asciiTheme="majorHAnsi" w:hAnsiTheme="majorHAnsi" w:cstheme="majorBidi"/>
        </w:rPr>
        <w:t xml:space="preserve"> </w:t>
      </w:r>
      <w:r w:rsidRPr="003C18C3">
        <w:rPr>
          <w:rFonts w:asciiTheme="majorHAnsi" w:hAnsiTheme="majorHAnsi" w:cstheme="majorBidi"/>
          <w:lang w:val="id-ID"/>
        </w:rPr>
        <w:t>dialektik digunakan untuk menghubungkan unsur-unsur yang ada dalam cerita fantasi hasil karya mahasiswa PGSD UNU Blitar ke dalam satu kesatuan makna. Dari data yang diperoleh, kemudian dilaikukan analisis isi. Analiasis isi digunakan peneliti untuk menentukan konsep tertentu yang ada di dalam teks. “</w:t>
      </w:r>
      <w:r w:rsidRPr="003C18C3">
        <w:rPr>
          <w:rFonts w:asciiTheme="majorHAnsi" w:hAnsiTheme="majorHAnsi" w:cstheme="majorBidi"/>
          <w:i/>
          <w:lang w:val="id-ID"/>
        </w:rPr>
        <w:t>The research examined textbooks and written materials that contained information about the targeted events, using case analysis and qualitative research methods for the document review process</w:t>
      </w:r>
      <w:r w:rsidRPr="003C18C3">
        <w:rPr>
          <w:rFonts w:asciiTheme="majorHAnsi" w:hAnsiTheme="majorHAnsi" w:cstheme="majorBidi"/>
          <w:lang w:val="id-ID"/>
        </w:rPr>
        <w:t>”</w:t>
      </w:r>
      <w:r>
        <w:rPr>
          <w:rFonts w:asciiTheme="majorHAnsi" w:hAnsiTheme="majorHAnsi" w:cstheme="majorBidi"/>
          <w:lang w:val="id-ID"/>
        </w:rPr>
        <w:t xml:space="preserve"> </w:t>
      </w:r>
      <w:r w:rsidRPr="003C18C3">
        <w:rPr>
          <w:rFonts w:asciiTheme="majorHAnsi" w:hAnsiTheme="majorHAnsi" w:cstheme="majorBidi"/>
          <w:lang w:val="id-ID"/>
        </w:rPr>
        <w:t>(Soleymanpour, 2009). Peneliti mengukur dan menganalisis keberadaan, makna, dan hubungan semacam itu kata dan konsep, kemudian buat kesimpulan tentang pesan dalam teks, penulis, audiens, dan bahkan budaya dan waktu di mana ini menjadi bagiannya. Teknik absahan data dalam penilitian ini menggunakan triangulasi yang berupa sumber data dan metode. Triangulasi yang menggunakan kombinasi teknik triangulasi sumber data dan triangulasi metode, yang pertama melakukan observasi terlebih dahulu, karena data yang ingin diobservasi adalah cerita berarti bisa mencari atau menggunkan dokumen tertulis, arsip, dokumen sejarah, catatan resmi, kutipan pada cerita atau catatan/tulisan pribadi dan gambar.</w:t>
      </w:r>
    </w:p>
    <w:p w14:paraId="31DD909D" w14:textId="1C01A6FC" w:rsidR="003C18C3" w:rsidRDefault="003C18C3" w:rsidP="003C18C3">
      <w:pPr>
        <w:spacing w:line="240" w:lineRule="auto"/>
        <w:ind w:firstLine="720"/>
        <w:jc w:val="both"/>
        <w:rPr>
          <w:rFonts w:asciiTheme="majorHAnsi" w:hAnsiTheme="majorHAnsi" w:cstheme="majorBidi"/>
          <w:lang w:val="id-ID"/>
        </w:rPr>
      </w:pPr>
    </w:p>
    <w:p w14:paraId="0D8F332F" w14:textId="77777777" w:rsidR="003C18C3" w:rsidRPr="00F17F21" w:rsidRDefault="003C18C3" w:rsidP="003C18C3">
      <w:pPr>
        <w:spacing w:after="0"/>
        <w:jc w:val="center"/>
        <w:rPr>
          <w:rFonts w:asciiTheme="majorHAnsi" w:hAnsiTheme="majorHAnsi" w:cstheme="majorBidi"/>
          <w:b/>
          <w:bCs/>
          <w:lang w:val="id-ID"/>
        </w:rPr>
      </w:pPr>
      <w:r w:rsidRPr="00F17F21">
        <w:rPr>
          <w:rFonts w:asciiTheme="majorHAnsi" w:hAnsiTheme="majorHAnsi" w:cstheme="majorBidi"/>
          <w:b/>
          <w:bCs/>
          <w:lang w:val="id-ID"/>
        </w:rPr>
        <w:t>HASIL DAN PEMBAHASAN</w:t>
      </w:r>
    </w:p>
    <w:p w14:paraId="2F5EAC6C" w14:textId="43D292AF" w:rsidR="003C18C3" w:rsidRPr="00580F90" w:rsidRDefault="00580F90" w:rsidP="003C18C3">
      <w:pPr>
        <w:spacing w:line="240" w:lineRule="auto"/>
        <w:ind w:firstLine="720"/>
        <w:jc w:val="both"/>
        <w:rPr>
          <w:rFonts w:asciiTheme="majorHAnsi" w:hAnsiTheme="majorHAnsi" w:cstheme="majorBidi"/>
        </w:rPr>
      </w:pPr>
      <w:proofErr w:type="spellStart"/>
      <w:r>
        <w:rPr>
          <w:rFonts w:asciiTheme="majorHAnsi" w:hAnsiTheme="majorHAnsi" w:cstheme="majorBidi"/>
        </w:rPr>
        <w:t>NIlai</w:t>
      </w:r>
      <w:proofErr w:type="spellEnd"/>
      <w:r>
        <w:rPr>
          <w:rFonts w:asciiTheme="majorHAnsi" w:hAnsiTheme="majorHAnsi" w:cstheme="majorBidi"/>
        </w:rPr>
        <w:t xml:space="preserve"> moral </w:t>
      </w:r>
      <w:proofErr w:type="spellStart"/>
      <w:r>
        <w:rPr>
          <w:rFonts w:asciiTheme="majorHAnsi" w:hAnsiTheme="majorHAnsi" w:cstheme="majorBidi"/>
        </w:rPr>
        <w:t>merupakan</w:t>
      </w:r>
      <w:proofErr w:type="spellEnd"/>
      <w:r>
        <w:rPr>
          <w:rFonts w:asciiTheme="majorHAnsi" w:hAnsiTheme="majorHAnsi" w:cstheme="majorBidi"/>
        </w:rPr>
        <w:t xml:space="preserve"> </w:t>
      </w:r>
      <w:proofErr w:type="spellStart"/>
      <w:r>
        <w:rPr>
          <w:rFonts w:asciiTheme="majorHAnsi" w:hAnsiTheme="majorHAnsi" w:cstheme="majorBidi"/>
        </w:rPr>
        <w:t>nilai</w:t>
      </w:r>
      <w:proofErr w:type="spellEnd"/>
      <w:r>
        <w:rPr>
          <w:rFonts w:asciiTheme="majorHAnsi" w:hAnsiTheme="majorHAnsi" w:cstheme="majorBidi"/>
        </w:rPr>
        <w:t xml:space="preserve"> </w:t>
      </w:r>
      <w:proofErr w:type="spellStart"/>
      <w:r>
        <w:rPr>
          <w:rFonts w:asciiTheme="majorHAnsi" w:hAnsiTheme="majorHAnsi" w:cstheme="majorBidi"/>
        </w:rPr>
        <w:t>yag</w:t>
      </w:r>
      <w:proofErr w:type="spellEnd"/>
      <w:r>
        <w:rPr>
          <w:rFonts w:asciiTheme="majorHAnsi" w:hAnsiTheme="majorHAnsi" w:cstheme="majorBidi"/>
        </w:rPr>
        <w:t xml:space="preserve"> </w:t>
      </w:r>
      <w:proofErr w:type="spellStart"/>
      <w:r>
        <w:rPr>
          <w:rFonts w:asciiTheme="majorHAnsi" w:hAnsiTheme="majorHAnsi" w:cstheme="majorBidi"/>
        </w:rPr>
        <w:t>tidak</w:t>
      </w:r>
      <w:proofErr w:type="spellEnd"/>
      <w:r>
        <w:rPr>
          <w:rFonts w:asciiTheme="majorHAnsi" w:hAnsiTheme="majorHAnsi" w:cstheme="majorBidi"/>
        </w:rPr>
        <w:t xml:space="preserve"> </w:t>
      </w:r>
      <w:proofErr w:type="spellStart"/>
      <w:r>
        <w:rPr>
          <w:rFonts w:asciiTheme="majorHAnsi" w:hAnsiTheme="majorHAnsi" w:cstheme="majorBidi"/>
        </w:rPr>
        <w:t>asing</w:t>
      </w:r>
      <w:proofErr w:type="spellEnd"/>
      <w:r>
        <w:rPr>
          <w:rFonts w:asciiTheme="majorHAnsi" w:hAnsiTheme="majorHAnsi" w:cstheme="majorBidi"/>
        </w:rPr>
        <w:t xml:space="preserve"> di </w:t>
      </w:r>
      <w:proofErr w:type="spellStart"/>
      <w:r>
        <w:rPr>
          <w:rFonts w:asciiTheme="majorHAnsi" w:hAnsiTheme="majorHAnsi" w:cstheme="majorBidi"/>
        </w:rPr>
        <w:t>masyarakat</w:t>
      </w:r>
      <w:proofErr w:type="spellEnd"/>
      <w:r>
        <w:rPr>
          <w:rFonts w:asciiTheme="majorHAnsi" w:hAnsiTheme="majorHAnsi" w:cstheme="majorBidi"/>
        </w:rPr>
        <w:t xml:space="preserve">. </w:t>
      </w:r>
      <w:proofErr w:type="spellStart"/>
      <w:r>
        <w:rPr>
          <w:rFonts w:asciiTheme="majorHAnsi" w:hAnsiTheme="majorHAnsi" w:cstheme="majorBidi"/>
        </w:rPr>
        <w:t>Nilai</w:t>
      </w:r>
      <w:proofErr w:type="spellEnd"/>
      <w:r>
        <w:rPr>
          <w:rFonts w:asciiTheme="majorHAnsi" w:hAnsiTheme="majorHAnsi" w:cstheme="majorBidi"/>
        </w:rPr>
        <w:t xml:space="preserve"> moral</w:t>
      </w:r>
      <w:r w:rsidR="003C18C3" w:rsidRPr="003C18C3">
        <w:rPr>
          <w:rFonts w:asciiTheme="majorHAnsi" w:hAnsiTheme="majorHAnsi" w:cstheme="majorBidi"/>
          <w:lang w:val="id-ID"/>
        </w:rPr>
        <w:t xml:space="preserve"> mencerminkan pandangan tentang apa yang dianggap baik dan benar dalam sebuah masyarakat. Nilai moral memb</w:t>
      </w:r>
      <w:r>
        <w:rPr>
          <w:rFonts w:asciiTheme="majorHAnsi" w:hAnsiTheme="majorHAnsi" w:cstheme="majorBidi"/>
          <w:lang w:val="id-ID"/>
        </w:rPr>
        <w:t>entuk dasar etika dan moralitas serta</w:t>
      </w:r>
      <w:r w:rsidR="003C18C3" w:rsidRPr="003C18C3">
        <w:rPr>
          <w:rFonts w:asciiTheme="majorHAnsi" w:hAnsiTheme="majorHAnsi" w:cstheme="majorBidi"/>
          <w:lang w:val="id-ID"/>
        </w:rPr>
        <w:t xml:space="preserve"> memberikan arahan tentang bagaimana manusia seharusnya berperilaku dan berinteraksi satu sama lain. Zuriah (2008) mengungkapkan bahwa pendidikan moral adalah suatu program pendidikan (sekolah dan luar sekolah) yang mengorganisasikan dan menyederhanakan sumber-sumber moral dan disajikan dengan memperhatikan pertimbangan psikologis untuk tujuan pendidikan.</w:t>
      </w:r>
    </w:p>
    <w:p w14:paraId="5E097E2E" w14:textId="1BB69A6F" w:rsidR="003C18C3" w:rsidRPr="003C18C3" w:rsidRDefault="00580F90" w:rsidP="003C18C3">
      <w:pPr>
        <w:spacing w:line="240" w:lineRule="auto"/>
        <w:ind w:firstLine="720"/>
        <w:jc w:val="both"/>
        <w:rPr>
          <w:rFonts w:asciiTheme="majorHAnsi" w:hAnsiTheme="majorHAnsi" w:cstheme="majorBidi"/>
          <w:lang w:val="id-ID"/>
        </w:rPr>
      </w:pPr>
      <w:r>
        <w:rPr>
          <w:rFonts w:asciiTheme="majorHAnsi" w:hAnsiTheme="majorHAnsi" w:cstheme="majorBidi"/>
          <w:lang w:val="id-ID"/>
        </w:rPr>
        <w:t>Nilai m</w:t>
      </w:r>
      <w:r w:rsidR="003C18C3" w:rsidRPr="003C18C3">
        <w:rPr>
          <w:rFonts w:asciiTheme="majorHAnsi" w:hAnsiTheme="majorHAnsi" w:cstheme="majorBidi"/>
          <w:lang w:val="id-ID"/>
        </w:rPr>
        <w:t>oral pendidikan sering d</w:t>
      </w:r>
      <w:r>
        <w:rPr>
          <w:rFonts w:asciiTheme="majorHAnsi" w:hAnsiTheme="majorHAnsi" w:cstheme="majorBidi"/>
          <w:lang w:val="id-ID"/>
        </w:rPr>
        <w:t xml:space="preserve">isamakan dengan istilah etika. </w:t>
      </w:r>
      <w:r>
        <w:rPr>
          <w:rFonts w:asciiTheme="majorHAnsi" w:hAnsiTheme="majorHAnsi" w:cstheme="majorBidi"/>
        </w:rPr>
        <w:t>N</w:t>
      </w:r>
      <w:r>
        <w:rPr>
          <w:rFonts w:asciiTheme="majorHAnsi" w:hAnsiTheme="majorHAnsi" w:cstheme="majorBidi"/>
          <w:lang w:val="id-ID"/>
        </w:rPr>
        <w:t xml:space="preserve">ilai </w:t>
      </w:r>
      <w:r w:rsidR="003C18C3" w:rsidRPr="003C18C3">
        <w:rPr>
          <w:rFonts w:asciiTheme="majorHAnsi" w:hAnsiTheme="majorHAnsi" w:cstheme="majorBidi"/>
          <w:lang w:val="id-ID"/>
        </w:rPr>
        <w:t>moral</w:t>
      </w:r>
      <w:r>
        <w:rPr>
          <w:rFonts w:asciiTheme="majorHAnsi" w:hAnsiTheme="majorHAnsi" w:cstheme="majorBidi"/>
        </w:rPr>
        <w:t xml:space="preserve"> </w:t>
      </w:r>
      <w:proofErr w:type="spellStart"/>
      <w:r>
        <w:rPr>
          <w:rFonts w:asciiTheme="majorHAnsi" w:hAnsiTheme="majorHAnsi" w:cstheme="majorBidi"/>
        </w:rPr>
        <w:t>pendidikan</w:t>
      </w:r>
      <w:proofErr w:type="spellEnd"/>
      <w:r w:rsidR="003C18C3" w:rsidRPr="003C18C3">
        <w:rPr>
          <w:rFonts w:asciiTheme="majorHAnsi" w:hAnsiTheme="majorHAnsi" w:cstheme="majorBidi"/>
          <w:lang w:val="id-ID"/>
        </w:rPr>
        <w:t xml:space="preserve"> dan nilai etika sebenarnya memiliki perbedaan dalam konteks pendidikan dan filsafat. </w:t>
      </w:r>
      <w:proofErr w:type="spellStart"/>
      <w:r>
        <w:rPr>
          <w:rFonts w:asciiTheme="majorHAnsi" w:hAnsiTheme="majorHAnsi" w:cstheme="majorBidi"/>
        </w:rPr>
        <w:t>Nilai</w:t>
      </w:r>
      <w:proofErr w:type="spellEnd"/>
      <w:r>
        <w:rPr>
          <w:rFonts w:asciiTheme="majorHAnsi" w:hAnsiTheme="majorHAnsi" w:cstheme="majorBidi"/>
        </w:rPr>
        <w:t xml:space="preserve"> moral </w:t>
      </w:r>
      <w:proofErr w:type="spellStart"/>
      <w:r>
        <w:rPr>
          <w:rFonts w:asciiTheme="majorHAnsi" w:hAnsiTheme="majorHAnsi" w:cstheme="majorBidi"/>
        </w:rPr>
        <w:t>pendidikan</w:t>
      </w:r>
      <w:proofErr w:type="spellEnd"/>
      <w:r w:rsidR="003C18C3" w:rsidRPr="003C18C3">
        <w:rPr>
          <w:rFonts w:asciiTheme="majorHAnsi" w:hAnsiTheme="majorHAnsi" w:cstheme="majorBidi"/>
          <w:lang w:val="id-ID"/>
        </w:rPr>
        <w:t xml:space="preserve"> berkaitan dengan proses pengajaran dan pembelajaran nilai-nilai moral, norma, dan etika kepada individu, khususnya dalam konteks pendidikan formal. Kali ini kita akan menguraikan nilai moral pendidikan pada karya cerita fantasi mahasiswa PGSD sebagai berikut.</w:t>
      </w:r>
    </w:p>
    <w:p w14:paraId="2D3A8779" w14:textId="77777777" w:rsidR="003C18C3" w:rsidRPr="003C18C3" w:rsidRDefault="003C18C3" w:rsidP="0000319B">
      <w:pPr>
        <w:spacing w:line="240" w:lineRule="auto"/>
        <w:jc w:val="both"/>
        <w:rPr>
          <w:rFonts w:asciiTheme="majorHAnsi" w:hAnsiTheme="majorHAnsi" w:cstheme="majorBidi"/>
          <w:lang w:val="id-ID"/>
        </w:rPr>
      </w:pPr>
      <w:r w:rsidRPr="003C18C3">
        <w:rPr>
          <w:rFonts w:asciiTheme="majorHAnsi" w:hAnsiTheme="majorHAnsi" w:cstheme="majorBidi"/>
          <w:lang w:val="id-ID"/>
        </w:rPr>
        <w:t>a. Keteguhan Hati dan Komitmen</w:t>
      </w:r>
    </w:p>
    <w:p w14:paraId="396C01DA" w14:textId="59B20BB5" w:rsidR="003C18C3" w:rsidRPr="003C18C3" w:rsidRDefault="003C18C3" w:rsidP="003C18C3">
      <w:pPr>
        <w:spacing w:line="240" w:lineRule="auto"/>
        <w:ind w:firstLine="720"/>
        <w:jc w:val="both"/>
        <w:rPr>
          <w:rFonts w:asciiTheme="majorHAnsi" w:hAnsiTheme="majorHAnsi" w:cstheme="majorBidi"/>
          <w:lang w:val="id-ID"/>
        </w:rPr>
      </w:pPr>
      <w:r w:rsidRPr="003C18C3">
        <w:rPr>
          <w:rFonts w:asciiTheme="majorHAnsi" w:hAnsiTheme="majorHAnsi" w:cstheme="majorBidi"/>
          <w:lang w:val="id-ID"/>
        </w:rPr>
        <w:t>Keteguhan hati merujuk pada kemampuan seseorang untuk pul</w:t>
      </w:r>
      <w:r w:rsidR="006F68F9">
        <w:rPr>
          <w:rFonts w:asciiTheme="majorHAnsi" w:hAnsiTheme="majorHAnsi" w:cstheme="majorBidi"/>
          <w:lang w:val="id-ID"/>
        </w:rPr>
        <w:t xml:space="preserve">ih dari kesulitan atau tekanan dan </w:t>
      </w:r>
      <w:r w:rsidRPr="003C18C3">
        <w:rPr>
          <w:rFonts w:asciiTheme="majorHAnsi" w:hAnsiTheme="majorHAnsi" w:cstheme="majorBidi"/>
          <w:lang w:val="id-ID"/>
        </w:rPr>
        <w:t>meng</w:t>
      </w:r>
      <w:r w:rsidR="006F68F9">
        <w:rPr>
          <w:rFonts w:asciiTheme="majorHAnsi" w:hAnsiTheme="majorHAnsi" w:cstheme="majorBidi"/>
          <w:lang w:val="id-ID"/>
        </w:rPr>
        <w:t xml:space="preserve">atasi tantangan </w:t>
      </w:r>
      <w:r w:rsidRPr="003C18C3">
        <w:rPr>
          <w:rFonts w:asciiTheme="majorHAnsi" w:hAnsiTheme="majorHAnsi" w:cstheme="majorBidi"/>
          <w:lang w:val="id-ID"/>
        </w:rPr>
        <w:t xml:space="preserve">dengan positif meskipun mengalami situasi </w:t>
      </w:r>
      <w:r w:rsidR="006F68F9">
        <w:rPr>
          <w:rFonts w:asciiTheme="majorHAnsi" w:hAnsiTheme="majorHAnsi" w:cstheme="majorBidi"/>
          <w:lang w:val="id-ID"/>
        </w:rPr>
        <w:t>sulit. Sedangkan komitmen merupakan</w:t>
      </w:r>
      <w:r w:rsidRPr="003C18C3">
        <w:rPr>
          <w:rFonts w:asciiTheme="majorHAnsi" w:hAnsiTheme="majorHAnsi" w:cstheme="majorBidi"/>
          <w:lang w:val="id-ID"/>
        </w:rPr>
        <w:t xml:space="preserve"> sikap mental dan emosional yang kuat terhadap tujuan atau nilai-nilai tertentu. Ini melibatkan tekad untuk melakukan sesuatu atau mempertahankan suatu keyakinan dengan sungguh-sungguh. Ketika individu memiliki komitmen yang kuat terhadap tujuan atau nilai-nilai tertentu, mereka cenderung lebih mampu mengatasi rintangan dengan cara yang adaptif dan memanfaatkan keteguhan hati mereka. Nilai ini muncul dalam cerita fantasi berjudul Raksasa Buruk Rupa yang Baik Hati karya Yusuf.</w:t>
      </w:r>
    </w:p>
    <w:p w14:paraId="7F8FDA50" w14:textId="77777777" w:rsidR="003C18C3" w:rsidRPr="003C18C3" w:rsidRDefault="003C18C3" w:rsidP="003C18C3">
      <w:pPr>
        <w:spacing w:line="240" w:lineRule="auto"/>
        <w:ind w:firstLine="720"/>
        <w:jc w:val="both"/>
        <w:rPr>
          <w:rFonts w:asciiTheme="majorHAnsi" w:hAnsiTheme="majorHAnsi" w:cstheme="majorBidi"/>
          <w:lang w:val="id-ID"/>
        </w:rPr>
      </w:pPr>
      <w:r w:rsidRPr="003C18C3">
        <w:rPr>
          <w:rFonts w:asciiTheme="majorHAnsi" w:hAnsiTheme="majorHAnsi" w:cstheme="majorBidi"/>
          <w:lang w:val="id-ID"/>
        </w:rPr>
        <w:t>“Mengapa kau tidak memerbolehkanku mengambil bunga itu wahai raksasa?Padahal</w:t>
      </w:r>
    </w:p>
    <w:p w14:paraId="4CB73243" w14:textId="77777777" w:rsidR="003C18C3" w:rsidRPr="003C18C3" w:rsidRDefault="003C18C3" w:rsidP="003C18C3">
      <w:pPr>
        <w:spacing w:line="240" w:lineRule="auto"/>
        <w:ind w:firstLine="720"/>
        <w:jc w:val="both"/>
        <w:rPr>
          <w:rFonts w:asciiTheme="majorHAnsi" w:hAnsiTheme="majorHAnsi" w:cstheme="majorBidi"/>
          <w:lang w:val="id-ID"/>
        </w:rPr>
      </w:pPr>
      <w:r w:rsidRPr="003C18C3">
        <w:rPr>
          <w:rFonts w:asciiTheme="majorHAnsi" w:hAnsiTheme="majorHAnsi" w:cstheme="majorBidi"/>
          <w:lang w:val="id-ID"/>
        </w:rPr>
        <w:t>kau sudah banyak terluka setelah pertempuran denganku. Ucap Rama menggebu. Aku sudah berjanji pada ratu peri untuk tidak mengizinkan seorangpun mengambil bunga itu.”</w:t>
      </w:r>
    </w:p>
    <w:p w14:paraId="09ED39EF" w14:textId="77777777" w:rsidR="003C18C3" w:rsidRPr="003C18C3" w:rsidRDefault="003C18C3" w:rsidP="003C18C3">
      <w:pPr>
        <w:spacing w:line="240" w:lineRule="auto"/>
        <w:ind w:firstLine="720"/>
        <w:jc w:val="both"/>
        <w:rPr>
          <w:rFonts w:asciiTheme="majorHAnsi" w:hAnsiTheme="majorHAnsi" w:cstheme="majorBidi"/>
          <w:lang w:val="id-ID"/>
        </w:rPr>
      </w:pPr>
      <w:r w:rsidRPr="003C18C3">
        <w:rPr>
          <w:rFonts w:asciiTheme="majorHAnsi" w:hAnsiTheme="majorHAnsi" w:cstheme="majorBidi"/>
          <w:lang w:val="id-ID"/>
        </w:rPr>
        <w:t>Berdasarkan kutipan tersebut menunjukkan bagaimana raksasa teguh hati dan berkomitmen menjaga dengan baik perintah dari Ratu Peri. Raksasa tetap bertahan meskipun ia sudah mulai tidak berdaya menghadapi Rama, tokoh yang menginginkan bunga milik Ratu Peri.</w:t>
      </w:r>
    </w:p>
    <w:p w14:paraId="42162F0C" w14:textId="77777777" w:rsidR="003C18C3" w:rsidRPr="003C18C3" w:rsidRDefault="003C18C3" w:rsidP="0000319B">
      <w:pPr>
        <w:spacing w:line="240" w:lineRule="auto"/>
        <w:jc w:val="both"/>
        <w:rPr>
          <w:rFonts w:asciiTheme="majorHAnsi" w:hAnsiTheme="majorHAnsi" w:cstheme="majorBidi"/>
          <w:lang w:val="id-ID"/>
        </w:rPr>
      </w:pPr>
      <w:r w:rsidRPr="003C18C3">
        <w:rPr>
          <w:rFonts w:asciiTheme="majorHAnsi" w:hAnsiTheme="majorHAnsi" w:cstheme="majorBidi"/>
          <w:lang w:val="id-ID"/>
        </w:rPr>
        <w:t>b. Kerjasama</w:t>
      </w:r>
    </w:p>
    <w:p w14:paraId="6817AEEE" w14:textId="77777777" w:rsidR="003C18C3" w:rsidRPr="003C18C3" w:rsidRDefault="003C18C3" w:rsidP="003C18C3">
      <w:pPr>
        <w:spacing w:line="240" w:lineRule="auto"/>
        <w:ind w:firstLine="720"/>
        <w:jc w:val="both"/>
        <w:rPr>
          <w:rFonts w:asciiTheme="majorHAnsi" w:hAnsiTheme="majorHAnsi" w:cstheme="majorBidi"/>
          <w:lang w:val="id-ID"/>
        </w:rPr>
      </w:pPr>
      <w:r w:rsidRPr="003C18C3">
        <w:rPr>
          <w:rFonts w:asciiTheme="majorHAnsi" w:hAnsiTheme="majorHAnsi" w:cstheme="majorBidi"/>
          <w:lang w:val="id-ID"/>
        </w:rPr>
        <w:t>Kerjasama adalah proses di mana individu atau kelompok bekerja bersama untuk</w:t>
      </w:r>
    </w:p>
    <w:p w14:paraId="6F9EDCEA" w14:textId="77777777" w:rsidR="003C18C3" w:rsidRPr="003C18C3" w:rsidRDefault="003C18C3" w:rsidP="003C18C3">
      <w:pPr>
        <w:spacing w:line="240" w:lineRule="auto"/>
        <w:ind w:firstLine="720"/>
        <w:jc w:val="both"/>
        <w:rPr>
          <w:rFonts w:asciiTheme="majorHAnsi" w:hAnsiTheme="majorHAnsi" w:cstheme="majorBidi"/>
          <w:lang w:val="id-ID"/>
        </w:rPr>
      </w:pPr>
      <w:r w:rsidRPr="003C18C3">
        <w:rPr>
          <w:rFonts w:asciiTheme="majorHAnsi" w:hAnsiTheme="majorHAnsi" w:cstheme="majorBidi"/>
          <w:lang w:val="id-ID"/>
        </w:rPr>
        <w:t xml:space="preserve">mencapai tujuan bersama atau mengatasi tantangan. Ini melibatkan pembagian tugas, sumber daya, ide, dan tanggung jawab antara pihak-pihak yang terlibat. Kerjasama dapat terjadi dalam berbagai </w:t>
      </w:r>
      <w:r w:rsidRPr="003C18C3">
        <w:rPr>
          <w:rFonts w:asciiTheme="majorHAnsi" w:hAnsiTheme="majorHAnsi" w:cstheme="majorBidi"/>
          <w:lang w:val="id-ID"/>
        </w:rPr>
        <w:lastRenderedPageBreak/>
        <w:t>konteks, baik di tempat kerja, dalam proyek kelompok, atau dalam konteks sosial. Nilai ini muncul dalam cerita fantasi berjudul Keajaiban tiga buku karya Dewi.</w:t>
      </w:r>
    </w:p>
    <w:p w14:paraId="3C8DF1E5" w14:textId="77777777" w:rsidR="003C18C3" w:rsidRPr="003C18C3" w:rsidRDefault="003C18C3" w:rsidP="003C18C3">
      <w:pPr>
        <w:spacing w:line="240" w:lineRule="auto"/>
        <w:ind w:firstLine="720"/>
        <w:jc w:val="both"/>
        <w:rPr>
          <w:rFonts w:asciiTheme="majorHAnsi" w:hAnsiTheme="majorHAnsi" w:cstheme="majorBidi"/>
          <w:lang w:val="id-ID"/>
        </w:rPr>
      </w:pPr>
      <w:r w:rsidRPr="003C18C3">
        <w:rPr>
          <w:rFonts w:asciiTheme="majorHAnsi" w:hAnsiTheme="majorHAnsi" w:cstheme="majorBidi"/>
          <w:lang w:val="id-ID"/>
        </w:rPr>
        <w:t>“Arka membiarkan Deka untuk memanjar akar tanaman polong, sedangakan ia</w:t>
      </w:r>
    </w:p>
    <w:p w14:paraId="5D41E422" w14:textId="77777777" w:rsidR="00E00E3C" w:rsidRDefault="003C18C3" w:rsidP="00E00E3C">
      <w:pPr>
        <w:spacing w:line="240" w:lineRule="auto"/>
        <w:ind w:firstLine="720"/>
        <w:jc w:val="both"/>
        <w:rPr>
          <w:rFonts w:asciiTheme="majorHAnsi" w:hAnsiTheme="majorHAnsi" w:cstheme="majorBidi"/>
          <w:lang w:val="id-ID"/>
        </w:rPr>
      </w:pPr>
      <w:r w:rsidRPr="003C18C3">
        <w:rPr>
          <w:rFonts w:asciiTheme="majorHAnsi" w:hAnsiTheme="majorHAnsi" w:cstheme="majorBidi"/>
          <w:lang w:val="id-ID"/>
        </w:rPr>
        <w:t>memegang erat ujung akar agar tidak terlepas”</w:t>
      </w:r>
    </w:p>
    <w:p w14:paraId="2302C4C9" w14:textId="0B9B3B62" w:rsidR="003C18C3" w:rsidRPr="005C6E65" w:rsidRDefault="003C18C3" w:rsidP="00E00E3C">
      <w:pPr>
        <w:spacing w:line="240" w:lineRule="auto"/>
        <w:ind w:firstLine="720"/>
        <w:jc w:val="both"/>
        <w:rPr>
          <w:rFonts w:asciiTheme="majorHAnsi" w:hAnsiTheme="majorHAnsi" w:cstheme="majorBidi"/>
          <w:lang w:val="id-ID"/>
        </w:rPr>
      </w:pPr>
      <w:r w:rsidRPr="005C6E65">
        <w:rPr>
          <w:rFonts w:asciiTheme="majorHAnsi" w:hAnsiTheme="majorHAnsi" w:cstheme="majorBidi"/>
          <w:lang w:val="id-ID"/>
        </w:rPr>
        <w:t>Berdasarkan kutipan tersebut menunjukakkan bagaimana Arka dan Deka Bekerjasama untuk menyelesaikan misi keajaiban tiga buku. Tokoh Arga dan Deka tidak berebut posisi mana yang lebih dahulu sampai ke tujuan, tetapi bagaimana ini selesai dengan kekuatan mereka berdua.</w:t>
      </w:r>
    </w:p>
    <w:p w14:paraId="4F259120" w14:textId="77777777" w:rsidR="003C18C3" w:rsidRPr="005C6E65" w:rsidRDefault="003C18C3" w:rsidP="005C6E65">
      <w:pPr>
        <w:spacing w:line="240" w:lineRule="auto"/>
        <w:jc w:val="both"/>
        <w:rPr>
          <w:rFonts w:asciiTheme="majorHAnsi" w:hAnsiTheme="majorHAnsi" w:cstheme="majorBidi"/>
          <w:lang w:val="id-ID"/>
        </w:rPr>
      </w:pPr>
      <w:r w:rsidRPr="005C6E65">
        <w:rPr>
          <w:rFonts w:asciiTheme="majorHAnsi" w:hAnsiTheme="majorHAnsi" w:cstheme="majorBidi"/>
          <w:lang w:val="id-ID"/>
        </w:rPr>
        <w:t>c. Rendah Hati</w:t>
      </w:r>
    </w:p>
    <w:p w14:paraId="6F3D4B32" w14:textId="77777777" w:rsidR="003C18C3" w:rsidRPr="005C6E65" w:rsidRDefault="003C18C3" w:rsidP="005C6E65">
      <w:pPr>
        <w:spacing w:line="240" w:lineRule="auto"/>
        <w:ind w:firstLine="720"/>
        <w:jc w:val="both"/>
        <w:rPr>
          <w:rFonts w:asciiTheme="majorHAnsi" w:hAnsiTheme="majorHAnsi" w:cstheme="majorBidi"/>
          <w:lang w:val="id-ID"/>
        </w:rPr>
      </w:pPr>
      <w:r w:rsidRPr="005C6E65">
        <w:rPr>
          <w:rFonts w:asciiTheme="majorHAnsi" w:hAnsiTheme="majorHAnsi" w:cstheme="majorBidi"/>
          <w:lang w:val="id-ID"/>
        </w:rPr>
        <w:t>Rendah hati adalah sikap atau sifat yang mencirikan seseorang yang tidak sombong atau angkuh. Seseorang yang rendah hati tidak suka membanggakan diri sendiri, tidak merasa lebih unggul dari orang lain, dan cenderung menghargai kontribusi orang lain. Nilai ini muncul dalam Keajaiban tiga buku karya Dewi.</w:t>
      </w:r>
    </w:p>
    <w:p w14:paraId="1D7A9D73" w14:textId="77777777" w:rsidR="003C18C3" w:rsidRPr="005C6E65" w:rsidRDefault="003C18C3" w:rsidP="005C6E65">
      <w:pPr>
        <w:spacing w:line="240" w:lineRule="auto"/>
        <w:ind w:firstLine="720"/>
        <w:jc w:val="both"/>
        <w:rPr>
          <w:rFonts w:asciiTheme="majorHAnsi" w:hAnsiTheme="majorHAnsi" w:cstheme="majorBidi"/>
          <w:lang w:val="id-ID"/>
        </w:rPr>
      </w:pPr>
      <w:r w:rsidRPr="005C6E65">
        <w:rPr>
          <w:rFonts w:asciiTheme="majorHAnsi" w:hAnsiTheme="majorHAnsi" w:cstheme="majorBidi"/>
          <w:lang w:val="id-ID"/>
        </w:rPr>
        <w:t>“Arka  tidak  ingin  menyombongkan  kekuatan  baru  dari  tiga  buku  ajaib  yang</w:t>
      </w:r>
    </w:p>
    <w:p w14:paraId="03F707FE" w14:textId="77777777" w:rsidR="003C18C3" w:rsidRPr="005C6E65" w:rsidRDefault="003C18C3" w:rsidP="005C6E65">
      <w:pPr>
        <w:spacing w:line="240" w:lineRule="auto"/>
        <w:ind w:firstLine="720"/>
        <w:jc w:val="both"/>
        <w:rPr>
          <w:rFonts w:asciiTheme="majorHAnsi" w:hAnsiTheme="majorHAnsi" w:cstheme="majorBidi"/>
          <w:lang w:val="id-ID"/>
        </w:rPr>
      </w:pPr>
      <w:r w:rsidRPr="005C6E65">
        <w:rPr>
          <w:rFonts w:asciiTheme="majorHAnsi" w:hAnsiTheme="majorHAnsi" w:cstheme="majorBidi"/>
          <w:lang w:val="id-ID"/>
        </w:rPr>
        <w:t>didapatkannya.</w:t>
      </w:r>
    </w:p>
    <w:p w14:paraId="36FA4C21" w14:textId="77777777" w:rsidR="003C18C3" w:rsidRPr="005C6E65" w:rsidRDefault="003C18C3" w:rsidP="005C6E65">
      <w:pPr>
        <w:spacing w:line="240" w:lineRule="auto"/>
        <w:ind w:firstLine="720"/>
        <w:jc w:val="both"/>
        <w:rPr>
          <w:rFonts w:asciiTheme="majorHAnsi" w:hAnsiTheme="majorHAnsi" w:cstheme="majorBidi"/>
          <w:lang w:val="id-ID"/>
        </w:rPr>
      </w:pPr>
      <w:r w:rsidRPr="005C6E65">
        <w:rPr>
          <w:rFonts w:asciiTheme="majorHAnsi" w:hAnsiTheme="majorHAnsi" w:cstheme="majorBidi"/>
          <w:lang w:val="id-ID"/>
        </w:rPr>
        <w:t>Tokoh Arya tidak ingin memamerkan kekuatan barunya. Arya justru ingin terlihat biasa seperti teman-teman lainnya sehingga ia tetap bersikap sebagai selayaknya manusia biasa.</w:t>
      </w:r>
    </w:p>
    <w:p w14:paraId="3A1FA774" w14:textId="77777777" w:rsidR="003C18C3" w:rsidRPr="005C6E65" w:rsidRDefault="003C18C3" w:rsidP="005C6E65">
      <w:pPr>
        <w:spacing w:line="240" w:lineRule="auto"/>
        <w:jc w:val="both"/>
        <w:rPr>
          <w:rFonts w:asciiTheme="majorHAnsi" w:hAnsiTheme="majorHAnsi" w:cstheme="majorBidi"/>
          <w:lang w:val="id-ID"/>
        </w:rPr>
      </w:pPr>
      <w:r w:rsidRPr="005C6E65">
        <w:rPr>
          <w:rFonts w:asciiTheme="majorHAnsi" w:hAnsiTheme="majorHAnsi" w:cstheme="majorBidi"/>
          <w:lang w:val="id-ID"/>
        </w:rPr>
        <w:t>d. Kejujuran</w:t>
      </w:r>
    </w:p>
    <w:p w14:paraId="08606789" w14:textId="33BAA913" w:rsidR="003C18C3" w:rsidRPr="005C6E65" w:rsidRDefault="003C18C3" w:rsidP="005C6E65">
      <w:pPr>
        <w:spacing w:line="240" w:lineRule="auto"/>
        <w:ind w:firstLine="720"/>
        <w:jc w:val="both"/>
        <w:rPr>
          <w:rFonts w:asciiTheme="majorHAnsi" w:hAnsiTheme="majorHAnsi" w:cstheme="majorBidi"/>
          <w:lang w:val="id-ID"/>
        </w:rPr>
      </w:pPr>
      <w:r w:rsidRPr="005C6E65">
        <w:rPr>
          <w:rFonts w:asciiTheme="majorHAnsi" w:hAnsiTheme="majorHAnsi" w:cstheme="majorBidi"/>
          <w:lang w:val="id-ID"/>
        </w:rPr>
        <w:t xml:space="preserve">Kejujuran </w:t>
      </w:r>
      <w:proofErr w:type="spellStart"/>
      <w:r w:rsidR="005C6E65">
        <w:rPr>
          <w:rFonts w:asciiTheme="majorHAnsi" w:hAnsiTheme="majorHAnsi" w:cstheme="majorBidi"/>
        </w:rPr>
        <w:t>merupakan</w:t>
      </w:r>
      <w:proofErr w:type="spellEnd"/>
      <w:r w:rsidRPr="005C6E65">
        <w:rPr>
          <w:rFonts w:asciiTheme="majorHAnsi" w:hAnsiTheme="majorHAnsi" w:cstheme="majorBidi"/>
          <w:lang w:val="id-ID"/>
        </w:rPr>
        <w:t xml:space="preserve"> kualitas moral yang mencakup kebenaran, ketulusan, dan integritas dalam perkataan, tindakan, dan niat. Individu yang jujur berkomitmen untuk mengungkapkan kenyataan tanpa menyembunyikan fakta atau menyajikan informasi yang menyesatkan. Nilai ini Muncul dalam cerita Peri Kamar Kaya Mala.</w:t>
      </w:r>
    </w:p>
    <w:p w14:paraId="7570B707" w14:textId="77777777" w:rsidR="003C18C3" w:rsidRPr="005C6E65" w:rsidRDefault="003C18C3" w:rsidP="005C6E65">
      <w:pPr>
        <w:spacing w:line="240" w:lineRule="auto"/>
        <w:ind w:firstLine="720"/>
        <w:jc w:val="both"/>
        <w:rPr>
          <w:rFonts w:asciiTheme="majorHAnsi" w:hAnsiTheme="majorHAnsi" w:cstheme="majorBidi"/>
          <w:lang w:val="id-ID"/>
        </w:rPr>
      </w:pPr>
      <w:r w:rsidRPr="005C6E65">
        <w:rPr>
          <w:rFonts w:asciiTheme="majorHAnsi" w:hAnsiTheme="majorHAnsi" w:cstheme="majorBidi"/>
          <w:lang w:val="id-ID"/>
        </w:rPr>
        <w:t>“Arka mengakui bahwa ia yang membuang bungkus kue dan remahan roti ke bawah</w:t>
      </w:r>
    </w:p>
    <w:p w14:paraId="002A7398" w14:textId="77777777" w:rsidR="003C18C3" w:rsidRPr="005C6E65" w:rsidRDefault="003C18C3" w:rsidP="005C6E65">
      <w:pPr>
        <w:spacing w:line="240" w:lineRule="auto"/>
        <w:ind w:firstLine="720"/>
        <w:jc w:val="both"/>
        <w:rPr>
          <w:rFonts w:asciiTheme="majorHAnsi" w:hAnsiTheme="majorHAnsi" w:cstheme="majorBidi"/>
          <w:lang w:val="id-ID"/>
        </w:rPr>
      </w:pPr>
      <w:r w:rsidRPr="005C6E65">
        <w:rPr>
          <w:rFonts w:asciiTheme="majorHAnsi" w:hAnsiTheme="majorHAnsi" w:cstheme="majorBidi"/>
          <w:lang w:val="id-ID"/>
        </w:rPr>
        <w:t>tempat tidurnya dengan ketakutan.”</w:t>
      </w:r>
    </w:p>
    <w:p w14:paraId="4ED72977" w14:textId="1C6E7E0E" w:rsidR="003C18C3" w:rsidRDefault="003C18C3" w:rsidP="005C6E65">
      <w:pPr>
        <w:spacing w:line="240" w:lineRule="auto"/>
        <w:ind w:firstLine="720"/>
        <w:jc w:val="both"/>
        <w:rPr>
          <w:rFonts w:asciiTheme="majorHAnsi" w:hAnsiTheme="majorHAnsi" w:cstheme="majorBidi"/>
          <w:lang w:val="id-ID"/>
        </w:rPr>
      </w:pPr>
      <w:r w:rsidRPr="005C6E65">
        <w:rPr>
          <w:rFonts w:asciiTheme="majorHAnsi" w:hAnsiTheme="majorHAnsi" w:cstheme="majorBidi"/>
          <w:lang w:val="id-ID"/>
        </w:rPr>
        <w:t>Tokoh Arka tidak memiliki niatan berbohong pada peri kamar yang ia temui malam itu. Ia mengakui perbuatannya menyebabkan kecoa raksasa membabi buta mengelilingi kamarnya.</w:t>
      </w:r>
    </w:p>
    <w:p w14:paraId="55E69A5A" w14:textId="2903A6D7" w:rsidR="005C6E65" w:rsidRDefault="005C6E65" w:rsidP="005C6E65">
      <w:pPr>
        <w:spacing w:line="240" w:lineRule="auto"/>
        <w:jc w:val="both"/>
        <w:rPr>
          <w:rFonts w:asciiTheme="majorHAnsi" w:hAnsiTheme="majorHAnsi" w:cstheme="majorBidi"/>
        </w:rPr>
      </w:pPr>
      <w:r>
        <w:rPr>
          <w:rFonts w:asciiTheme="majorHAnsi" w:hAnsiTheme="majorHAnsi" w:cstheme="majorBidi"/>
        </w:rPr>
        <w:t xml:space="preserve">e. </w:t>
      </w:r>
      <w:proofErr w:type="spellStart"/>
      <w:r>
        <w:rPr>
          <w:rFonts w:asciiTheme="majorHAnsi" w:hAnsiTheme="majorHAnsi" w:cstheme="majorBidi"/>
        </w:rPr>
        <w:t>Tanggung</w:t>
      </w:r>
      <w:proofErr w:type="spellEnd"/>
      <w:r>
        <w:rPr>
          <w:rFonts w:asciiTheme="majorHAnsi" w:hAnsiTheme="majorHAnsi" w:cstheme="majorBidi"/>
        </w:rPr>
        <w:t xml:space="preserve"> </w:t>
      </w:r>
      <w:proofErr w:type="spellStart"/>
      <w:r>
        <w:rPr>
          <w:rFonts w:asciiTheme="majorHAnsi" w:hAnsiTheme="majorHAnsi" w:cstheme="majorBidi"/>
        </w:rPr>
        <w:t>Jawab</w:t>
      </w:r>
      <w:proofErr w:type="spellEnd"/>
    </w:p>
    <w:p w14:paraId="0C2444C0" w14:textId="6D406024" w:rsidR="005C6E65" w:rsidRDefault="00EB44C2" w:rsidP="00EB44C2">
      <w:pPr>
        <w:spacing w:line="240" w:lineRule="auto"/>
        <w:ind w:firstLine="720"/>
        <w:jc w:val="both"/>
        <w:rPr>
          <w:rFonts w:asciiTheme="majorHAnsi" w:hAnsiTheme="majorHAnsi" w:cstheme="majorBidi"/>
        </w:rPr>
      </w:pPr>
      <w:proofErr w:type="spellStart"/>
      <w:r>
        <w:rPr>
          <w:rFonts w:asciiTheme="majorHAnsi" w:hAnsiTheme="majorHAnsi" w:cstheme="majorBidi"/>
        </w:rPr>
        <w:t>Tanggung</w:t>
      </w:r>
      <w:proofErr w:type="spellEnd"/>
      <w:r>
        <w:rPr>
          <w:rFonts w:asciiTheme="majorHAnsi" w:hAnsiTheme="majorHAnsi" w:cstheme="majorBidi"/>
        </w:rPr>
        <w:t xml:space="preserve"> </w:t>
      </w:r>
      <w:proofErr w:type="spellStart"/>
      <w:r>
        <w:rPr>
          <w:rFonts w:asciiTheme="majorHAnsi" w:hAnsiTheme="majorHAnsi" w:cstheme="majorBidi"/>
        </w:rPr>
        <w:t>jawab</w:t>
      </w:r>
      <w:proofErr w:type="spellEnd"/>
      <w:r>
        <w:rPr>
          <w:rFonts w:asciiTheme="majorHAnsi" w:hAnsiTheme="majorHAnsi" w:cstheme="majorBidi"/>
        </w:rPr>
        <w:t xml:space="preserve"> </w:t>
      </w:r>
      <w:proofErr w:type="spellStart"/>
      <w:r>
        <w:rPr>
          <w:rFonts w:asciiTheme="majorHAnsi" w:hAnsiTheme="majorHAnsi" w:cstheme="majorBidi"/>
        </w:rPr>
        <w:t>merupakan</w:t>
      </w:r>
      <w:proofErr w:type="spellEnd"/>
      <w:r>
        <w:rPr>
          <w:rFonts w:asciiTheme="majorHAnsi" w:hAnsiTheme="majorHAnsi" w:cstheme="majorBidi"/>
        </w:rPr>
        <w:t xml:space="preserve"> </w:t>
      </w:r>
      <w:proofErr w:type="spellStart"/>
      <w:r>
        <w:rPr>
          <w:rFonts w:asciiTheme="majorHAnsi" w:hAnsiTheme="majorHAnsi" w:cstheme="majorBidi"/>
        </w:rPr>
        <w:t>sikap</w:t>
      </w:r>
      <w:proofErr w:type="spellEnd"/>
      <w:r>
        <w:rPr>
          <w:rFonts w:asciiTheme="majorHAnsi" w:hAnsiTheme="majorHAnsi" w:cstheme="majorBidi"/>
        </w:rPr>
        <w:t xml:space="preserve"> </w:t>
      </w:r>
      <w:proofErr w:type="spellStart"/>
      <w:r>
        <w:rPr>
          <w:rFonts w:asciiTheme="majorHAnsi" w:hAnsiTheme="majorHAnsi" w:cstheme="majorBidi"/>
        </w:rPr>
        <w:t>menanggung</w:t>
      </w:r>
      <w:proofErr w:type="spellEnd"/>
      <w:r>
        <w:rPr>
          <w:rFonts w:asciiTheme="majorHAnsi" w:hAnsiTheme="majorHAnsi" w:cstheme="majorBidi"/>
        </w:rPr>
        <w:t xml:space="preserve"> </w:t>
      </w:r>
      <w:proofErr w:type="spellStart"/>
      <w:r>
        <w:rPr>
          <w:rFonts w:asciiTheme="majorHAnsi" w:hAnsiTheme="majorHAnsi" w:cstheme="majorBidi"/>
        </w:rPr>
        <w:t>segala</w:t>
      </w:r>
      <w:proofErr w:type="spellEnd"/>
      <w:r>
        <w:rPr>
          <w:rFonts w:asciiTheme="majorHAnsi" w:hAnsiTheme="majorHAnsi" w:cstheme="majorBidi"/>
        </w:rPr>
        <w:t xml:space="preserve"> </w:t>
      </w:r>
      <w:proofErr w:type="spellStart"/>
      <w:r>
        <w:rPr>
          <w:rFonts w:asciiTheme="majorHAnsi" w:hAnsiTheme="majorHAnsi" w:cstheme="majorBidi"/>
        </w:rPr>
        <w:t>akibat</w:t>
      </w:r>
      <w:proofErr w:type="spellEnd"/>
      <w:r>
        <w:rPr>
          <w:rFonts w:asciiTheme="majorHAnsi" w:hAnsiTheme="majorHAnsi" w:cstheme="majorBidi"/>
        </w:rPr>
        <w:t xml:space="preserve"> </w:t>
      </w:r>
      <w:proofErr w:type="spellStart"/>
      <w:r>
        <w:rPr>
          <w:rFonts w:asciiTheme="majorHAnsi" w:hAnsiTheme="majorHAnsi" w:cstheme="majorBidi"/>
        </w:rPr>
        <w:t>dari</w:t>
      </w:r>
      <w:proofErr w:type="spellEnd"/>
      <w:r>
        <w:rPr>
          <w:rFonts w:asciiTheme="majorHAnsi" w:hAnsiTheme="majorHAnsi" w:cstheme="majorBidi"/>
        </w:rPr>
        <w:t xml:space="preserve"> </w:t>
      </w:r>
      <w:proofErr w:type="spellStart"/>
      <w:r>
        <w:rPr>
          <w:rFonts w:asciiTheme="majorHAnsi" w:hAnsiTheme="majorHAnsi" w:cstheme="majorBidi"/>
        </w:rPr>
        <w:t>perbuatan</w:t>
      </w:r>
      <w:proofErr w:type="spellEnd"/>
      <w:r>
        <w:rPr>
          <w:rFonts w:asciiTheme="majorHAnsi" w:hAnsiTheme="majorHAnsi" w:cstheme="majorBidi"/>
        </w:rPr>
        <w:t xml:space="preserve"> yang </w:t>
      </w:r>
      <w:proofErr w:type="spellStart"/>
      <w:r>
        <w:rPr>
          <w:rFonts w:asciiTheme="majorHAnsi" w:hAnsiTheme="majorHAnsi" w:cstheme="majorBidi"/>
        </w:rPr>
        <w:t>telah</w:t>
      </w:r>
      <w:proofErr w:type="spellEnd"/>
      <w:r>
        <w:rPr>
          <w:rFonts w:asciiTheme="majorHAnsi" w:hAnsiTheme="majorHAnsi" w:cstheme="majorBidi"/>
        </w:rPr>
        <w:t xml:space="preserve"> </w:t>
      </w:r>
      <w:proofErr w:type="spellStart"/>
      <w:r>
        <w:rPr>
          <w:rFonts w:asciiTheme="majorHAnsi" w:hAnsiTheme="majorHAnsi" w:cstheme="majorBidi"/>
        </w:rPr>
        <w:t>dilakukan</w:t>
      </w:r>
      <w:proofErr w:type="spellEnd"/>
      <w:r>
        <w:rPr>
          <w:rFonts w:asciiTheme="majorHAnsi" w:hAnsiTheme="majorHAnsi" w:cstheme="majorBidi"/>
        </w:rPr>
        <w:t xml:space="preserve">. </w:t>
      </w:r>
      <w:proofErr w:type="spellStart"/>
      <w:r>
        <w:rPr>
          <w:rFonts w:asciiTheme="majorHAnsi" w:hAnsiTheme="majorHAnsi" w:cstheme="majorBidi"/>
        </w:rPr>
        <w:t>Tanggung</w:t>
      </w:r>
      <w:proofErr w:type="spellEnd"/>
      <w:r>
        <w:rPr>
          <w:rFonts w:asciiTheme="majorHAnsi" w:hAnsiTheme="majorHAnsi" w:cstheme="majorBidi"/>
        </w:rPr>
        <w:t xml:space="preserve"> </w:t>
      </w:r>
      <w:proofErr w:type="spellStart"/>
      <w:r>
        <w:rPr>
          <w:rFonts w:asciiTheme="majorHAnsi" w:hAnsiTheme="majorHAnsi" w:cstheme="majorBidi"/>
        </w:rPr>
        <w:t>jawab</w:t>
      </w:r>
      <w:proofErr w:type="spellEnd"/>
      <w:r>
        <w:rPr>
          <w:rFonts w:asciiTheme="majorHAnsi" w:hAnsiTheme="majorHAnsi" w:cstheme="majorBidi"/>
        </w:rPr>
        <w:t xml:space="preserve"> </w:t>
      </w:r>
      <w:proofErr w:type="spellStart"/>
      <w:r>
        <w:rPr>
          <w:rFonts w:asciiTheme="majorHAnsi" w:hAnsiTheme="majorHAnsi" w:cstheme="majorBidi"/>
        </w:rPr>
        <w:t>merupakan</w:t>
      </w:r>
      <w:proofErr w:type="spellEnd"/>
      <w:r>
        <w:rPr>
          <w:rFonts w:asciiTheme="majorHAnsi" w:hAnsiTheme="majorHAnsi" w:cstheme="majorBidi"/>
        </w:rPr>
        <w:t xml:space="preserve"> </w:t>
      </w:r>
      <w:proofErr w:type="spellStart"/>
      <w:r>
        <w:rPr>
          <w:rFonts w:asciiTheme="majorHAnsi" w:hAnsiTheme="majorHAnsi" w:cstheme="majorBidi"/>
        </w:rPr>
        <w:t>sebuah</w:t>
      </w:r>
      <w:proofErr w:type="spellEnd"/>
      <w:r>
        <w:rPr>
          <w:rFonts w:asciiTheme="majorHAnsi" w:hAnsiTheme="majorHAnsi" w:cstheme="majorBidi"/>
        </w:rPr>
        <w:t xml:space="preserve"> </w:t>
      </w:r>
      <w:proofErr w:type="spellStart"/>
      <w:r>
        <w:rPr>
          <w:rFonts w:asciiTheme="majorHAnsi" w:hAnsiTheme="majorHAnsi" w:cstheme="majorBidi"/>
        </w:rPr>
        <w:t>nilai</w:t>
      </w:r>
      <w:proofErr w:type="spellEnd"/>
      <w:r>
        <w:rPr>
          <w:rFonts w:asciiTheme="majorHAnsi" w:hAnsiTheme="majorHAnsi" w:cstheme="majorBidi"/>
        </w:rPr>
        <w:t xml:space="preserve"> yang </w:t>
      </w:r>
      <w:proofErr w:type="spellStart"/>
      <w:r>
        <w:rPr>
          <w:rFonts w:asciiTheme="majorHAnsi" w:hAnsiTheme="majorHAnsi" w:cstheme="majorBidi"/>
        </w:rPr>
        <w:t>harus</w:t>
      </w:r>
      <w:proofErr w:type="spellEnd"/>
      <w:r>
        <w:rPr>
          <w:rFonts w:asciiTheme="majorHAnsi" w:hAnsiTheme="majorHAnsi" w:cstheme="majorBidi"/>
        </w:rPr>
        <w:t xml:space="preserve"> </w:t>
      </w:r>
      <w:proofErr w:type="spellStart"/>
      <w:r>
        <w:rPr>
          <w:rFonts w:asciiTheme="majorHAnsi" w:hAnsiTheme="majorHAnsi" w:cstheme="majorBidi"/>
        </w:rPr>
        <w:t>dimiliki</w:t>
      </w:r>
      <w:proofErr w:type="spellEnd"/>
      <w:r>
        <w:rPr>
          <w:rFonts w:asciiTheme="majorHAnsi" w:hAnsiTheme="majorHAnsi" w:cstheme="majorBidi"/>
        </w:rPr>
        <w:t xml:space="preserve"> </w:t>
      </w:r>
      <w:proofErr w:type="spellStart"/>
      <w:r>
        <w:rPr>
          <w:rFonts w:asciiTheme="majorHAnsi" w:hAnsiTheme="majorHAnsi" w:cstheme="majorBidi"/>
        </w:rPr>
        <w:t>sebagai</w:t>
      </w:r>
      <w:proofErr w:type="spellEnd"/>
      <w:r>
        <w:rPr>
          <w:rFonts w:asciiTheme="majorHAnsi" w:hAnsiTheme="majorHAnsi" w:cstheme="majorBidi"/>
        </w:rPr>
        <w:t xml:space="preserve"> </w:t>
      </w:r>
      <w:proofErr w:type="spellStart"/>
      <w:r>
        <w:rPr>
          <w:rFonts w:asciiTheme="majorHAnsi" w:hAnsiTheme="majorHAnsi" w:cstheme="majorBidi"/>
        </w:rPr>
        <w:t>anggota</w:t>
      </w:r>
      <w:proofErr w:type="spellEnd"/>
      <w:r>
        <w:rPr>
          <w:rFonts w:asciiTheme="majorHAnsi" w:hAnsiTheme="majorHAnsi" w:cstheme="majorBidi"/>
        </w:rPr>
        <w:t xml:space="preserve"> </w:t>
      </w:r>
      <w:proofErr w:type="spellStart"/>
      <w:r>
        <w:rPr>
          <w:rFonts w:asciiTheme="majorHAnsi" w:hAnsiTheme="majorHAnsi" w:cstheme="majorBidi"/>
        </w:rPr>
        <w:t>masyarakat</w:t>
      </w:r>
      <w:proofErr w:type="spellEnd"/>
      <w:r>
        <w:rPr>
          <w:rFonts w:asciiTheme="majorHAnsi" w:hAnsiTheme="majorHAnsi" w:cstheme="majorBidi"/>
        </w:rPr>
        <w:t xml:space="preserve">. </w:t>
      </w:r>
      <w:proofErr w:type="spellStart"/>
      <w:r>
        <w:rPr>
          <w:rFonts w:asciiTheme="majorHAnsi" w:hAnsiTheme="majorHAnsi" w:cstheme="majorBidi"/>
        </w:rPr>
        <w:t>Nilai</w:t>
      </w:r>
      <w:proofErr w:type="spellEnd"/>
      <w:r>
        <w:rPr>
          <w:rFonts w:asciiTheme="majorHAnsi" w:hAnsiTheme="majorHAnsi" w:cstheme="majorBidi"/>
        </w:rPr>
        <w:t xml:space="preserve"> </w:t>
      </w:r>
      <w:proofErr w:type="spellStart"/>
      <w:r>
        <w:rPr>
          <w:rFonts w:asciiTheme="majorHAnsi" w:hAnsiTheme="majorHAnsi" w:cstheme="majorBidi"/>
        </w:rPr>
        <w:t>tanggung</w:t>
      </w:r>
      <w:proofErr w:type="spellEnd"/>
      <w:r>
        <w:rPr>
          <w:rFonts w:asciiTheme="majorHAnsi" w:hAnsiTheme="majorHAnsi" w:cstheme="majorBidi"/>
        </w:rPr>
        <w:t xml:space="preserve"> </w:t>
      </w:r>
      <w:proofErr w:type="spellStart"/>
      <w:r>
        <w:rPr>
          <w:rFonts w:asciiTheme="majorHAnsi" w:hAnsiTheme="majorHAnsi" w:cstheme="majorBidi"/>
        </w:rPr>
        <w:t>jawab</w:t>
      </w:r>
      <w:proofErr w:type="spellEnd"/>
      <w:r>
        <w:rPr>
          <w:rFonts w:asciiTheme="majorHAnsi" w:hAnsiTheme="majorHAnsi" w:cstheme="majorBidi"/>
        </w:rPr>
        <w:t xml:space="preserve"> </w:t>
      </w:r>
      <w:proofErr w:type="spellStart"/>
      <w:r>
        <w:rPr>
          <w:rFonts w:asciiTheme="majorHAnsi" w:hAnsiTheme="majorHAnsi" w:cstheme="majorBidi"/>
        </w:rPr>
        <w:t>dapat</w:t>
      </w:r>
      <w:proofErr w:type="spellEnd"/>
      <w:r>
        <w:rPr>
          <w:rFonts w:asciiTheme="majorHAnsi" w:hAnsiTheme="majorHAnsi" w:cstheme="majorBidi"/>
        </w:rPr>
        <w:t xml:space="preserve"> </w:t>
      </w:r>
      <w:proofErr w:type="spellStart"/>
      <w:r>
        <w:rPr>
          <w:rFonts w:asciiTheme="majorHAnsi" w:hAnsiTheme="majorHAnsi" w:cstheme="majorBidi"/>
        </w:rPr>
        <w:t>dari</w:t>
      </w:r>
      <w:proofErr w:type="spellEnd"/>
      <w:r>
        <w:rPr>
          <w:rFonts w:asciiTheme="majorHAnsi" w:hAnsiTheme="majorHAnsi" w:cstheme="majorBidi"/>
        </w:rPr>
        <w:t xml:space="preserve"> </w:t>
      </w:r>
      <w:proofErr w:type="spellStart"/>
      <w:r>
        <w:rPr>
          <w:rFonts w:asciiTheme="majorHAnsi" w:hAnsiTheme="majorHAnsi" w:cstheme="majorBidi"/>
        </w:rPr>
        <w:t>usia</w:t>
      </w:r>
      <w:proofErr w:type="spellEnd"/>
      <w:r>
        <w:rPr>
          <w:rFonts w:asciiTheme="majorHAnsi" w:hAnsiTheme="majorHAnsi" w:cstheme="majorBidi"/>
        </w:rPr>
        <w:t xml:space="preserve"> </w:t>
      </w:r>
      <w:proofErr w:type="spellStart"/>
      <w:r>
        <w:rPr>
          <w:rFonts w:asciiTheme="majorHAnsi" w:hAnsiTheme="majorHAnsi" w:cstheme="majorBidi"/>
        </w:rPr>
        <w:t>dini</w:t>
      </w:r>
      <w:proofErr w:type="spellEnd"/>
      <w:r>
        <w:rPr>
          <w:rFonts w:asciiTheme="majorHAnsi" w:hAnsiTheme="majorHAnsi" w:cstheme="majorBidi"/>
        </w:rPr>
        <w:t xml:space="preserve">, </w:t>
      </w:r>
      <w:proofErr w:type="spellStart"/>
      <w:r>
        <w:rPr>
          <w:rFonts w:asciiTheme="majorHAnsi" w:hAnsiTheme="majorHAnsi" w:cstheme="majorBidi"/>
        </w:rPr>
        <w:t>salah</w:t>
      </w:r>
      <w:proofErr w:type="spellEnd"/>
      <w:r>
        <w:rPr>
          <w:rFonts w:asciiTheme="majorHAnsi" w:hAnsiTheme="majorHAnsi" w:cstheme="majorBidi"/>
        </w:rPr>
        <w:t xml:space="preserve"> </w:t>
      </w:r>
      <w:proofErr w:type="spellStart"/>
      <w:r>
        <w:rPr>
          <w:rFonts w:asciiTheme="majorHAnsi" w:hAnsiTheme="majorHAnsi" w:cstheme="majorBidi"/>
        </w:rPr>
        <w:t>satunya</w:t>
      </w:r>
      <w:proofErr w:type="spellEnd"/>
      <w:r>
        <w:rPr>
          <w:rFonts w:asciiTheme="majorHAnsi" w:hAnsiTheme="majorHAnsi" w:cstheme="majorBidi"/>
        </w:rPr>
        <w:t xml:space="preserve"> </w:t>
      </w:r>
      <w:proofErr w:type="spellStart"/>
      <w:r>
        <w:rPr>
          <w:rFonts w:asciiTheme="majorHAnsi" w:hAnsiTheme="majorHAnsi" w:cstheme="majorBidi"/>
        </w:rPr>
        <w:t>melalui</w:t>
      </w:r>
      <w:proofErr w:type="spellEnd"/>
      <w:r>
        <w:rPr>
          <w:rFonts w:asciiTheme="majorHAnsi" w:hAnsiTheme="majorHAnsi" w:cstheme="majorBidi"/>
        </w:rPr>
        <w:t xml:space="preserve"> </w:t>
      </w:r>
      <w:proofErr w:type="spellStart"/>
      <w:r>
        <w:rPr>
          <w:rFonts w:asciiTheme="majorHAnsi" w:hAnsiTheme="majorHAnsi" w:cstheme="majorBidi"/>
        </w:rPr>
        <w:t>cerita</w:t>
      </w:r>
      <w:proofErr w:type="spellEnd"/>
      <w:r>
        <w:rPr>
          <w:rFonts w:asciiTheme="majorHAnsi" w:hAnsiTheme="majorHAnsi" w:cstheme="majorBidi"/>
        </w:rPr>
        <w:t xml:space="preserve"> </w:t>
      </w:r>
      <w:proofErr w:type="spellStart"/>
      <w:r>
        <w:rPr>
          <w:rFonts w:asciiTheme="majorHAnsi" w:hAnsiTheme="majorHAnsi" w:cstheme="majorBidi"/>
        </w:rPr>
        <w:t>fantasi</w:t>
      </w:r>
      <w:proofErr w:type="spellEnd"/>
      <w:r>
        <w:rPr>
          <w:rFonts w:asciiTheme="majorHAnsi" w:hAnsiTheme="majorHAnsi" w:cstheme="majorBidi"/>
        </w:rPr>
        <w:t xml:space="preserve">. </w:t>
      </w:r>
      <w:proofErr w:type="spellStart"/>
      <w:r>
        <w:rPr>
          <w:rFonts w:asciiTheme="majorHAnsi" w:hAnsiTheme="majorHAnsi" w:cstheme="majorBidi"/>
        </w:rPr>
        <w:t>Nilai</w:t>
      </w:r>
      <w:proofErr w:type="spellEnd"/>
      <w:r>
        <w:rPr>
          <w:rFonts w:asciiTheme="majorHAnsi" w:hAnsiTheme="majorHAnsi" w:cstheme="majorBidi"/>
        </w:rPr>
        <w:t xml:space="preserve"> </w:t>
      </w:r>
      <w:proofErr w:type="spellStart"/>
      <w:r>
        <w:rPr>
          <w:rFonts w:asciiTheme="majorHAnsi" w:hAnsiTheme="majorHAnsi" w:cstheme="majorBidi"/>
        </w:rPr>
        <w:t>tanggu</w:t>
      </w:r>
      <w:r w:rsidR="00764179">
        <w:rPr>
          <w:rFonts w:asciiTheme="majorHAnsi" w:hAnsiTheme="majorHAnsi" w:cstheme="majorBidi"/>
        </w:rPr>
        <w:t>ng</w:t>
      </w:r>
      <w:proofErr w:type="spellEnd"/>
      <w:r w:rsidR="00764179">
        <w:rPr>
          <w:rFonts w:asciiTheme="majorHAnsi" w:hAnsiTheme="majorHAnsi" w:cstheme="majorBidi"/>
        </w:rPr>
        <w:t xml:space="preserve"> </w:t>
      </w:r>
      <w:proofErr w:type="spellStart"/>
      <w:r w:rsidR="00764179">
        <w:rPr>
          <w:rFonts w:asciiTheme="majorHAnsi" w:hAnsiTheme="majorHAnsi" w:cstheme="majorBidi"/>
        </w:rPr>
        <w:t>jawab</w:t>
      </w:r>
      <w:proofErr w:type="spellEnd"/>
      <w:r w:rsidR="00764179">
        <w:rPr>
          <w:rFonts w:asciiTheme="majorHAnsi" w:hAnsiTheme="majorHAnsi" w:cstheme="majorBidi"/>
        </w:rPr>
        <w:t xml:space="preserve"> </w:t>
      </w:r>
      <w:proofErr w:type="spellStart"/>
      <w:r w:rsidR="00764179">
        <w:rPr>
          <w:rFonts w:asciiTheme="majorHAnsi" w:hAnsiTheme="majorHAnsi" w:cstheme="majorBidi"/>
        </w:rPr>
        <w:t>ditemukan</w:t>
      </w:r>
      <w:proofErr w:type="spellEnd"/>
      <w:r w:rsidR="00764179">
        <w:rPr>
          <w:rFonts w:asciiTheme="majorHAnsi" w:hAnsiTheme="majorHAnsi" w:cstheme="majorBidi"/>
        </w:rPr>
        <w:t xml:space="preserve"> </w:t>
      </w:r>
      <w:proofErr w:type="spellStart"/>
      <w:r w:rsidR="00764179">
        <w:rPr>
          <w:rFonts w:asciiTheme="majorHAnsi" w:hAnsiTheme="majorHAnsi" w:cstheme="majorBidi"/>
        </w:rPr>
        <w:t>dalam</w:t>
      </w:r>
      <w:proofErr w:type="spellEnd"/>
      <w:r w:rsidR="00764179">
        <w:rPr>
          <w:rFonts w:asciiTheme="majorHAnsi" w:hAnsiTheme="majorHAnsi" w:cstheme="majorBidi"/>
        </w:rPr>
        <w:t xml:space="preserve"> </w:t>
      </w:r>
      <w:proofErr w:type="spellStart"/>
      <w:r w:rsidR="00764179">
        <w:rPr>
          <w:rFonts w:asciiTheme="majorHAnsi" w:hAnsiTheme="majorHAnsi" w:cstheme="majorBidi"/>
        </w:rPr>
        <w:t>cerita</w:t>
      </w:r>
      <w:proofErr w:type="spellEnd"/>
      <w:r w:rsidR="00764179">
        <w:rPr>
          <w:rFonts w:asciiTheme="majorHAnsi" w:hAnsiTheme="majorHAnsi" w:cstheme="majorBidi"/>
        </w:rPr>
        <w:t xml:space="preserve"> </w:t>
      </w:r>
      <w:proofErr w:type="spellStart"/>
      <w:r w:rsidR="00764179">
        <w:rPr>
          <w:rFonts w:asciiTheme="majorHAnsi" w:hAnsiTheme="majorHAnsi" w:cstheme="majorBidi"/>
        </w:rPr>
        <w:t>Empat</w:t>
      </w:r>
      <w:proofErr w:type="spellEnd"/>
      <w:r w:rsidR="00764179">
        <w:rPr>
          <w:rFonts w:asciiTheme="majorHAnsi" w:hAnsiTheme="majorHAnsi" w:cstheme="majorBidi"/>
        </w:rPr>
        <w:t xml:space="preserve"> </w:t>
      </w:r>
      <w:proofErr w:type="spellStart"/>
      <w:r w:rsidR="00764179">
        <w:rPr>
          <w:rFonts w:asciiTheme="majorHAnsi" w:hAnsiTheme="majorHAnsi" w:cstheme="majorBidi"/>
        </w:rPr>
        <w:t>Penjaga</w:t>
      </w:r>
      <w:proofErr w:type="spellEnd"/>
      <w:r w:rsidR="00764179">
        <w:rPr>
          <w:rFonts w:asciiTheme="majorHAnsi" w:hAnsiTheme="majorHAnsi" w:cstheme="majorBidi"/>
        </w:rPr>
        <w:t xml:space="preserve"> Atlantis </w:t>
      </w:r>
      <w:proofErr w:type="spellStart"/>
      <w:r w:rsidR="00764179">
        <w:rPr>
          <w:rFonts w:asciiTheme="majorHAnsi" w:hAnsiTheme="majorHAnsi" w:cstheme="majorBidi"/>
        </w:rPr>
        <w:t>karya</w:t>
      </w:r>
      <w:proofErr w:type="spellEnd"/>
      <w:r w:rsidR="00764179">
        <w:rPr>
          <w:rFonts w:asciiTheme="majorHAnsi" w:hAnsiTheme="majorHAnsi" w:cstheme="majorBidi"/>
        </w:rPr>
        <w:t xml:space="preserve"> Nina.</w:t>
      </w:r>
    </w:p>
    <w:p w14:paraId="59B5395E" w14:textId="38024CB4" w:rsidR="00764179" w:rsidRDefault="00764179" w:rsidP="00EB44C2">
      <w:pPr>
        <w:spacing w:line="240" w:lineRule="auto"/>
        <w:ind w:firstLine="720"/>
        <w:jc w:val="both"/>
        <w:rPr>
          <w:rFonts w:asciiTheme="majorHAnsi" w:hAnsiTheme="majorHAnsi" w:cstheme="majorBidi"/>
        </w:rPr>
      </w:pPr>
      <w:r>
        <w:rPr>
          <w:rFonts w:asciiTheme="majorHAnsi" w:hAnsiTheme="majorHAnsi" w:cstheme="majorBidi"/>
        </w:rPr>
        <w:t xml:space="preserve">“Jake </w:t>
      </w:r>
      <w:proofErr w:type="spellStart"/>
      <w:r>
        <w:rPr>
          <w:rFonts w:asciiTheme="majorHAnsi" w:hAnsiTheme="majorHAnsi" w:cstheme="majorBidi"/>
        </w:rPr>
        <w:t>menemui</w:t>
      </w:r>
      <w:proofErr w:type="spellEnd"/>
      <w:r>
        <w:rPr>
          <w:rFonts w:asciiTheme="majorHAnsi" w:hAnsiTheme="majorHAnsi" w:cstheme="majorBidi"/>
        </w:rPr>
        <w:t xml:space="preserve"> Raja </w:t>
      </w:r>
      <w:proofErr w:type="spellStart"/>
      <w:r>
        <w:rPr>
          <w:rFonts w:asciiTheme="majorHAnsi" w:hAnsiTheme="majorHAnsi" w:cstheme="majorBidi"/>
        </w:rPr>
        <w:t>Malakar</w:t>
      </w:r>
      <w:proofErr w:type="spellEnd"/>
      <w:r>
        <w:rPr>
          <w:rFonts w:asciiTheme="majorHAnsi" w:hAnsiTheme="majorHAnsi" w:cstheme="majorBidi"/>
        </w:rPr>
        <w:t xml:space="preserve"> </w:t>
      </w:r>
      <w:proofErr w:type="spellStart"/>
      <w:r>
        <w:rPr>
          <w:rFonts w:asciiTheme="majorHAnsi" w:hAnsiTheme="majorHAnsi" w:cstheme="majorBidi"/>
        </w:rPr>
        <w:t>untuk</w:t>
      </w:r>
      <w:proofErr w:type="spellEnd"/>
      <w:r>
        <w:rPr>
          <w:rFonts w:asciiTheme="majorHAnsi" w:hAnsiTheme="majorHAnsi" w:cstheme="majorBidi"/>
        </w:rPr>
        <w:t xml:space="preserve"> </w:t>
      </w:r>
      <w:proofErr w:type="spellStart"/>
      <w:r>
        <w:rPr>
          <w:rFonts w:asciiTheme="majorHAnsi" w:hAnsiTheme="majorHAnsi" w:cstheme="majorBidi"/>
        </w:rPr>
        <w:t>mengembalikan</w:t>
      </w:r>
      <w:proofErr w:type="spellEnd"/>
      <w:r>
        <w:rPr>
          <w:rFonts w:asciiTheme="majorHAnsi" w:hAnsiTheme="majorHAnsi" w:cstheme="majorBidi"/>
        </w:rPr>
        <w:t xml:space="preserve"> </w:t>
      </w:r>
      <w:proofErr w:type="spellStart"/>
      <w:r>
        <w:rPr>
          <w:rFonts w:asciiTheme="majorHAnsi" w:hAnsiTheme="majorHAnsi" w:cstheme="majorBidi"/>
        </w:rPr>
        <w:t>perisai</w:t>
      </w:r>
      <w:proofErr w:type="spellEnd"/>
      <w:r>
        <w:rPr>
          <w:rFonts w:asciiTheme="majorHAnsi" w:hAnsiTheme="majorHAnsi" w:cstheme="majorBidi"/>
        </w:rPr>
        <w:t xml:space="preserve"> </w:t>
      </w:r>
      <w:proofErr w:type="spellStart"/>
      <w:r>
        <w:rPr>
          <w:rFonts w:asciiTheme="majorHAnsi" w:hAnsiTheme="majorHAnsi" w:cstheme="majorBidi"/>
        </w:rPr>
        <w:t>pelindung</w:t>
      </w:r>
      <w:proofErr w:type="spellEnd"/>
      <w:r>
        <w:rPr>
          <w:rFonts w:asciiTheme="majorHAnsi" w:hAnsiTheme="majorHAnsi" w:cstheme="majorBidi"/>
        </w:rPr>
        <w:t xml:space="preserve"> </w:t>
      </w:r>
      <w:proofErr w:type="spellStart"/>
      <w:r>
        <w:rPr>
          <w:rFonts w:asciiTheme="majorHAnsi" w:hAnsiTheme="majorHAnsi" w:cstheme="majorBidi"/>
        </w:rPr>
        <w:t>dalgun</w:t>
      </w:r>
      <w:proofErr w:type="spellEnd"/>
      <w:r>
        <w:rPr>
          <w:rFonts w:asciiTheme="majorHAnsi" w:hAnsiTheme="majorHAnsi" w:cstheme="majorBidi"/>
        </w:rPr>
        <w:t xml:space="preserve"> yang </w:t>
      </w:r>
      <w:proofErr w:type="spellStart"/>
      <w:r>
        <w:rPr>
          <w:rFonts w:asciiTheme="majorHAnsi" w:hAnsiTheme="majorHAnsi" w:cstheme="majorBidi"/>
        </w:rPr>
        <w:t>dirampas</w:t>
      </w:r>
      <w:proofErr w:type="spellEnd"/>
      <w:r>
        <w:rPr>
          <w:rFonts w:asciiTheme="majorHAnsi" w:hAnsiTheme="majorHAnsi" w:cstheme="majorBidi"/>
        </w:rPr>
        <w:t xml:space="preserve"> </w:t>
      </w:r>
      <w:proofErr w:type="spellStart"/>
      <w:r>
        <w:rPr>
          <w:rFonts w:asciiTheme="majorHAnsi" w:hAnsiTheme="majorHAnsi" w:cstheme="majorBidi"/>
        </w:rPr>
        <w:t>selama</w:t>
      </w:r>
      <w:proofErr w:type="spellEnd"/>
      <w:r>
        <w:rPr>
          <w:rFonts w:asciiTheme="majorHAnsi" w:hAnsiTheme="majorHAnsi" w:cstheme="majorBidi"/>
        </w:rPr>
        <w:t xml:space="preserve"> </w:t>
      </w:r>
      <w:proofErr w:type="spellStart"/>
      <w:r>
        <w:rPr>
          <w:rFonts w:asciiTheme="majorHAnsi" w:hAnsiTheme="majorHAnsi" w:cstheme="majorBidi"/>
        </w:rPr>
        <w:t>peperangan</w:t>
      </w:r>
      <w:proofErr w:type="spellEnd"/>
      <w:r>
        <w:rPr>
          <w:rFonts w:asciiTheme="majorHAnsi" w:hAnsiTheme="majorHAnsi" w:cstheme="majorBidi"/>
        </w:rPr>
        <w:t xml:space="preserve"> Atlantis </w:t>
      </w:r>
      <w:proofErr w:type="spellStart"/>
      <w:r>
        <w:rPr>
          <w:rFonts w:asciiTheme="majorHAnsi" w:hAnsiTheme="majorHAnsi" w:cstheme="majorBidi"/>
        </w:rPr>
        <w:t>dengan</w:t>
      </w:r>
      <w:proofErr w:type="spellEnd"/>
      <w:r>
        <w:rPr>
          <w:rFonts w:asciiTheme="majorHAnsi" w:hAnsiTheme="majorHAnsi" w:cstheme="majorBidi"/>
        </w:rPr>
        <w:t xml:space="preserve"> </w:t>
      </w:r>
      <w:proofErr w:type="spellStart"/>
      <w:r>
        <w:rPr>
          <w:rFonts w:asciiTheme="majorHAnsi" w:hAnsiTheme="majorHAnsi" w:cstheme="majorBidi"/>
        </w:rPr>
        <w:t>Hutlanta</w:t>
      </w:r>
      <w:proofErr w:type="spellEnd"/>
      <w:r>
        <w:rPr>
          <w:rFonts w:asciiTheme="majorHAnsi" w:hAnsiTheme="majorHAnsi" w:cstheme="majorBidi"/>
        </w:rPr>
        <w:t>.”</w:t>
      </w:r>
    </w:p>
    <w:p w14:paraId="276559F9" w14:textId="6B34C6E8" w:rsidR="003B082B" w:rsidRPr="005C6E65" w:rsidRDefault="00764179" w:rsidP="003B082B">
      <w:pPr>
        <w:spacing w:line="240" w:lineRule="auto"/>
        <w:ind w:firstLine="720"/>
        <w:jc w:val="both"/>
        <w:rPr>
          <w:rFonts w:asciiTheme="majorHAnsi" w:hAnsiTheme="majorHAnsi" w:cstheme="majorBidi"/>
        </w:rPr>
      </w:pPr>
      <w:proofErr w:type="spellStart"/>
      <w:r>
        <w:rPr>
          <w:rFonts w:asciiTheme="majorHAnsi" w:hAnsiTheme="majorHAnsi" w:cstheme="majorBidi"/>
        </w:rPr>
        <w:t>Tokoh</w:t>
      </w:r>
      <w:proofErr w:type="spellEnd"/>
      <w:r>
        <w:rPr>
          <w:rFonts w:asciiTheme="majorHAnsi" w:hAnsiTheme="majorHAnsi" w:cstheme="majorBidi"/>
        </w:rPr>
        <w:t xml:space="preserve"> Jake </w:t>
      </w:r>
      <w:proofErr w:type="spellStart"/>
      <w:r>
        <w:rPr>
          <w:rFonts w:asciiTheme="majorHAnsi" w:hAnsiTheme="majorHAnsi" w:cstheme="majorBidi"/>
        </w:rPr>
        <w:t>berinisiatif</w:t>
      </w:r>
      <w:proofErr w:type="spellEnd"/>
      <w:r>
        <w:rPr>
          <w:rFonts w:asciiTheme="majorHAnsi" w:hAnsiTheme="majorHAnsi" w:cstheme="majorBidi"/>
        </w:rPr>
        <w:t xml:space="preserve"> </w:t>
      </w:r>
      <w:proofErr w:type="spellStart"/>
      <w:r>
        <w:rPr>
          <w:rFonts w:asciiTheme="majorHAnsi" w:hAnsiTheme="majorHAnsi" w:cstheme="majorBidi"/>
        </w:rPr>
        <w:t>mengembalikan</w:t>
      </w:r>
      <w:proofErr w:type="spellEnd"/>
      <w:r>
        <w:rPr>
          <w:rFonts w:asciiTheme="majorHAnsi" w:hAnsiTheme="majorHAnsi" w:cstheme="majorBidi"/>
        </w:rPr>
        <w:t xml:space="preserve"> </w:t>
      </w:r>
      <w:proofErr w:type="spellStart"/>
      <w:r>
        <w:rPr>
          <w:rFonts w:asciiTheme="majorHAnsi" w:hAnsiTheme="majorHAnsi" w:cstheme="majorBidi"/>
        </w:rPr>
        <w:t>perisai</w:t>
      </w:r>
      <w:proofErr w:type="spellEnd"/>
      <w:r>
        <w:rPr>
          <w:rFonts w:asciiTheme="majorHAnsi" w:hAnsiTheme="majorHAnsi" w:cstheme="majorBidi"/>
        </w:rPr>
        <w:t xml:space="preserve"> </w:t>
      </w:r>
      <w:proofErr w:type="spellStart"/>
      <w:r>
        <w:rPr>
          <w:rFonts w:asciiTheme="majorHAnsi" w:hAnsiTheme="majorHAnsi" w:cstheme="majorBidi"/>
        </w:rPr>
        <w:t>pelindung</w:t>
      </w:r>
      <w:proofErr w:type="spellEnd"/>
      <w:r>
        <w:rPr>
          <w:rFonts w:asciiTheme="majorHAnsi" w:hAnsiTheme="majorHAnsi" w:cstheme="majorBidi"/>
        </w:rPr>
        <w:t xml:space="preserve"> </w:t>
      </w:r>
      <w:proofErr w:type="spellStart"/>
      <w:r>
        <w:rPr>
          <w:rFonts w:asciiTheme="majorHAnsi" w:hAnsiTheme="majorHAnsi" w:cstheme="majorBidi"/>
        </w:rPr>
        <w:t>dalgun</w:t>
      </w:r>
      <w:proofErr w:type="spellEnd"/>
      <w:r>
        <w:rPr>
          <w:rFonts w:asciiTheme="majorHAnsi" w:hAnsiTheme="majorHAnsi" w:cstheme="majorBidi"/>
        </w:rPr>
        <w:t xml:space="preserve"> yang </w:t>
      </w:r>
      <w:proofErr w:type="spellStart"/>
      <w:r>
        <w:rPr>
          <w:rFonts w:asciiTheme="majorHAnsi" w:hAnsiTheme="majorHAnsi" w:cstheme="majorBidi"/>
        </w:rPr>
        <w:t>direbut</w:t>
      </w:r>
      <w:proofErr w:type="spellEnd"/>
      <w:r>
        <w:rPr>
          <w:rFonts w:asciiTheme="majorHAnsi" w:hAnsiTheme="majorHAnsi" w:cstheme="majorBidi"/>
        </w:rPr>
        <w:t xml:space="preserve"> </w:t>
      </w:r>
      <w:proofErr w:type="spellStart"/>
      <w:r>
        <w:rPr>
          <w:rFonts w:asciiTheme="majorHAnsi" w:hAnsiTheme="majorHAnsi" w:cstheme="majorBidi"/>
        </w:rPr>
        <w:t>jake</w:t>
      </w:r>
      <w:proofErr w:type="spellEnd"/>
      <w:r>
        <w:rPr>
          <w:rFonts w:asciiTheme="majorHAnsi" w:hAnsiTheme="majorHAnsi" w:cstheme="majorBidi"/>
        </w:rPr>
        <w:t xml:space="preserve"> </w:t>
      </w:r>
      <w:proofErr w:type="spellStart"/>
      <w:r>
        <w:rPr>
          <w:rFonts w:asciiTheme="majorHAnsi" w:hAnsiTheme="majorHAnsi" w:cstheme="majorBidi"/>
        </w:rPr>
        <w:t>dalam</w:t>
      </w:r>
      <w:proofErr w:type="spellEnd"/>
      <w:r>
        <w:rPr>
          <w:rFonts w:asciiTheme="majorHAnsi" w:hAnsiTheme="majorHAnsi" w:cstheme="majorBidi"/>
        </w:rPr>
        <w:t xml:space="preserve"> </w:t>
      </w:r>
      <w:proofErr w:type="spellStart"/>
      <w:r>
        <w:rPr>
          <w:rFonts w:asciiTheme="majorHAnsi" w:hAnsiTheme="majorHAnsi" w:cstheme="majorBidi"/>
        </w:rPr>
        <w:t>peperangan</w:t>
      </w:r>
      <w:proofErr w:type="spellEnd"/>
      <w:r w:rsidR="003B082B">
        <w:rPr>
          <w:rFonts w:asciiTheme="majorHAnsi" w:hAnsiTheme="majorHAnsi" w:cstheme="majorBidi"/>
        </w:rPr>
        <w:t xml:space="preserve"> Atlantis </w:t>
      </w:r>
      <w:proofErr w:type="spellStart"/>
      <w:r w:rsidR="003B082B">
        <w:rPr>
          <w:rFonts w:asciiTheme="majorHAnsi" w:hAnsiTheme="majorHAnsi" w:cstheme="majorBidi"/>
        </w:rPr>
        <w:t>dengan</w:t>
      </w:r>
      <w:proofErr w:type="spellEnd"/>
      <w:r w:rsidR="003B082B">
        <w:rPr>
          <w:rFonts w:asciiTheme="majorHAnsi" w:hAnsiTheme="majorHAnsi" w:cstheme="majorBidi"/>
        </w:rPr>
        <w:t xml:space="preserve"> </w:t>
      </w:r>
      <w:proofErr w:type="spellStart"/>
      <w:r w:rsidR="003B082B">
        <w:rPr>
          <w:rFonts w:asciiTheme="majorHAnsi" w:hAnsiTheme="majorHAnsi" w:cstheme="majorBidi"/>
        </w:rPr>
        <w:t>Hutlanta</w:t>
      </w:r>
      <w:proofErr w:type="spellEnd"/>
      <w:r w:rsidR="003B082B">
        <w:rPr>
          <w:rFonts w:asciiTheme="majorHAnsi" w:hAnsiTheme="majorHAnsi" w:cstheme="majorBidi"/>
        </w:rPr>
        <w:t xml:space="preserve">. </w:t>
      </w:r>
      <w:proofErr w:type="spellStart"/>
      <w:r w:rsidR="003B082B">
        <w:rPr>
          <w:rFonts w:asciiTheme="majorHAnsi" w:hAnsiTheme="majorHAnsi" w:cstheme="majorBidi"/>
        </w:rPr>
        <w:t>Ini</w:t>
      </w:r>
      <w:proofErr w:type="spellEnd"/>
      <w:r w:rsidR="003B082B">
        <w:rPr>
          <w:rFonts w:asciiTheme="majorHAnsi" w:hAnsiTheme="majorHAnsi" w:cstheme="majorBidi"/>
        </w:rPr>
        <w:t xml:space="preserve"> </w:t>
      </w:r>
      <w:proofErr w:type="spellStart"/>
      <w:r w:rsidR="003B082B">
        <w:rPr>
          <w:rFonts w:asciiTheme="majorHAnsi" w:hAnsiTheme="majorHAnsi" w:cstheme="majorBidi"/>
        </w:rPr>
        <w:t>merupakan</w:t>
      </w:r>
      <w:proofErr w:type="spellEnd"/>
      <w:r w:rsidR="003B082B">
        <w:rPr>
          <w:rFonts w:asciiTheme="majorHAnsi" w:hAnsiTheme="majorHAnsi" w:cstheme="majorBidi"/>
        </w:rPr>
        <w:t xml:space="preserve"> </w:t>
      </w:r>
      <w:proofErr w:type="spellStart"/>
      <w:r w:rsidR="003B082B">
        <w:rPr>
          <w:rFonts w:asciiTheme="majorHAnsi" w:hAnsiTheme="majorHAnsi" w:cstheme="majorBidi"/>
        </w:rPr>
        <w:t>wujud</w:t>
      </w:r>
      <w:proofErr w:type="spellEnd"/>
      <w:r w:rsidR="003B082B">
        <w:rPr>
          <w:rFonts w:asciiTheme="majorHAnsi" w:hAnsiTheme="majorHAnsi" w:cstheme="majorBidi"/>
        </w:rPr>
        <w:t xml:space="preserve"> </w:t>
      </w:r>
      <w:proofErr w:type="spellStart"/>
      <w:r w:rsidR="003B082B">
        <w:rPr>
          <w:rFonts w:asciiTheme="majorHAnsi" w:hAnsiTheme="majorHAnsi" w:cstheme="majorBidi"/>
        </w:rPr>
        <w:t>kebertanggungjawaban</w:t>
      </w:r>
      <w:proofErr w:type="spellEnd"/>
      <w:r w:rsidR="003B082B">
        <w:rPr>
          <w:rFonts w:asciiTheme="majorHAnsi" w:hAnsiTheme="majorHAnsi" w:cstheme="majorBidi"/>
        </w:rPr>
        <w:t xml:space="preserve"> Jake </w:t>
      </w:r>
      <w:proofErr w:type="spellStart"/>
      <w:r w:rsidR="003B082B">
        <w:rPr>
          <w:rFonts w:asciiTheme="majorHAnsi" w:hAnsiTheme="majorHAnsi" w:cstheme="majorBidi"/>
        </w:rPr>
        <w:t>selaku</w:t>
      </w:r>
      <w:proofErr w:type="spellEnd"/>
      <w:r w:rsidR="003B082B">
        <w:rPr>
          <w:rFonts w:asciiTheme="majorHAnsi" w:hAnsiTheme="majorHAnsi" w:cstheme="majorBidi"/>
        </w:rPr>
        <w:t xml:space="preserve"> </w:t>
      </w:r>
      <w:proofErr w:type="spellStart"/>
      <w:r w:rsidR="003B082B">
        <w:rPr>
          <w:rFonts w:asciiTheme="majorHAnsi" w:hAnsiTheme="majorHAnsi" w:cstheme="majorBidi"/>
        </w:rPr>
        <w:t>panglima</w:t>
      </w:r>
      <w:proofErr w:type="spellEnd"/>
      <w:r w:rsidR="003B082B">
        <w:rPr>
          <w:rFonts w:asciiTheme="majorHAnsi" w:hAnsiTheme="majorHAnsi" w:cstheme="majorBidi"/>
        </w:rPr>
        <w:t xml:space="preserve"> </w:t>
      </w:r>
      <w:proofErr w:type="spellStart"/>
      <w:r w:rsidR="003B082B">
        <w:rPr>
          <w:rFonts w:asciiTheme="majorHAnsi" w:hAnsiTheme="majorHAnsi" w:cstheme="majorBidi"/>
        </w:rPr>
        <w:t>perang</w:t>
      </w:r>
      <w:proofErr w:type="spellEnd"/>
      <w:r w:rsidR="003B082B">
        <w:rPr>
          <w:rFonts w:asciiTheme="majorHAnsi" w:hAnsiTheme="majorHAnsi" w:cstheme="majorBidi"/>
        </w:rPr>
        <w:t xml:space="preserve"> </w:t>
      </w:r>
      <w:proofErr w:type="spellStart"/>
      <w:r w:rsidR="003B082B">
        <w:rPr>
          <w:rFonts w:asciiTheme="majorHAnsi" w:hAnsiTheme="majorHAnsi" w:cstheme="majorBidi"/>
        </w:rPr>
        <w:t>Hutlanta</w:t>
      </w:r>
      <w:proofErr w:type="spellEnd"/>
      <w:r w:rsidR="003B082B">
        <w:rPr>
          <w:rFonts w:asciiTheme="majorHAnsi" w:hAnsiTheme="majorHAnsi" w:cstheme="majorBidi"/>
        </w:rPr>
        <w:t xml:space="preserve"> </w:t>
      </w:r>
      <w:proofErr w:type="spellStart"/>
      <w:r w:rsidR="003B082B">
        <w:rPr>
          <w:rFonts w:asciiTheme="majorHAnsi" w:hAnsiTheme="majorHAnsi" w:cstheme="majorBidi"/>
        </w:rPr>
        <w:t>setelah</w:t>
      </w:r>
      <w:proofErr w:type="spellEnd"/>
      <w:r w:rsidR="003B082B">
        <w:rPr>
          <w:rFonts w:asciiTheme="majorHAnsi" w:hAnsiTheme="majorHAnsi" w:cstheme="majorBidi"/>
        </w:rPr>
        <w:t xml:space="preserve"> </w:t>
      </w:r>
      <w:proofErr w:type="spellStart"/>
      <w:r w:rsidR="003B082B">
        <w:rPr>
          <w:rFonts w:asciiTheme="majorHAnsi" w:hAnsiTheme="majorHAnsi" w:cstheme="majorBidi"/>
        </w:rPr>
        <w:t>Hutlanta</w:t>
      </w:r>
      <w:proofErr w:type="spellEnd"/>
      <w:r w:rsidR="003B082B">
        <w:rPr>
          <w:rFonts w:asciiTheme="majorHAnsi" w:hAnsiTheme="majorHAnsi" w:cstheme="majorBidi"/>
        </w:rPr>
        <w:t xml:space="preserve"> </w:t>
      </w:r>
      <w:proofErr w:type="spellStart"/>
      <w:r w:rsidR="003B082B">
        <w:rPr>
          <w:rFonts w:asciiTheme="majorHAnsi" w:hAnsiTheme="majorHAnsi" w:cstheme="majorBidi"/>
        </w:rPr>
        <w:t>setuju</w:t>
      </w:r>
      <w:proofErr w:type="spellEnd"/>
      <w:r w:rsidR="003B082B">
        <w:rPr>
          <w:rFonts w:asciiTheme="majorHAnsi" w:hAnsiTheme="majorHAnsi" w:cstheme="majorBidi"/>
        </w:rPr>
        <w:t xml:space="preserve"> </w:t>
      </w:r>
      <w:proofErr w:type="spellStart"/>
      <w:r w:rsidR="003B082B">
        <w:rPr>
          <w:rFonts w:asciiTheme="majorHAnsi" w:hAnsiTheme="majorHAnsi" w:cstheme="majorBidi"/>
        </w:rPr>
        <w:t>berdama</w:t>
      </w:r>
      <w:proofErr w:type="spellEnd"/>
      <w:r w:rsidR="003B082B">
        <w:rPr>
          <w:rFonts w:asciiTheme="majorHAnsi" w:hAnsiTheme="majorHAnsi" w:cstheme="majorBidi"/>
        </w:rPr>
        <w:t xml:space="preserve"> </w:t>
      </w:r>
      <w:proofErr w:type="spellStart"/>
      <w:r w:rsidR="003B082B">
        <w:rPr>
          <w:rFonts w:asciiTheme="majorHAnsi" w:hAnsiTheme="majorHAnsi" w:cstheme="majorBidi"/>
        </w:rPr>
        <w:t>dengan</w:t>
      </w:r>
      <w:proofErr w:type="spellEnd"/>
      <w:r w:rsidR="003B082B">
        <w:rPr>
          <w:rFonts w:asciiTheme="majorHAnsi" w:hAnsiTheme="majorHAnsi" w:cstheme="majorBidi"/>
        </w:rPr>
        <w:t xml:space="preserve"> Atlantis.</w:t>
      </w:r>
    </w:p>
    <w:p w14:paraId="22F3CADE" w14:textId="77777777" w:rsidR="005C6E65" w:rsidRDefault="005C6E65" w:rsidP="00E00E3C">
      <w:pPr>
        <w:spacing w:after="0" w:line="240" w:lineRule="auto"/>
        <w:jc w:val="center"/>
        <w:rPr>
          <w:rFonts w:asciiTheme="majorHAnsi" w:hAnsiTheme="majorHAnsi" w:cstheme="majorBidi"/>
          <w:b/>
          <w:bCs/>
          <w:lang w:val="id-ID"/>
        </w:rPr>
      </w:pPr>
    </w:p>
    <w:p w14:paraId="35F250B5" w14:textId="36457DB1" w:rsidR="00E00E3C" w:rsidRPr="00F17F21" w:rsidRDefault="00E00E3C" w:rsidP="00E00E3C">
      <w:pPr>
        <w:spacing w:after="0" w:line="240" w:lineRule="auto"/>
        <w:jc w:val="center"/>
        <w:rPr>
          <w:rFonts w:asciiTheme="majorHAnsi" w:hAnsiTheme="majorHAnsi" w:cstheme="majorBidi"/>
          <w:b/>
          <w:bCs/>
          <w:lang w:val="id-ID"/>
        </w:rPr>
      </w:pPr>
      <w:r w:rsidRPr="00F17F21">
        <w:rPr>
          <w:rFonts w:asciiTheme="majorHAnsi" w:hAnsiTheme="majorHAnsi" w:cstheme="majorBidi"/>
          <w:b/>
          <w:bCs/>
          <w:lang w:val="id-ID"/>
        </w:rPr>
        <w:t>SIMPULAN</w:t>
      </w:r>
    </w:p>
    <w:p w14:paraId="3EA26153" w14:textId="474ED721" w:rsidR="00E00E3C" w:rsidRPr="003B082B" w:rsidRDefault="00E00E3C" w:rsidP="00580F90">
      <w:pPr>
        <w:spacing w:line="240" w:lineRule="auto"/>
        <w:ind w:firstLine="720"/>
        <w:jc w:val="both"/>
        <w:rPr>
          <w:rFonts w:asciiTheme="majorHAnsi" w:hAnsiTheme="majorHAnsi" w:cstheme="majorBidi"/>
        </w:rPr>
      </w:pPr>
      <w:r w:rsidRPr="003B082B">
        <w:rPr>
          <w:rFonts w:asciiTheme="majorHAnsi" w:hAnsiTheme="majorHAnsi" w:cstheme="majorBidi"/>
        </w:rPr>
        <w:t xml:space="preserve">Dari analisis isi yang dilakukan pada cerita fantasi karya mahasiswa PGSD UNU Blitar dapat disimpulkan bahwa nilai moral dapat diwariskan melaui cerita, salah satunya cerita fantasi. </w:t>
      </w:r>
      <w:proofErr w:type="spellStart"/>
      <w:r w:rsidR="003B082B">
        <w:rPr>
          <w:rFonts w:asciiTheme="majorHAnsi" w:hAnsiTheme="majorHAnsi" w:cstheme="majorBidi"/>
        </w:rPr>
        <w:t>Dalam</w:t>
      </w:r>
      <w:proofErr w:type="spellEnd"/>
      <w:r w:rsidR="003B082B">
        <w:rPr>
          <w:rFonts w:asciiTheme="majorHAnsi" w:hAnsiTheme="majorHAnsi" w:cstheme="majorBidi"/>
        </w:rPr>
        <w:t xml:space="preserve"> </w:t>
      </w:r>
      <w:proofErr w:type="spellStart"/>
      <w:r w:rsidR="003B082B">
        <w:rPr>
          <w:rFonts w:asciiTheme="majorHAnsi" w:hAnsiTheme="majorHAnsi" w:cstheme="majorBidi"/>
        </w:rPr>
        <w:t>cerita</w:t>
      </w:r>
      <w:proofErr w:type="spellEnd"/>
      <w:r w:rsidR="003B082B">
        <w:rPr>
          <w:rFonts w:asciiTheme="majorHAnsi" w:hAnsiTheme="majorHAnsi" w:cstheme="majorBidi"/>
        </w:rPr>
        <w:t xml:space="preserve"> </w:t>
      </w:r>
      <w:proofErr w:type="spellStart"/>
      <w:r w:rsidR="003B082B">
        <w:rPr>
          <w:rFonts w:asciiTheme="majorHAnsi" w:hAnsiTheme="majorHAnsi" w:cstheme="majorBidi"/>
        </w:rPr>
        <w:t>anak-anak</w:t>
      </w:r>
      <w:proofErr w:type="spellEnd"/>
      <w:r w:rsidR="003B082B">
        <w:rPr>
          <w:rFonts w:asciiTheme="majorHAnsi" w:hAnsiTheme="majorHAnsi" w:cstheme="majorBidi"/>
        </w:rPr>
        <w:t xml:space="preserve">, </w:t>
      </w:r>
      <w:proofErr w:type="spellStart"/>
      <w:r w:rsidR="003B082B">
        <w:rPr>
          <w:rFonts w:asciiTheme="majorHAnsi" w:hAnsiTheme="majorHAnsi" w:cstheme="majorBidi"/>
        </w:rPr>
        <w:t>nilai</w:t>
      </w:r>
      <w:proofErr w:type="spellEnd"/>
      <w:r w:rsidR="003B082B">
        <w:rPr>
          <w:rFonts w:asciiTheme="majorHAnsi" w:hAnsiTheme="majorHAnsi" w:cstheme="majorBidi"/>
        </w:rPr>
        <w:t xml:space="preserve"> yang </w:t>
      </w:r>
      <w:proofErr w:type="spellStart"/>
      <w:r w:rsidR="003B082B">
        <w:rPr>
          <w:rFonts w:asciiTheme="majorHAnsi" w:hAnsiTheme="majorHAnsi" w:cstheme="majorBidi"/>
        </w:rPr>
        <w:t>muncul</w:t>
      </w:r>
      <w:proofErr w:type="spellEnd"/>
      <w:r w:rsidR="003B082B">
        <w:rPr>
          <w:rFonts w:asciiTheme="majorHAnsi" w:hAnsiTheme="majorHAnsi" w:cstheme="majorBidi"/>
        </w:rPr>
        <w:t xml:space="preserve"> </w:t>
      </w:r>
      <w:proofErr w:type="spellStart"/>
      <w:r w:rsidR="003B082B">
        <w:rPr>
          <w:rFonts w:asciiTheme="majorHAnsi" w:hAnsiTheme="majorHAnsi" w:cstheme="majorBidi"/>
        </w:rPr>
        <w:t>dalam</w:t>
      </w:r>
      <w:proofErr w:type="spellEnd"/>
      <w:r w:rsidR="003B082B">
        <w:rPr>
          <w:rFonts w:asciiTheme="majorHAnsi" w:hAnsiTheme="majorHAnsi" w:cstheme="majorBidi"/>
        </w:rPr>
        <w:t xml:space="preserve"> </w:t>
      </w:r>
      <w:proofErr w:type="spellStart"/>
      <w:r w:rsidR="003B082B">
        <w:rPr>
          <w:rFonts w:asciiTheme="majorHAnsi" w:hAnsiTheme="majorHAnsi" w:cstheme="majorBidi"/>
        </w:rPr>
        <w:t>satu</w:t>
      </w:r>
      <w:proofErr w:type="spellEnd"/>
      <w:r w:rsidR="003B082B">
        <w:rPr>
          <w:rFonts w:asciiTheme="majorHAnsi" w:hAnsiTheme="majorHAnsi" w:cstheme="majorBidi"/>
        </w:rPr>
        <w:t xml:space="preserve"> </w:t>
      </w:r>
      <w:proofErr w:type="spellStart"/>
      <w:r w:rsidR="003B082B">
        <w:rPr>
          <w:rFonts w:asciiTheme="majorHAnsi" w:hAnsiTheme="majorHAnsi" w:cstheme="majorBidi"/>
        </w:rPr>
        <w:t>cerita</w:t>
      </w:r>
      <w:proofErr w:type="spellEnd"/>
      <w:r w:rsidR="003B082B">
        <w:rPr>
          <w:rFonts w:asciiTheme="majorHAnsi" w:hAnsiTheme="majorHAnsi" w:cstheme="majorBidi"/>
        </w:rPr>
        <w:t xml:space="preserve"> </w:t>
      </w:r>
      <w:proofErr w:type="spellStart"/>
      <w:r w:rsidR="003B082B">
        <w:rPr>
          <w:rFonts w:asciiTheme="majorHAnsi" w:hAnsiTheme="majorHAnsi" w:cstheme="majorBidi"/>
        </w:rPr>
        <w:t>tidak</w:t>
      </w:r>
      <w:proofErr w:type="spellEnd"/>
      <w:r w:rsidR="003B082B">
        <w:rPr>
          <w:rFonts w:asciiTheme="majorHAnsi" w:hAnsiTheme="majorHAnsi" w:cstheme="majorBidi"/>
        </w:rPr>
        <w:t xml:space="preserve"> </w:t>
      </w:r>
      <w:proofErr w:type="spellStart"/>
      <w:r w:rsidR="003B082B">
        <w:rPr>
          <w:rFonts w:asciiTheme="majorHAnsi" w:hAnsiTheme="majorHAnsi" w:cstheme="majorBidi"/>
        </w:rPr>
        <w:t>terlalu</w:t>
      </w:r>
      <w:proofErr w:type="spellEnd"/>
      <w:r w:rsidR="003B082B">
        <w:rPr>
          <w:rFonts w:asciiTheme="majorHAnsi" w:hAnsiTheme="majorHAnsi" w:cstheme="majorBidi"/>
        </w:rPr>
        <w:t xml:space="preserve"> </w:t>
      </w:r>
      <w:proofErr w:type="spellStart"/>
      <w:r w:rsidR="003B082B">
        <w:rPr>
          <w:rFonts w:asciiTheme="majorHAnsi" w:hAnsiTheme="majorHAnsi" w:cstheme="majorBidi"/>
        </w:rPr>
        <w:t>banyak</w:t>
      </w:r>
      <w:proofErr w:type="spellEnd"/>
      <w:r w:rsidR="003B082B">
        <w:rPr>
          <w:rFonts w:asciiTheme="majorHAnsi" w:hAnsiTheme="majorHAnsi" w:cstheme="majorBidi"/>
        </w:rPr>
        <w:t xml:space="preserve"> </w:t>
      </w:r>
      <w:proofErr w:type="spellStart"/>
      <w:r w:rsidR="003B082B">
        <w:rPr>
          <w:rFonts w:asciiTheme="majorHAnsi" w:hAnsiTheme="majorHAnsi" w:cstheme="majorBidi"/>
        </w:rPr>
        <w:t>karena</w:t>
      </w:r>
      <w:proofErr w:type="spellEnd"/>
      <w:r w:rsidR="003B082B">
        <w:rPr>
          <w:rFonts w:asciiTheme="majorHAnsi" w:hAnsiTheme="majorHAnsi" w:cstheme="majorBidi"/>
        </w:rPr>
        <w:t xml:space="preserve"> </w:t>
      </w:r>
      <w:proofErr w:type="spellStart"/>
      <w:r w:rsidR="003B082B">
        <w:rPr>
          <w:rFonts w:asciiTheme="majorHAnsi" w:hAnsiTheme="majorHAnsi" w:cstheme="majorBidi"/>
        </w:rPr>
        <w:t>cerita</w:t>
      </w:r>
      <w:proofErr w:type="spellEnd"/>
      <w:r w:rsidR="003B082B">
        <w:rPr>
          <w:rFonts w:asciiTheme="majorHAnsi" w:hAnsiTheme="majorHAnsi" w:cstheme="majorBidi"/>
        </w:rPr>
        <w:t xml:space="preserve"> </w:t>
      </w:r>
      <w:proofErr w:type="spellStart"/>
      <w:r w:rsidR="003B082B">
        <w:rPr>
          <w:rFonts w:asciiTheme="majorHAnsi" w:hAnsiTheme="majorHAnsi" w:cstheme="majorBidi"/>
        </w:rPr>
        <w:t>anak</w:t>
      </w:r>
      <w:proofErr w:type="spellEnd"/>
      <w:r w:rsidR="003B082B">
        <w:rPr>
          <w:rFonts w:asciiTheme="majorHAnsi" w:hAnsiTheme="majorHAnsi" w:cstheme="majorBidi"/>
        </w:rPr>
        <w:t xml:space="preserve"> </w:t>
      </w:r>
      <w:proofErr w:type="spellStart"/>
      <w:r w:rsidR="003B082B">
        <w:rPr>
          <w:rFonts w:asciiTheme="majorHAnsi" w:hAnsiTheme="majorHAnsi" w:cstheme="majorBidi"/>
        </w:rPr>
        <w:t>ditulis</w:t>
      </w:r>
      <w:proofErr w:type="spellEnd"/>
      <w:r w:rsidR="003B082B">
        <w:rPr>
          <w:rFonts w:asciiTheme="majorHAnsi" w:hAnsiTheme="majorHAnsi" w:cstheme="majorBidi"/>
        </w:rPr>
        <w:t xml:space="preserve"> </w:t>
      </w:r>
      <w:proofErr w:type="spellStart"/>
      <w:r w:rsidR="003B082B">
        <w:rPr>
          <w:rFonts w:asciiTheme="majorHAnsi" w:hAnsiTheme="majorHAnsi" w:cstheme="majorBidi"/>
        </w:rPr>
        <w:t>lebih</w:t>
      </w:r>
      <w:proofErr w:type="spellEnd"/>
      <w:r w:rsidR="003B082B">
        <w:rPr>
          <w:rFonts w:asciiTheme="majorHAnsi" w:hAnsiTheme="majorHAnsi" w:cstheme="majorBidi"/>
        </w:rPr>
        <w:t xml:space="preserve"> </w:t>
      </w:r>
      <w:proofErr w:type="spellStart"/>
      <w:r w:rsidR="003B082B">
        <w:rPr>
          <w:rFonts w:asciiTheme="majorHAnsi" w:hAnsiTheme="majorHAnsi" w:cstheme="majorBidi"/>
        </w:rPr>
        <w:t>sederhana</w:t>
      </w:r>
      <w:proofErr w:type="spellEnd"/>
      <w:r w:rsidR="003B082B">
        <w:rPr>
          <w:rFonts w:asciiTheme="majorHAnsi" w:hAnsiTheme="majorHAnsi" w:cstheme="majorBidi"/>
        </w:rPr>
        <w:t xml:space="preserve">. </w:t>
      </w:r>
      <w:proofErr w:type="spellStart"/>
      <w:r w:rsidR="003B082B">
        <w:rPr>
          <w:rFonts w:asciiTheme="majorHAnsi" w:hAnsiTheme="majorHAnsi" w:cstheme="majorBidi"/>
        </w:rPr>
        <w:t>Dengan</w:t>
      </w:r>
      <w:proofErr w:type="spellEnd"/>
      <w:r w:rsidR="003B082B">
        <w:rPr>
          <w:rFonts w:asciiTheme="majorHAnsi" w:hAnsiTheme="majorHAnsi" w:cstheme="majorBidi"/>
        </w:rPr>
        <w:t xml:space="preserve"> </w:t>
      </w:r>
      <w:proofErr w:type="spellStart"/>
      <w:r w:rsidR="003B082B">
        <w:rPr>
          <w:rFonts w:asciiTheme="majorHAnsi" w:hAnsiTheme="majorHAnsi" w:cstheme="majorBidi"/>
        </w:rPr>
        <w:t>bahasa</w:t>
      </w:r>
      <w:proofErr w:type="spellEnd"/>
      <w:r w:rsidR="003B082B">
        <w:rPr>
          <w:rFonts w:asciiTheme="majorHAnsi" w:hAnsiTheme="majorHAnsi" w:cstheme="majorBidi"/>
        </w:rPr>
        <w:t xml:space="preserve"> </w:t>
      </w:r>
      <w:proofErr w:type="spellStart"/>
      <w:r w:rsidR="003B082B">
        <w:rPr>
          <w:rFonts w:asciiTheme="majorHAnsi" w:hAnsiTheme="majorHAnsi" w:cstheme="majorBidi"/>
        </w:rPr>
        <w:t>dan</w:t>
      </w:r>
      <w:proofErr w:type="spellEnd"/>
      <w:r w:rsidR="003B082B">
        <w:rPr>
          <w:rFonts w:asciiTheme="majorHAnsi" w:hAnsiTheme="majorHAnsi" w:cstheme="majorBidi"/>
        </w:rPr>
        <w:t xml:space="preserve"> </w:t>
      </w:r>
      <w:proofErr w:type="spellStart"/>
      <w:r w:rsidR="003B082B">
        <w:rPr>
          <w:rFonts w:asciiTheme="majorHAnsi" w:hAnsiTheme="majorHAnsi" w:cstheme="majorBidi"/>
        </w:rPr>
        <w:t>alur</w:t>
      </w:r>
      <w:proofErr w:type="spellEnd"/>
      <w:r w:rsidR="003B082B">
        <w:rPr>
          <w:rFonts w:asciiTheme="majorHAnsi" w:hAnsiTheme="majorHAnsi" w:cstheme="majorBidi"/>
        </w:rPr>
        <w:t xml:space="preserve"> yang </w:t>
      </w:r>
      <w:proofErr w:type="spellStart"/>
      <w:r w:rsidR="003B082B">
        <w:rPr>
          <w:rFonts w:asciiTheme="majorHAnsi" w:hAnsiTheme="majorHAnsi" w:cstheme="majorBidi"/>
        </w:rPr>
        <w:t>yang</w:t>
      </w:r>
      <w:proofErr w:type="spellEnd"/>
      <w:r w:rsidR="003B082B">
        <w:rPr>
          <w:rFonts w:asciiTheme="majorHAnsi" w:hAnsiTheme="majorHAnsi" w:cstheme="majorBidi"/>
        </w:rPr>
        <w:t xml:space="preserve"> </w:t>
      </w:r>
      <w:proofErr w:type="spellStart"/>
      <w:r w:rsidR="003B082B">
        <w:rPr>
          <w:rFonts w:asciiTheme="majorHAnsi" w:hAnsiTheme="majorHAnsi" w:cstheme="majorBidi"/>
        </w:rPr>
        <w:t>sederhana</w:t>
      </w:r>
      <w:proofErr w:type="spellEnd"/>
      <w:r w:rsidR="003B082B">
        <w:rPr>
          <w:rFonts w:asciiTheme="majorHAnsi" w:hAnsiTheme="majorHAnsi" w:cstheme="majorBidi"/>
        </w:rPr>
        <w:t xml:space="preserve">, </w:t>
      </w:r>
      <w:proofErr w:type="spellStart"/>
      <w:r w:rsidR="003B082B">
        <w:rPr>
          <w:rFonts w:asciiTheme="majorHAnsi" w:hAnsiTheme="majorHAnsi" w:cstheme="majorBidi"/>
        </w:rPr>
        <w:t>c</w:t>
      </w:r>
      <w:r w:rsidRPr="003B082B">
        <w:rPr>
          <w:rFonts w:asciiTheme="majorHAnsi" w:hAnsiTheme="majorHAnsi" w:cstheme="majorBidi"/>
        </w:rPr>
        <w:t>erita</w:t>
      </w:r>
      <w:proofErr w:type="spellEnd"/>
      <w:r w:rsidRPr="003B082B">
        <w:rPr>
          <w:rFonts w:asciiTheme="majorHAnsi" w:hAnsiTheme="majorHAnsi" w:cstheme="majorBidi"/>
        </w:rPr>
        <w:t xml:space="preserve"> </w:t>
      </w:r>
      <w:proofErr w:type="spellStart"/>
      <w:r w:rsidR="003B082B">
        <w:rPr>
          <w:rFonts w:asciiTheme="majorHAnsi" w:hAnsiTheme="majorHAnsi" w:cstheme="majorBidi"/>
        </w:rPr>
        <w:t>ini</w:t>
      </w:r>
      <w:proofErr w:type="spellEnd"/>
      <w:r w:rsidR="003B082B">
        <w:rPr>
          <w:rFonts w:asciiTheme="majorHAnsi" w:hAnsiTheme="majorHAnsi" w:cstheme="majorBidi"/>
        </w:rPr>
        <w:t xml:space="preserve"> </w:t>
      </w:r>
      <w:r w:rsidRPr="003B082B">
        <w:rPr>
          <w:rFonts w:asciiTheme="majorHAnsi" w:hAnsiTheme="majorHAnsi" w:cstheme="majorBidi"/>
        </w:rPr>
        <w:t xml:space="preserve">memiliki kekuatan untuk menyampaikan pesan moral dengan cara yang menarik dan mendalam. Cerita- cerita fantasi dapat </w:t>
      </w:r>
      <w:r w:rsidRPr="003B082B">
        <w:rPr>
          <w:rFonts w:asciiTheme="majorHAnsi" w:hAnsiTheme="majorHAnsi" w:cstheme="majorBidi"/>
        </w:rPr>
        <w:lastRenderedPageBreak/>
        <w:t xml:space="preserve">digunakan sebagai media yang menarik pembelajaran siswa di sekolah, sehingga penting kiranya pembelajaran nilai moral </w:t>
      </w:r>
      <w:proofErr w:type="spellStart"/>
      <w:r w:rsidRPr="003B082B">
        <w:rPr>
          <w:rFonts w:asciiTheme="majorHAnsi" w:hAnsiTheme="majorHAnsi" w:cstheme="majorBidi"/>
        </w:rPr>
        <w:t>disekolah</w:t>
      </w:r>
      <w:proofErr w:type="spellEnd"/>
      <w:r w:rsidRPr="003B082B">
        <w:rPr>
          <w:rFonts w:asciiTheme="majorHAnsi" w:hAnsiTheme="majorHAnsi" w:cstheme="majorBidi"/>
        </w:rPr>
        <w:t xml:space="preserve"> </w:t>
      </w:r>
      <w:proofErr w:type="spellStart"/>
      <w:r w:rsidRPr="003B082B">
        <w:rPr>
          <w:rFonts w:asciiTheme="majorHAnsi" w:hAnsiTheme="majorHAnsi" w:cstheme="majorBidi"/>
        </w:rPr>
        <w:t>di</w:t>
      </w:r>
      <w:r w:rsidR="003B082B">
        <w:rPr>
          <w:rFonts w:asciiTheme="majorHAnsi" w:hAnsiTheme="majorHAnsi" w:cstheme="majorBidi"/>
        </w:rPr>
        <w:t>sisipi</w:t>
      </w:r>
      <w:proofErr w:type="spellEnd"/>
      <w:r w:rsidR="003B082B">
        <w:rPr>
          <w:rFonts w:asciiTheme="majorHAnsi" w:hAnsiTheme="majorHAnsi" w:cstheme="majorBidi"/>
        </w:rPr>
        <w:t xml:space="preserve"> </w:t>
      </w:r>
      <w:proofErr w:type="spellStart"/>
      <w:r w:rsidR="003B082B">
        <w:rPr>
          <w:rFonts w:asciiTheme="majorHAnsi" w:hAnsiTheme="majorHAnsi" w:cstheme="majorBidi"/>
        </w:rPr>
        <w:t>nilai</w:t>
      </w:r>
      <w:proofErr w:type="spellEnd"/>
      <w:r w:rsidR="003B082B">
        <w:rPr>
          <w:rFonts w:asciiTheme="majorHAnsi" w:hAnsiTheme="majorHAnsi" w:cstheme="majorBidi"/>
        </w:rPr>
        <w:t xml:space="preserve"> moral yang </w:t>
      </w:r>
      <w:proofErr w:type="spellStart"/>
      <w:r w:rsidR="003B082B">
        <w:rPr>
          <w:rFonts w:asciiTheme="majorHAnsi" w:hAnsiTheme="majorHAnsi" w:cstheme="majorBidi"/>
        </w:rPr>
        <w:t>beragam</w:t>
      </w:r>
      <w:proofErr w:type="spellEnd"/>
      <w:r w:rsidR="003B082B">
        <w:rPr>
          <w:rFonts w:asciiTheme="majorHAnsi" w:hAnsiTheme="majorHAnsi" w:cstheme="majorBidi"/>
        </w:rPr>
        <w:t>.</w:t>
      </w:r>
    </w:p>
    <w:p w14:paraId="1A9D6898" w14:textId="77777777" w:rsidR="00580F90" w:rsidRDefault="00580F90" w:rsidP="00E00E3C">
      <w:pPr>
        <w:spacing w:before="76"/>
        <w:ind w:left="3007" w:right="3379"/>
        <w:jc w:val="center"/>
        <w:rPr>
          <w:rFonts w:ascii="Times New Roman" w:eastAsia="Times New Roman" w:hAnsi="Times New Roman" w:cs="Times New Roman"/>
          <w:b/>
          <w:spacing w:val="-1"/>
          <w:sz w:val="24"/>
          <w:szCs w:val="24"/>
        </w:rPr>
      </w:pPr>
    </w:p>
    <w:p w14:paraId="41427334" w14:textId="3A383D88" w:rsidR="00E00E3C" w:rsidRDefault="00E00E3C" w:rsidP="00E00E3C">
      <w:pPr>
        <w:spacing w:before="76"/>
        <w:ind w:left="3007" w:right="3379"/>
        <w:jc w:val="center"/>
        <w:rPr>
          <w:sz w:val="24"/>
          <w:szCs w:val="24"/>
        </w:rPr>
      </w:pPr>
      <w:r>
        <w:rPr>
          <w:rFonts w:ascii="Times New Roman" w:eastAsia="Times New Roman" w:hAnsi="Times New Roman" w:cs="Times New Roman"/>
          <w:b/>
          <w:spacing w:val="-1"/>
          <w:sz w:val="24"/>
          <w:szCs w:val="24"/>
        </w:rPr>
        <w:t>DA</w:t>
      </w:r>
      <w:r>
        <w:rPr>
          <w:rFonts w:ascii="Times New Roman" w:eastAsia="Times New Roman" w:hAnsi="Times New Roman" w:cs="Times New Roman"/>
          <w:b/>
          <w:spacing w:val="1"/>
          <w:sz w:val="24"/>
          <w:szCs w:val="24"/>
        </w:rPr>
        <w:t>F</w:t>
      </w:r>
      <w:r>
        <w:rPr>
          <w:rFonts w:ascii="Times New Roman" w:eastAsia="Times New Roman" w:hAnsi="Times New Roman" w:cs="Times New Roman"/>
          <w:b/>
          <w:sz w:val="24"/>
          <w:szCs w:val="24"/>
        </w:rPr>
        <w:t>T</w:t>
      </w:r>
      <w:r>
        <w:rPr>
          <w:rFonts w:ascii="Times New Roman" w:eastAsia="Times New Roman" w:hAnsi="Times New Roman" w:cs="Times New Roman"/>
          <w:b/>
          <w:spacing w:val="-1"/>
          <w:sz w:val="24"/>
          <w:szCs w:val="24"/>
        </w:rPr>
        <w:t>A</w:t>
      </w:r>
      <w:r>
        <w:rPr>
          <w:rFonts w:ascii="Times New Roman" w:eastAsia="Times New Roman" w:hAnsi="Times New Roman" w:cs="Times New Roman"/>
          <w:b/>
          <w:sz w:val="24"/>
          <w:szCs w:val="24"/>
        </w:rPr>
        <w:t xml:space="preserve">R </w:t>
      </w:r>
      <w:r>
        <w:rPr>
          <w:rFonts w:ascii="Times New Roman" w:eastAsia="Times New Roman" w:hAnsi="Times New Roman" w:cs="Times New Roman"/>
          <w:b/>
          <w:spacing w:val="1"/>
          <w:sz w:val="24"/>
          <w:szCs w:val="24"/>
        </w:rPr>
        <w:t>P</w:t>
      </w:r>
      <w:r>
        <w:rPr>
          <w:rFonts w:ascii="Times New Roman" w:eastAsia="Times New Roman" w:hAnsi="Times New Roman" w:cs="Times New Roman"/>
          <w:b/>
          <w:spacing w:val="-1"/>
          <w:sz w:val="24"/>
          <w:szCs w:val="24"/>
        </w:rPr>
        <w:t>US</w:t>
      </w:r>
      <w:r>
        <w:rPr>
          <w:rFonts w:ascii="Times New Roman" w:eastAsia="Times New Roman" w:hAnsi="Times New Roman" w:cs="Times New Roman"/>
          <w:b/>
          <w:spacing w:val="4"/>
          <w:sz w:val="24"/>
          <w:szCs w:val="24"/>
        </w:rPr>
        <w:t>T</w:t>
      </w:r>
      <w:r>
        <w:rPr>
          <w:rFonts w:ascii="Times New Roman" w:eastAsia="Times New Roman" w:hAnsi="Times New Roman" w:cs="Times New Roman"/>
          <w:b/>
          <w:spacing w:val="-1"/>
          <w:sz w:val="24"/>
          <w:szCs w:val="24"/>
        </w:rPr>
        <w:t>A</w:t>
      </w:r>
      <w:r>
        <w:rPr>
          <w:rFonts w:ascii="Times New Roman" w:eastAsia="Times New Roman" w:hAnsi="Times New Roman" w:cs="Times New Roman"/>
          <w:b/>
          <w:spacing w:val="1"/>
          <w:sz w:val="24"/>
          <w:szCs w:val="24"/>
        </w:rPr>
        <w:t>K</w:t>
      </w:r>
      <w:r>
        <w:rPr>
          <w:rFonts w:ascii="Times New Roman" w:eastAsia="Times New Roman" w:hAnsi="Times New Roman" w:cs="Times New Roman"/>
          <w:b/>
          <w:sz w:val="24"/>
          <w:szCs w:val="24"/>
        </w:rPr>
        <w:t>A</w:t>
      </w:r>
    </w:p>
    <w:p w14:paraId="132C2B28" w14:textId="28CA9DD0" w:rsidR="00580F90" w:rsidRDefault="00E00E3C" w:rsidP="00E00E3C">
      <w:pPr>
        <w:spacing w:after="0" w:line="240" w:lineRule="auto"/>
        <w:ind w:left="720" w:hanging="720"/>
        <w:jc w:val="both"/>
        <w:rPr>
          <w:rFonts w:asciiTheme="majorHAnsi" w:hAnsiTheme="majorHAnsi" w:cstheme="majorBidi"/>
          <w:lang w:val="id-ID"/>
        </w:rPr>
      </w:pPr>
      <w:r w:rsidRPr="00E00E3C">
        <w:rPr>
          <w:rFonts w:asciiTheme="majorHAnsi" w:hAnsiTheme="majorHAnsi" w:cstheme="majorBidi"/>
          <w:lang w:val="id-ID"/>
        </w:rPr>
        <w:t xml:space="preserve">Adek, Muhammad, and Lilia Zahra Asifa. 2020. “Bilingualism in Children’s Literature Entitled Beautiful Friendship.” Journal of Cultura and Lingua 1 (1). </w:t>
      </w:r>
      <w:hyperlink r:id="rId8" w:history="1">
        <w:r w:rsidR="00580F90" w:rsidRPr="00580F90">
          <w:rPr>
            <w:rStyle w:val="Hyperlink"/>
            <w:rFonts w:asciiTheme="majorHAnsi" w:hAnsiTheme="majorHAnsi" w:cstheme="majorBidi"/>
            <w:color w:val="000000" w:themeColor="text1"/>
            <w:u w:val="none"/>
            <w:lang w:val="id-ID"/>
          </w:rPr>
          <w:t>https://doi.org/10.37301/culingua.v1i1.1. [2</w:t>
        </w:r>
      </w:hyperlink>
      <w:r w:rsidRPr="00580F90">
        <w:rPr>
          <w:rFonts w:asciiTheme="majorHAnsi" w:hAnsiTheme="majorHAnsi" w:cstheme="majorBidi"/>
          <w:color w:val="000000" w:themeColor="text1"/>
          <w:lang w:val="id-ID"/>
        </w:rPr>
        <w:t>]</w:t>
      </w:r>
    </w:p>
    <w:p w14:paraId="4D7AF4A2" w14:textId="1A2EDEF5" w:rsidR="00E00E3C" w:rsidRDefault="00E00E3C" w:rsidP="00E00E3C">
      <w:pPr>
        <w:spacing w:after="0" w:line="240" w:lineRule="auto"/>
        <w:ind w:left="720" w:hanging="720"/>
        <w:jc w:val="both"/>
        <w:rPr>
          <w:rFonts w:asciiTheme="majorHAnsi" w:hAnsiTheme="majorHAnsi" w:cstheme="majorBidi"/>
          <w:lang w:val="id-ID"/>
        </w:rPr>
      </w:pPr>
      <w:r w:rsidRPr="00E00E3C">
        <w:rPr>
          <w:rFonts w:asciiTheme="majorHAnsi" w:hAnsiTheme="majorHAnsi" w:cstheme="majorBidi"/>
          <w:lang w:val="id-ID"/>
        </w:rPr>
        <w:t>Farida,  Nugrahani.  2014.  Metode  Penelitian  Kualitatif  dalam  Bidang  Pendidikan  Bahasa.</w:t>
      </w:r>
      <w:r>
        <w:rPr>
          <w:rFonts w:asciiTheme="majorHAnsi" w:hAnsiTheme="majorHAnsi" w:cstheme="majorBidi"/>
        </w:rPr>
        <w:t xml:space="preserve"> </w:t>
      </w:r>
      <w:r w:rsidRPr="00E00E3C">
        <w:rPr>
          <w:rFonts w:asciiTheme="majorHAnsi" w:hAnsiTheme="majorHAnsi" w:cstheme="majorBidi"/>
          <w:lang w:val="id-ID"/>
        </w:rPr>
        <w:t>Surakarta: Cakra Books Solo.</w:t>
      </w:r>
    </w:p>
    <w:p w14:paraId="4872FBAB" w14:textId="77777777" w:rsidR="00E00E3C" w:rsidRDefault="00E00E3C" w:rsidP="00E00E3C">
      <w:pPr>
        <w:spacing w:after="0" w:line="240" w:lineRule="auto"/>
        <w:ind w:left="720" w:hanging="720"/>
        <w:jc w:val="both"/>
        <w:rPr>
          <w:rFonts w:asciiTheme="majorHAnsi" w:hAnsiTheme="majorHAnsi" w:cstheme="majorBidi"/>
          <w:lang w:val="id-ID"/>
        </w:rPr>
      </w:pPr>
      <w:r w:rsidRPr="00E00E3C">
        <w:rPr>
          <w:rFonts w:asciiTheme="majorHAnsi" w:hAnsiTheme="majorHAnsi" w:cstheme="majorBidi"/>
          <w:lang w:val="id-ID"/>
        </w:rPr>
        <w:t>Irawati, Reski, Widayati, Mukti, &amp; Titik Sudiatmi. 2021. “ Nilai Moral dalam Novel "Tentang Kamu" karya Tere Liye (Pendekatan Sosiologi Sastra dan Relevansinya sebagai Bahan Ajar di SMA Kelas XII)”. Prosiding Seminar Nasional Sastra, Lingua, Dan Pembelajarannya (Salinga), 103-112.</w:t>
      </w:r>
    </w:p>
    <w:p w14:paraId="3272150C" w14:textId="77777777" w:rsidR="005C6E65" w:rsidRDefault="005C6E65" w:rsidP="005C6E65">
      <w:pPr>
        <w:spacing w:after="0" w:line="240" w:lineRule="auto"/>
        <w:ind w:left="720" w:hanging="720"/>
        <w:jc w:val="both"/>
        <w:rPr>
          <w:rFonts w:asciiTheme="majorHAnsi" w:hAnsiTheme="majorHAnsi" w:cstheme="majorBidi"/>
          <w:lang w:val="id-ID"/>
        </w:rPr>
      </w:pPr>
      <w:r w:rsidRPr="005C6E65">
        <w:rPr>
          <w:rFonts w:asciiTheme="majorHAnsi" w:hAnsiTheme="majorHAnsi" w:cstheme="majorBidi"/>
          <w:lang w:val="id-ID"/>
        </w:rPr>
        <w:t>Nugrahani, Farida. 2014. Metode Penelitian Kualitatif dalam Penelitian Pendidikan Bahasa. Solo: Cakra Books</w:t>
      </w:r>
    </w:p>
    <w:p w14:paraId="724C0DED" w14:textId="1156D076" w:rsidR="005C6E65" w:rsidRDefault="00E00E3C" w:rsidP="005C6E65">
      <w:pPr>
        <w:spacing w:after="0" w:line="240" w:lineRule="auto"/>
        <w:ind w:left="720" w:hanging="720"/>
        <w:jc w:val="both"/>
        <w:rPr>
          <w:rFonts w:asciiTheme="majorHAnsi" w:hAnsiTheme="majorHAnsi" w:cstheme="majorBidi"/>
          <w:lang w:val="id-ID"/>
        </w:rPr>
      </w:pPr>
      <w:r w:rsidRPr="00E00E3C">
        <w:rPr>
          <w:rFonts w:asciiTheme="majorHAnsi" w:hAnsiTheme="majorHAnsi" w:cstheme="majorBidi"/>
          <w:lang w:val="id-ID"/>
        </w:rPr>
        <w:t xml:space="preserve">Nurgiyantoro, Burhan. 2013. Teori Pengkajian Fiksi. Yogyakarta: Gadjah Mada University Press. </w:t>
      </w:r>
    </w:p>
    <w:p w14:paraId="5BB99387" w14:textId="77777777" w:rsidR="00580F90" w:rsidRPr="003C18C3" w:rsidRDefault="00580F90" w:rsidP="00580F90">
      <w:pPr>
        <w:spacing w:after="0" w:line="240" w:lineRule="auto"/>
        <w:ind w:left="720" w:hanging="720"/>
        <w:jc w:val="both"/>
        <w:rPr>
          <w:rFonts w:asciiTheme="majorHAnsi" w:hAnsiTheme="majorHAnsi" w:cstheme="majorBidi"/>
          <w:lang w:val="id-ID"/>
        </w:rPr>
      </w:pPr>
      <w:r w:rsidRPr="00580F90">
        <w:rPr>
          <w:rFonts w:asciiTheme="majorHAnsi" w:hAnsiTheme="majorHAnsi" w:cstheme="majorBidi"/>
          <w:lang w:val="id-ID"/>
        </w:rPr>
        <w:t>Nurul Zuriah. (2008). Pendidikan Moral &amp; Budi Pekerti dalam Perspektif. Perubahan. Jakarta: PT Bumi Akasa. </w:t>
      </w:r>
    </w:p>
    <w:p w14:paraId="0C8ADA45" w14:textId="77777777" w:rsidR="00E00E3C" w:rsidRDefault="00E00E3C" w:rsidP="00E00E3C">
      <w:pPr>
        <w:spacing w:after="0" w:line="240" w:lineRule="auto"/>
        <w:ind w:left="720" w:hanging="720"/>
        <w:jc w:val="both"/>
        <w:rPr>
          <w:rFonts w:asciiTheme="majorHAnsi" w:hAnsiTheme="majorHAnsi" w:cstheme="majorBidi"/>
          <w:lang w:val="id-ID"/>
        </w:rPr>
      </w:pPr>
      <w:r w:rsidRPr="00E00E3C">
        <w:rPr>
          <w:rFonts w:asciiTheme="majorHAnsi" w:hAnsiTheme="majorHAnsi" w:cstheme="majorBidi"/>
          <w:lang w:val="id-ID"/>
        </w:rPr>
        <w:t>Soehartini, Eni. 2017. “Nilai Pendidikan Moral dalam Novel Sang Pelopor karya Alfad: Kajian Semiotik dan Implementasinya sebagai Bahan Ajar di Sekolah Dasar”. Stilistika: Kajian Bahasa, Sastra, dan</w:t>
      </w:r>
      <w:r>
        <w:rPr>
          <w:rFonts w:asciiTheme="majorHAnsi" w:hAnsiTheme="majorHAnsi" w:cstheme="majorBidi"/>
        </w:rPr>
        <w:t xml:space="preserve"> </w:t>
      </w:r>
      <w:r w:rsidRPr="00E00E3C">
        <w:rPr>
          <w:rFonts w:asciiTheme="majorHAnsi" w:hAnsiTheme="majorHAnsi" w:cstheme="majorBidi"/>
          <w:lang w:val="id-ID"/>
        </w:rPr>
        <w:t>Pembelajarannya 3(2): 9-14.</w:t>
      </w:r>
    </w:p>
    <w:p w14:paraId="1C2BE8BA" w14:textId="77777777" w:rsidR="0000319B" w:rsidRDefault="00E00E3C" w:rsidP="0000319B">
      <w:pPr>
        <w:spacing w:after="0" w:line="240" w:lineRule="auto"/>
        <w:ind w:left="720" w:hanging="720"/>
        <w:jc w:val="both"/>
        <w:rPr>
          <w:rFonts w:asciiTheme="majorHAnsi" w:hAnsiTheme="majorHAnsi" w:cstheme="majorBidi"/>
          <w:lang w:val="id-ID"/>
        </w:rPr>
      </w:pPr>
      <w:r w:rsidRPr="00E00E3C">
        <w:rPr>
          <w:rFonts w:asciiTheme="majorHAnsi" w:hAnsiTheme="majorHAnsi" w:cstheme="majorBidi"/>
          <w:lang w:val="id-ID"/>
        </w:rPr>
        <w:t>Soleymanpour, J dan Kiadaliri, S. (2014). ‘Analysis of Social Sciences Textbook in Fourth and Fifth Grade of Elementary Schools Based on Integrated Thinking Skills’. Arabian Journal of Business and Management Review (OMAN Chapter) Vol. 4, No.5.</w:t>
      </w:r>
    </w:p>
    <w:p w14:paraId="74B86D5A" w14:textId="3D1871B9" w:rsidR="003C18C3" w:rsidRDefault="00E00E3C" w:rsidP="0000319B">
      <w:pPr>
        <w:spacing w:after="0" w:line="240" w:lineRule="auto"/>
        <w:ind w:left="720" w:hanging="720"/>
        <w:jc w:val="both"/>
        <w:rPr>
          <w:rFonts w:ascii="Cambria" w:eastAsia="Cambria" w:hAnsi="Cambria" w:cs="Cambria"/>
          <w:spacing w:val="-2"/>
          <w:sz w:val="20"/>
          <w:szCs w:val="20"/>
        </w:rPr>
      </w:pPr>
      <w:r w:rsidRPr="00E00E3C">
        <w:rPr>
          <w:rFonts w:asciiTheme="majorHAnsi" w:hAnsiTheme="majorHAnsi" w:cstheme="majorBidi"/>
          <w:lang w:val="id-ID"/>
        </w:rPr>
        <w:t>Subroto, Edi. 1992. Pengantar Metode Penelitian Linguistik Struktural. Surakarta: Sebelas Maret</w:t>
      </w:r>
      <w:r w:rsidR="0000319B">
        <w:rPr>
          <w:rFonts w:asciiTheme="majorHAnsi" w:hAnsiTheme="majorHAnsi" w:cstheme="majorBidi"/>
        </w:rPr>
        <w:t xml:space="preserve"> </w:t>
      </w:r>
      <w:r>
        <w:rPr>
          <w:rFonts w:ascii="Cambria" w:eastAsia="Cambria" w:hAnsi="Cambria" w:cs="Cambria"/>
          <w:spacing w:val="-2"/>
          <w:sz w:val="20"/>
          <w:szCs w:val="20"/>
        </w:rPr>
        <w:t>U</w:t>
      </w:r>
      <w:r>
        <w:rPr>
          <w:rFonts w:ascii="Cambria" w:eastAsia="Cambria" w:hAnsi="Cambria" w:cs="Cambria"/>
          <w:sz w:val="20"/>
          <w:szCs w:val="20"/>
        </w:rPr>
        <w:t>n</w:t>
      </w:r>
      <w:r>
        <w:rPr>
          <w:rFonts w:ascii="Cambria" w:eastAsia="Cambria" w:hAnsi="Cambria" w:cs="Cambria"/>
          <w:spacing w:val="1"/>
          <w:sz w:val="20"/>
          <w:szCs w:val="20"/>
        </w:rPr>
        <w:t>i</w:t>
      </w:r>
      <w:r>
        <w:rPr>
          <w:rFonts w:ascii="Cambria" w:eastAsia="Cambria" w:hAnsi="Cambria" w:cs="Cambria"/>
          <w:spacing w:val="-1"/>
          <w:sz w:val="20"/>
          <w:szCs w:val="20"/>
        </w:rPr>
        <w:t>v</w:t>
      </w:r>
      <w:r>
        <w:rPr>
          <w:rFonts w:ascii="Cambria" w:eastAsia="Cambria" w:hAnsi="Cambria" w:cs="Cambria"/>
          <w:spacing w:val="-2"/>
          <w:sz w:val="20"/>
          <w:szCs w:val="20"/>
        </w:rPr>
        <w:t>e</w:t>
      </w:r>
      <w:r>
        <w:rPr>
          <w:rFonts w:ascii="Cambria" w:eastAsia="Cambria" w:hAnsi="Cambria" w:cs="Cambria"/>
          <w:spacing w:val="1"/>
          <w:sz w:val="20"/>
          <w:szCs w:val="20"/>
        </w:rPr>
        <w:t>r</w:t>
      </w:r>
      <w:r>
        <w:rPr>
          <w:rFonts w:ascii="Cambria" w:eastAsia="Cambria" w:hAnsi="Cambria" w:cs="Cambria"/>
          <w:spacing w:val="-2"/>
          <w:sz w:val="20"/>
          <w:szCs w:val="20"/>
        </w:rPr>
        <w:t>s</w:t>
      </w:r>
      <w:r>
        <w:rPr>
          <w:rFonts w:ascii="Cambria" w:eastAsia="Cambria" w:hAnsi="Cambria" w:cs="Cambria"/>
          <w:sz w:val="20"/>
          <w:szCs w:val="20"/>
        </w:rPr>
        <w:t>i</w:t>
      </w:r>
      <w:r>
        <w:rPr>
          <w:rFonts w:ascii="Cambria" w:eastAsia="Cambria" w:hAnsi="Cambria" w:cs="Cambria"/>
          <w:spacing w:val="1"/>
          <w:sz w:val="20"/>
          <w:szCs w:val="20"/>
        </w:rPr>
        <w:t>t</w:t>
      </w:r>
      <w:r>
        <w:rPr>
          <w:rFonts w:ascii="Cambria" w:eastAsia="Cambria" w:hAnsi="Cambria" w:cs="Cambria"/>
          <w:sz w:val="20"/>
          <w:szCs w:val="20"/>
        </w:rPr>
        <w:t>y</w:t>
      </w:r>
      <w:r>
        <w:rPr>
          <w:rFonts w:ascii="Cambria" w:eastAsia="Cambria" w:hAnsi="Cambria" w:cs="Cambria"/>
          <w:spacing w:val="-1"/>
          <w:sz w:val="20"/>
          <w:szCs w:val="20"/>
        </w:rPr>
        <w:t xml:space="preserve"> </w:t>
      </w:r>
      <w:r>
        <w:rPr>
          <w:rFonts w:ascii="Cambria" w:eastAsia="Cambria" w:hAnsi="Cambria" w:cs="Cambria"/>
          <w:spacing w:val="-2"/>
          <w:sz w:val="20"/>
          <w:szCs w:val="20"/>
        </w:rPr>
        <w:t>P</w:t>
      </w:r>
      <w:r>
        <w:rPr>
          <w:rFonts w:ascii="Cambria" w:eastAsia="Cambria" w:hAnsi="Cambria" w:cs="Cambria"/>
          <w:spacing w:val="1"/>
          <w:sz w:val="20"/>
          <w:szCs w:val="20"/>
        </w:rPr>
        <w:t>r</w:t>
      </w:r>
      <w:r>
        <w:rPr>
          <w:rFonts w:ascii="Cambria" w:eastAsia="Cambria" w:hAnsi="Cambria" w:cs="Cambria"/>
          <w:spacing w:val="2"/>
          <w:sz w:val="20"/>
          <w:szCs w:val="20"/>
        </w:rPr>
        <w:t>e</w:t>
      </w:r>
      <w:r w:rsidR="0000319B">
        <w:rPr>
          <w:rFonts w:ascii="Cambria" w:eastAsia="Cambria" w:hAnsi="Cambria" w:cs="Cambria"/>
          <w:spacing w:val="-2"/>
          <w:sz w:val="20"/>
          <w:szCs w:val="20"/>
        </w:rPr>
        <w:t>ss</w:t>
      </w:r>
    </w:p>
    <w:sectPr w:rsidR="003C18C3" w:rsidSect="00F17F21">
      <w:headerReference w:type="even" r:id="rId9"/>
      <w:headerReference w:type="default" r:id="rId10"/>
      <w:footerReference w:type="even" r:id="rId11"/>
      <w:footerReference w:type="default" r:id="rId12"/>
      <w:footerReference w:type="first" r:id="rId13"/>
      <w:pgSz w:w="11907" w:h="16839" w:code="9"/>
      <w:pgMar w:top="680" w:right="1134" w:bottom="1276" w:left="1134" w:header="426" w:footer="483"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89A88" w14:textId="77777777" w:rsidR="00924C79" w:rsidRDefault="00924C79" w:rsidP="00C619DB">
      <w:pPr>
        <w:spacing w:after="0" w:line="240" w:lineRule="auto"/>
      </w:pPr>
      <w:r>
        <w:separator/>
      </w:r>
    </w:p>
  </w:endnote>
  <w:endnote w:type="continuationSeparator" w:id="0">
    <w:p w14:paraId="41DF2D8D" w14:textId="77777777" w:rsidR="00924C79" w:rsidRDefault="00924C79" w:rsidP="00C61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1E0C6" w14:textId="2016473B" w:rsidR="005C6E65" w:rsidRPr="007B53B5" w:rsidRDefault="005C6E65" w:rsidP="00633308">
    <w:pPr>
      <w:pStyle w:val="Header"/>
      <w:spacing w:before="240"/>
      <w:jc w:val="right"/>
      <w:rPr>
        <w:rFonts w:asciiTheme="majorBidi" w:hAnsiTheme="majorBidi" w:cstheme="majorBidi"/>
        <w:i/>
        <w:iCs/>
        <w:lang w:val="id-ID"/>
      </w:rPr>
    </w:pPr>
    <w:r w:rsidRPr="009174DE">
      <w:rPr>
        <w:noProof/>
      </w:rPr>
      <mc:AlternateContent>
        <mc:Choice Requires="wps">
          <w:drawing>
            <wp:anchor distT="0" distB="0" distL="114300" distR="114300" simplePos="0" relativeHeight="251667456" behindDoc="0" locked="0" layoutInCell="1" allowOverlap="1" wp14:anchorId="4837BB52" wp14:editId="1D1A1960">
              <wp:simplePos x="0" y="0"/>
              <wp:positionH relativeFrom="column">
                <wp:posOffset>32385</wp:posOffset>
              </wp:positionH>
              <wp:positionV relativeFrom="paragraph">
                <wp:posOffset>34290</wp:posOffset>
              </wp:positionV>
              <wp:extent cx="6086475" cy="0"/>
              <wp:effectExtent l="0" t="0" r="9525" b="19050"/>
              <wp:wrapNone/>
              <wp:docPr id="29" name="Straight Connector 29"/>
              <wp:cNvGraphicFramePr/>
              <a:graphic xmlns:a="http://schemas.openxmlformats.org/drawingml/2006/main">
                <a:graphicData uri="http://schemas.microsoft.com/office/word/2010/wordprocessingShape">
                  <wps:wsp>
                    <wps:cNvCnPr/>
                    <wps:spPr>
                      <a:xfrm>
                        <a:off x="0" y="0"/>
                        <a:ext cx="6086475" cy="0"/>
                      </a:xfrm>
                      <a:prstGeom prst="line">
                        <a:avLst/>
                      </a:prstGeom>
                      <a:ln w="19050">
                        <a:solidFill>
                          <a:srgbClr val="00FF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59DD37" id="Straight Connector 29"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pt,2.7pt" to="481.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" strokecolor="aqua" strokeweight="1.5pt"/>
          </w:pict>
        </mc:Fallback>
      </mc:AlternateContent>
    </w:r>
    <w:r w:rsidRPr="009174DE">
      <w:rPr>
        <w:noProof/>
      </w:rPr>
      <w:drawing>
        <wp:anchor distT="0" distB="0" distL="114300" distR="114300" simplePos="0" relativeHeight="251668480" behindDoc="0" locked="0" layoutInCell="1" allowOverlap="1" wp14:anchorId="0D4C3086" wp14:editId="3EEE4472">
          <wp:simplePos x="0" y="0"/>
          <wp:positionH relativeFrom="column">
            <wp:posOffset>27940</wp:posOffset>
          </wp:positionH>
          <wp:positionV relativeFrom="paragraph">
            <wp:posOffset>106680</wp:posOffset>
          </wp:positionV>
          <wp:extent cx="1116330" cy="33274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ESAR.jpg"/>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14156" b="46054"/>
                  <a:stretch/>
                </pic:blipFill>
                <pic:spPr bwMode="auto">
                  <a:xfrm>
                    <a:off x="0" y="0"/>
                    <a:ext cx="1116330" cy="332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3B082B">
      <w:rPr>
        <w:rFonts w:asciiTheme="majorBidi" w:hAnsiTheme="majorBidi" w:cstheme="majorBidi"/>
        <w:i/>
        <w:iCs/>
      </w:rPr>
      <w:t>Mu’alimah</w:t>
    </w:r>
    <w:proofErr w:type="spellEnd"/>
    <w:r w:rsidRPr="007B53B5">
      <w:rPr>
        <w:rFonts w:asciiTheme="majorBidi" w:hAnsiTheme="majorBidi" w:cstheme="majorBidi"/>
        <w:i/>
        <w:iCs/>
        <w:lang w:val="id-ID"/>
      </w:rPr>
      <w:t xml:space="preserve">, </w:t>
    </w:r>
    <w:proofErr w:type="spellStart"/>
    <w:r w:rsidR="003B082B">
      <w:rPr>
        <w:rFonts w:asciiTheme="majorBidi" w:hAnsiTheme="majorBidi" w:cstheme="majorBidi"/>
        <w:i/>
        <w:iCs/>
      </w:rPr>
      <w:t>Nilai</w:t>
    </w:r>
    <w:proofErr w:type="spellEnd"/>
    <w:r w:rsidR="003B082B">
      <w:rPr>
        <w:rFonts w:asciiTheme="majorBidi" w:hAnsiTheme="majorBidi" w:cstheme="majorBidi"/>
        <w:i/>
        <w:iCs/>
      </w:rPr>
      <w:t xml:space="preserve"> Moral </w:t>
    </w:r>
    <w:proofErr w:type="spellStart"/>
    <w:r w:rsidR="003B082B">
      <w:rPr>
        <w:rFonts w:asciiTheme="majorBidi" w:hAnsiTheme="majorBidi" w:cstheme="majorBidi"/>
        <w:i/>
        <w:iCs/>
      </w:rPr>
      <w:t>Pendidikan</w:t>
    </w:r>
    <w:proofErr w:type="spellEnd"/>
    <w:r w:rsidR="003B082B">
      <w:rPr>
        <w:rFonts w:asciiTheme="majorBidi" w:hAnsiTheme="majorBidi" w:cstheme="majorBidi"/>
        <w:i/>
        <w:iCs/>
      </w:rPr>
      <w:t xml:space="preserve"> </w:t>
    </w:r>
    <w:r w:rsidR="003B082B">
      <w:rPr>
        <w:rFonts w:asciiTheme="majorBidi" w:hAnsiTheme="majorBidi" w:cstheme="majorBidi"/>
        <w:i/>
        <w:iCs/>
        <w:lang w:val="id-ID"/>
      </w:rPr>
      <w:t>(</w:t>
    </w:r>
    <w:r w:rsidR="000276DD">
      <w:rPr>
        <w:rFonts w:asciiTheme="majorBidi" w:hAnsiTheme="majorBidi" w:cstheme="majorBidi"/>
        <w:i/>
        <w:iCs/>
      </w:rPr>
      <w:t>4</w:t>
    </w:r>
    <w:r>
      <w:rPr>
        <w:rFonts w:asciiTheme="majorBidi" w:hAnsiTheme="majorBidi" w:cstheme="majorBidi"/>
        <w:i/>
        <w:iCs/>
        <w:lang w:val="id-ID"/>
      </w:rPr>
      <w:t>)</w:t>
    </w:r>
  </w:p>
  <w:p w14:paraId="6DC8D4AF" w14:textId="77777777" w:rsidR="005C6E65" w:rsidRPr="00633308" w:rsidRDefault="005C6E65">
    <w:pPr>
      <w:pStyle w:val="Footer"/>
      <w:rPr>
        <w:lang w:val="id-ID"/>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816A0" w14:textId="7D872135" w:rsidR="005C6E65" w:rsidRPr="007B53B5" w:rsidRDefault="005C6E65" w:rsidP="00C619DB">
    <w:pPr>
      <w:pStyle w:val="Header"/>
      <w:spacing w:before="240"/>
      <w:jc w:val="right"/>
      <w:rPr>
        <w:rFonts w:asciiTheme="majorBidi" w:hAnsiTheme="majorBidi" w:cstheme="majorBidi"/>
        <w:i/>
        <w:iCs/>
        <w:lang w:val="id-ID"/>
      </w:rPr>
    </w:pPr>
    <w:r w:rsidRPr="009174DE">
      <w:rPr>
        <w:noProof/>
      </w:rPr>
      <mc:AlternateContent>
        <mc:Choice Requires="wps">
          <w:drawing>
            <wp:anchor distT="0" distB="0" distL="114300" distR="114300" simplePos="0" relativeHeight="251664384" behindDoc="0" locked="0" layoutInCell="1" allowOverlap="1" wp14:anchorId="55C492FE" wp14:editId="71480259">
              <wp:simplePos x="0" y="0"/>
              <wp:positionH relativeFrom="column">
                <wp:posOffset>32385</wp:posOffset>
              </wp:positionH>
              <wp:positionV relativeFrom="paragraph">
                <wp:posOffset>34290</wp:posOffset>
              </wp:positionV>
              <wp:extent cx="6086475" cy="0"/>
              <wp:effectExtent l="0" t="0" r="9525" b="19050"/>
              <wp:wrapNone/>
              <wp:docPr id="18" name="Straight Connector 18"/>
              <wp:cNvGraphicFramePr/>
              <a:graphic xmlns:a="http://schemas.openxmlformats.org/drawingml/2006/main">
                <a:graphicData uri="http://schemas.microsoft.com/office/word/2010/wordprocessingShape">
                  <wps:wsp>
                    <wps:cNvCnPr/>
                    <wps:spPr>
                      <a:xfrm>
                        <a:off x="0" y="0"/>
                        <a:ext cx="6086475" cy="0"/>
                      </a:xfrm>
                      <a:prstGeom prst="line">
                        <a:avLst/>
                      </a:prstGeom>
                      <a:ln w="19050">
                        <a:solidFill>
                          <a:srgbClr val="00FF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1A460D" id="Straight Connector 18"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pt,2.7pt" to="481.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" strokecolor="aqua" strokeweight="1.5pt"/>
          </w:pict>
        </mc:Fallback>
      </mc:AlternateContent>
    </w:r>
    <w:r w:rsidRPr="009174DE">
      <w:rPr>
        <w:noProof/>
      </w:rPr>
      <w:drawing>
        <wp:anchor distT="0" distB="0" distL="114300" distR="114300" simplePos="0" relativeHeight="251665408" behindDoc="0" locked="0" layoutInCell="1" allowOverlap="1" wp14:anchorId="728EF5A2" wp14:editId="717237DE">
          <wp:simplePos x="0" y="0"/>
          <wp:positionH relativeFrom="column">
            <wp:posOffset>27940</wp:posOffset>
          </wp:positionH>
          <wp:positionV relativeFrom="paragraph">
            <wp:posOffset>106680</wp:posOffset>
          </wp:positionV>
          <wp:extent cx="1116330" cy="33274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ESAR.jpg"/>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14156" b="46054"/>
                  <a:stretch/>
                </pic:blipFill>
                <pic:spPr bwMode="auto">
                  <a:xfrm>
                    <a:off x="0" y="0"/>
                    <a:ext cx="1116330" cy="332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082B" w:rsidRPr="003B082B">
      <w:rPr>
        <w:rFonts w:asciiTheme="majorBidi" w:hAnsiTheme="majorBidi" w:cstheme="majorBidi"/>
        <w:i/>
        <w:iCs/>
      </w:rPr>
      <w:t xml:space="preserve"> </w:t>
    </w:r>
    <w:proofErr w:type="spellStart"/>
    <w:r w:rsidR="003B082B">
      <w:rPr>
        <w:rFonts w:asciiTheme="majorBidi" w:hAnsiTheme="majorBidi" w:cstheme="majorBidi"/>
        <w:i/>
        <w:iCs/>
      </w:rPr>
      <w:t>Mu’alimah</w:t>
    </w:r>
    <w:proofErr w:type="spellEnd"/>
    <w:r w:rsidR="003B082B" w:rsidRPr="007B53B5">
      <w:rPr>
        <w:rFonts w:asciiTheme="majorBidi" w:hAnsiTheme="majorBidi" w:cstheme="majorBidi"/>
        <w:i/>
        <w:iCs/>
        <w:lang w:val="id-ID"/>
      </w:rPr>
      <w:t xml:space="preserve">, </w:t>
    </w:r>
    <w:proofErr w:type="spellStart"/>
    <w:r w:rsidR="003B082B">
      <w:rPr>
        <w:rFonts w:asciiTheme="majorBidi" w:hAnsiTheme="majorBidi" w:cstheme="majorBidi"/>
        <w:i/>
        <w:iCs/>
      </w:rPr>
      <w:t>Nilai</w:t>
    </w:r>
    <w:proofErr w:type="spellEnd"/>
    <w:r w:rsidR="003B082B">
      <w:rPr>
        <w:rFonts w:asciiTheme="majorBidi" w:hAnsiTheme="majorBidi" w:cstheme="majorBidi"/>
        <w:i/>
        <w:iCs/>
      </w:rPr>
      <w:t xml:space="preserve"> Moral </w:t>
    </w:r>
    <w:proofErr w:type="spellStart"/>
    <w:r w:rsidR="003B082B">
      <w:rPr>
        <w:rFonts w:asciiTheme="majorBidi" w:hAnsiTheme="majorBidi" w:cstheme="majorBidi"/>
        <w:i/>
        <w:iCs/>
      </w:rPr>
      <w:t>Pendidikan</w:t>
    </w:r>
    <w:proofErr w:type="spellEnd"/>
    <w:r w:rsidR="003B082B">
      <w:rPr>
        <w:rFonts w:asciiTheme="majorBidi" w:hAnsiTheme="majorBidi" w:cstheme="majorBidi"/>
        <w:i/>
        <w:iCs/>
      </w:rPr>
      <w:t xml:space="preserve"> </w:t>
    </w:r>
    <w:r w:rsidR="000276DD">
      <w:rPr>
        <w:rFonts w:asciiTheme="majorBidi" w:hAnsiTheme="majorBidi" w:cstheme="majorBidi"/>
        <w:i/>
        <w:iCs/>
        <w:lang w:val="id-ID"/>
      </w:rPr>
      <w:t>(5</w:t>
    </w:r>
    <w:r>
      <w:rPr>
        <w:rFonts w:asciiTheme="majorBidi" w:hAnsiTheme="majorBidi" w:cstheme="majorBidi"/>
        <w:i/>
        <w:iCs/>
        <w:lang w:val="id-ID"/>
      </w:rPr>
      <w:t>)</w:t>
    </w:r>
  </w:p>
  <w:p w14:paraId="1C08F1F6" w14:textId="77777777" w:rsidR="005C6E65" w:rsidRPr="00C619DB" w:rsidRDefault="005C6E65">
    <w:pPr>
      <w:pStyle w:val="Footer"/>
      <w:rPr>
        <w:lang w:val="id-ID"/>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0621F" w14:textId="6D208B3E" w:rsidR="005C6E65" w:rsidRPr="007B53B5" w:rsidRDefault="005C6E65" w:rsidP="00C50FE1">
    <w:pPr>
      <w:pStyle w:val="Header"/>
      <w:spacing w:before="240"/>
      <w:jc w:val="right"/>
      <w:rPr>
        <w:rFonts w:asciiTheme="majorBidi" w:hAnsiTheme="majorBidi" w:cstheme="majorBidi"/>
        <w:i/>
        <w:iCs/>
        <w:lang w:val="id-ID"/>
      </w:rPr>
    </w:pPr>
    <w:r w:rsidRPr="009174DE">
      <w:rPr>
        <w:noProof/>
      </w:rPr>
      <mc:AlternateContent>
        <mc:Choice Requires="wps">
          <w:drawing>
            <wp:anchor distT="0" distB="0" distL="114300" distR="114300" simplePos="0" relativeHeight="251670528" behindDoc="0" locked="0" layoutInCell="1" allowOverlap="1" wp14:anchorId="45D62EC4" wp14:editId="44CCFD6E">
              <wp:simplePos x="0" y="0"/>
              <wp:positionH relativeFrom="column">
                <wp:posOffset>32385</wp:posOffset>
              </wp:positionH>
              <wp:positionV relativeFrom="paragraph">
                <wp:posOffset>103302</wp:posOffset>
              </wp:positionV>
              <wp:extent cx="6086475" cy="0"/>
              <wp:effectExtent l="0" t="0" r="9525" b="19050"/>
              <wp:wrapNone/>
              <wp:docPr id="48" name="Straight Connector 48"/>
              <wp:cNvGraphicFramePr/>
              <a:graphic xmlns:a="http://schemas.openxmlformats.org/drawingml/2006/main">
                <a:graphicData uri="http://schemas.microsoft.com/office/word/2010/wordprocessingShape">
                  <wps:wsp>
                    <wps:cNvCnPr/>
                    <wps:spPr>
                      <a:xfrm>
                        <a:off x="0" y="0"/>
                        <a:ext cx="6086475" cy="0"/>
                      </a:xfrm>
                      <a:prstGeom prst="line">
                        <a:avLst/>
                      </a:prstGeom>
                      <a:ln w="19050">
                        <a:solidFill>
                          <a:srgbClr val="00FF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058310" id="Straight Connector 48"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pt,8.15pt" to="481.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" strokecolor="aqua" strokeweight="1.5pt"/>
          </w:pict>
        </mc:Fallback>
      </mc:AlternateContent>
    </w:r>
    <w:r w:rsidRPr="009174DE">
      <w:rPr>
        <w:noProof/>
      </w:rPr>
      <w:drawing>
        <wp:anchor distT="0" distB="0" distL="114300" distR="114300" simplePos="0" relativeHeight="251671552" behindDoc="0" locked="0" layoutInCell="1" allowOverlap="1" wp14:anchorId="072331D7" wp14:editId="6C3BC684">
          <wp:simplePos x="0" y="0"/>
          <wp:positionH relativeFrom="column">
            <wp:posOffset>27940</wp:posOffset>
          </wp:positionH>
          <wp:positionV relativeFrom="paragraph">
            <wp:posOffset>106680</wp:posOffset>
          </wp:positionV>
          <wp:extent cx="1116330" cy="33274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ESAR.jpg"/>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14156" b="46054"/>
                  <a:stretch/>
                </pic:blipFill>
                <pic:spPr bwMode="auto">
                  <a:xfrm>
                    <a:off x="0" y="0"/>
                    <a:ext cx="1116330" cy="332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082B" w:rsidRPr="003B082B">
      <w:rPr>
        <w:rFonts w:asciiTheme="majorBidi" w:hAnsiTheme="majorBidi" w:cstheme="majorBidi"/>
        <w:i/>
        <w:iCs/>
      </w:rPr>
      <w:t xml:space="preserve"> </w:t>
    </w:r>
    <w:proofErr w:type="spellStart"/>
    <w:r w:rsidR="003B082B">
      <w:rPr>
        <w:rFonts w:asciiTheme="majorBidi" w:hAnsiTheme="majorBidi" w:cstheme="majorBidi"/>
        <w:i/>
        <w:iCs/>
      </w:rPr>
      <w:t>Mu’alimah</w:t>
    </w:r>
    <w:proofErr w:type="spellEnd"/>
    <w:r w:rsidR="003B082B" w:rsidRPr="007B53B5">
      <w:rPr>
        <w:rFonts w:asciiTheme="majorBidi" w:hAnsiTheme="majorBidi" w:cstheme="majorBidi"/>
        <w:i/>
        <w:iCs/>
        <w:lang w:val="id-ID"/>
      </w:rPr>
      <w:t xml:space="preserve">, </w:t>
    </w:r>
    <w:proofErr w:type="spellStart"/>
    <w:r w:rsidR="003B082B">
      <w:rPr>
        <w:rFonts w:asciiTheme="majorBidi" w:hAnsiTheme="majorBidi" w:cstheme="majorBidi"/>
        <w:i/>
        <w:iCs/>
      </w:rPr>
      <w:t>Nilai</w:t>
    </w:r>
    <w:proofErr w:type="spellEnd"/>
    <w:r w:rsidR="003B082B">
      <w:rPr>
        <w:rFonts w:asciiTheme="majorBidi" w:hAnsiTheme="majorBidi" w:cstheme="majorBidi"/>
        <w:i/>
        <w:iCs/>
      </w:rPr>
      <w:t xml:space="preserve"> Moral </w:t>
    </w:r>
    <w:proofErr w:type="spellStart"/>
    <w:r w:rsidR="003B082B">
      <w:rPr>
        <w:rFonts w:asciiTheme="majorBidi" w:hAnsiTheme="majorBidi" w:cstheme="majorBidi"/>
        <w:i/>
        <w:iCs/>
      </w:rPr>
      <w:t>Pendidikan</w:t>
    </w:r>
    <w:proofErr w:type="spellEnd"/>
    <w:r w:rsidRPr="007B53B5">
      <w:rPr>
        <w:rFonts w:asciiTheme="majorBidi" w:hAnsiTheme="majorBidi" w:cstheme="majorBidi"/>
        <w:i/>
        <w:iCs/>
        <w:lang w:val="id-ID"/>
      </w:rPr>
      <w:t>.</w:t>
    </w:r>
    <w:r w:rsidR="003B082B">
      <w:rPr>
        <w:rFonts w:asciiTheme="majorBidi" w:hAnsiTheme="majorBidi" w:cstheme="majorBidi"/>
        <w:i/>
        <w:iCs/>
      </w:rPr>
      <w:t xml:space="preserve"> </w:t>
    </w:r>
    <w:r w:rsidR="003B082B">
      <w:rPr>
        <w:rFonts w:asciiTheme="majorBidi" w:hAnsiTheme="majorBidi" w:cstheme="majorBidi"/>
        <w:i/>
        <w:iCs/>
        <w:lang w:val="id-ID"/>
      </w:rPr>
      <w:t>(1</w:t>
    </w:r>
    <w:r>
      <w:rPr>
        <w:rFonts w:asciiTheme="majorBidi" w:hAnsiTheme="majorBidi" w:cstheme="majorBidi"/>
        <w:i/>
        <w:iCs/>
        <w:lang w:val="id-ID"/>
      </w:rPr>
      <w:t>)</w:t>
    </w:r>
  </w:p>
  <w:p w14:paraId="69411401" w14:textId="77777777" w:rsidR="005C6E65" w:rsidRPr="00C50FE1" w:rsidRDefault="005C6E65">
    <w:pPr>
      <w:pStyle w:val="Footer"/>
      <w:rPr>
        <w:lang w:val="id-ID"/>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C8012" w14:textId="77777777" w:rsidR="00924C79" w:rsidRDefault="00924C79" w:rsidP="00C619DB">
      <w:pPr>
        <w:spacing w:after="0" w:line="240" w:lineRule="auto"/>
      </w:pPr>
      <w:r>
        <w:separator/>
      </w:r>
    </w:p>
  </w:footnote>
  <w:footnote w:type="continuationSeparator" w:id="0">
    <w:p w14:paraId="139BA42D" w14:textId="77777777" w:rsidR="00924C79" w:rsidRDefault="00924C79" w:rsidP="00C619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6AA31" w14:textId="77777777" w:rsidR="005C6E65" w:rsidRPr="00C619DB" w:rsidRDefault="005C6E65">
    <w:pPr>
      <w:pStyle w:val="Header"/>
      <w:rPr>
        <w:rFonts w:asciiTheme="majorBidi" w:hAnsiTheme="majorBidi" w:cstheme="majorBidi"/>
        <w:i/>
        <w:iCs/>
        <w:lang w:val="id-ID"/>
      </w:rPr>
    </w:pPr>
    <w:r w:rsidRPr="00C619DB">
      <w:rPr>
        <w:rFonts w:asciiTheme="majorBidi" w:hAnsiTheme="majorBidi" w:cstheme="majorBidi"/>
        <w:i/>
        <w:iCs/>
        <w:lang w:val="id-ID"/>
      </w:rPr>
      <w:t>Patria Education Jurnal (PEJ) Volume... Nomor... Tahun...</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ADFEC" w14:textId="77777777" w:rsidR="005C6E65" w:rsidRPr="00C619DB" w:rsidRDefault="005C6E65" w:rsidP="00F17F21">
    <w:pPr>
      <w:pStyle w:val="Header"/>
      <w:rPr>
        <w:rFonts w:asciiTheme="majorBidi" w:hAnsiTheme="majorBidi" w:cstheme="majorBidi"/>
        <w:i/>
        <w:iCs/>
        <w:lang w:val="id-ID"/>
      </w:rPr>
    </w:pPr>
    <w:r w:rsidRPr="00C619DB">
      <w:rPr>
        <w:rFonts w:asciiTheme="majorBidi" w:hAnsiTheme="majorBidi" w:cstheme="majorBidi"/>
        <w:i/>
        <w:iCs/>
        <w:lang w:val="id-ID"/>
      </w:rPr>
      <w:t>Patria Education Jurnal (PEJ) Volume... Nomor... Tahun...</w:t>
    </w:r>
  </w:p>
  <w:p w14:paraId="62AD58FE" w14:textId="77777777" w:rsidR="005C6E65" w:rsidRPr="00633308" w:rsidRDefault="005C6E65" w:rsidP="00633308">
    <w:pPr>
      <w:pStyle w:val="Header"/>
      <w:tabs>
        <w:tab w:val="clear" w:pos="4680"/>
        <w:tab w:val="clear" w:pos="9360"/>
        <w:tab w:val="right" w:pos="9639"/>
      </w:tabs>
      <w:rPr>
        <w:lang w:val="id-ID"/>
      </w:rPr>
    </w:pPr>
    <w:r>
      <w:rPr>
        <w:lang w:val="id-ID"/>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954D80"/>
    <w:multiLevelType w:val="multilevel"/>
    <w:tmpl w:val="BF6ABC0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9DB"/>
    <w:rsid w:val="0000319B"/>
    <w:rsid w:val="000137BE"/>
    <w:rsid w:val="000276DD"/>
    <w:rsid w:val="001C4081"/>
    <w:rsid w:val="002853A1"/>
    <w:rsid w:val="0029709D"/>
    <w:rsid w:val="003B082B"/>
    <w:rsid w:val="003B7EDC"/>
    <w:rsid w:val="003C18C3"/>
    <w:rsid w:val="00537594"/>
    <w:rsid w:val="00580F90"/>
    <w:rsid w:val="005C6E65"/>
    <w:rsid w:val="00633308"/>
    <w:rsid w:val="006F68F9"/>
    <w:rsid w:val="00764179"/>
    <w:rsid w:val="007F3466"/>
    <w:rsid w:val="008669C5"/>
    <w:rsid w:val="008B0025"/>
    <w:rsid w:val="008E0657"/>
    <w:rsid w:val="009240EA"/>
    <w:rsid w:val="00924C79"/>
    <w:rsid w:val="00971C15"/>
    <w:rsid w:val="00AA4CF0"/>
    <w:rsid w:val="00B22C7E"/>
    <w:rsid w:val="00B449EF"/>
    <w:rsid w:val="00B7189D"/>
    <w:rsid w:val="00BA2B42"/>
    <w:rsid w:val="00C33DA9"/>
    <w:rsid w:val="00C50FE1"/>
    <w:rsid w:val="00C619DB"/>
    <w:rsid w:val="00CD55BE"/>
    <w:rsid w:val="00DC2934"/>
    <w:rsid w:val="00E00E3C"/>
    <w:rsid w:val="00EB44C2"/>
    <w:rsid w:val="00F17F21"/>
    <w:rsid w:val="00F25DC4"/>
    <w:rsid w:val="00F32E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34EA6"/>
  <w15:docId w15:val="{FF23FDA4-BFC9-489D-A440-4C21298FF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9DB"/>
  </w:style>
  <w:style w:type="paragraph" w:styleId="Heading1">
    <w:name w:val="heading 1"/>
    <w:basedOn w:val="Normal"/>
    <w:next w:val="Normal"/>
    <w:link w:val="Heading1Char"/>
    <w:uiPriority w:val="9"/>
    <w:qFormat/>
    <w:rsid w:val="003C18C3"/>
    <w:pPr>
      <w:keepNext/>
      <w:numPr>
        <w:numId w:val="1"/>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C18C3"/>
    <w:pPr>
      <w:keepNext/>
      <w:numPr>
        <w:ilvl w:val="1"/>
        <w:numId w:val="1"/>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C18C3"/>
    <w:pPr>
      <w:keepNext/>
      <w:numPr>
        <w:ilvl w:val="2"/>
        <w:numId w:val="1"/>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C18C3"/>
    <w:pPr>
      <w:keepNext/>
      <w:numPr>
        <w:ilvl w:val="3"/>
        <w:numId w:val="1"/>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C18C3"/>
    <w:pPr>
      <w:numPr>
        <w:ilvl w:val="4"/>
        <w:numId w:val="1"/>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3C18C3"/>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C18C3"/>
    <w:pPr>
      <w:numPr>
        <w:ilvl w:val="6"/>
        <w:numId w:val="1"/>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3C18C3"/>
    <w:pPr>
      <w:numPr>
        <w:ilvl w:val="7"/>
        <w:numId w:val="1"/>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C18C3"/>
    <w:pPr>
      <w:numPr>
        <w:ilvl w:val="8"/>
        <w:numId w:val="1"/>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9DB"/>
  </w:style>
  <w:style w:type="paragraph" w:styleId="Footer">
    <w:name w:val="footer"/>
    <w:basedOn w:val="Normal"/>
    <w:link w:val="FooterChar"/>
    <w:uiPriority w:val="99"/>
    <w:unhideWhenUsed/>
    <w:rsid w:val="00C61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9DB"/>
  </w:style>
  <w:style w:type="paragraph" w:customStyle="1" w:styleId="TableParagraph">
    <w:name w:val="Table Paragraph"/>
    <w:basedOn w:val="Normal"/>
    <w:uiPriority w:val="1"/>
    <w:qFormat/>
    <w:rsid w:val="00C619DB"/>
    <w:pPr>
      <w:widowControl w:val="0"/>
      <w:autoSpaceDE w:val="0"/>
      <w:autoSpaceDN w:val="0"/>
      <w:spacing w:after="0" w:line="240" w:lineRule="auto"/>
    </w:pPr>
    <w:rPr>
      <w:rFonts w:ascii="Times New Roman" w:eastAsia="Times New Roman" w:hAnsi="Times New Roman" w:cs="Times New Roman"/>
    </w:rPr>
  </w:style>
  <w:style w:type="paragraph" w:customStyle="1" w:styleId="PETIERBody">
    <w:name w:val="PETIER_Body"/>
    <w:basedOn w:val="Normal"/>
    <w:qFormat/>
    <w:rsid w:val="00C619DB"/>
    <w:pPr>
      <w:adjustRightInd w:val="0"/>
      <w:snapToGrid w:val="0"/>
      <w:spacing w:after="0" w:line="240" w:lineRule="auto"/>
      <w:ind w:firstLine="567"/>
      <w:jc w:val="both"/>
    </w:pPr>
    <w:rPr>
      <w:rFonts w:ascii="Times New Roman" w:eastAsia="SimSun" w:hAnsi="Times New Roman" w:cs="Times New Roman"/>
      <w:shd w:val="clear" w:color="auto" w:fill="FFFFFF"/>
      <w:lang w:val="en-AU" w:eastAsia="zh-CN"/>
    </w:rPr>
  </w:style>
  <w:style w:type="character" w:customStyle="1" w:styleId="Heading1Char">
    <w:name w:val="Heading 1 Char"/>
    <w:basedOn w:val="DefaultParagraphFont"/>
    <w:link w:val="Heading1"/>
    <w:uiPriority w:val="9"/>
    <w:rsid w:val="003C18C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C18C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C18C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C18C3"/>
    <w:rPr>
      <w:rFonts w:eastAsiaTheme="minorEastAsia"/>
      <w:b/>
      <w:bCs/>
      <w:sz w:val="28"/>
      <w:szCs w:val="28"/>
    </w:rPr>
  </w:style>
  <w:style w:type="character" w:customStyle="1" w:styleId="Heading5Char">
    <w:name w:val="Heading 5 Char"/>
    <w:basedOn w:val="DefaultParagraphFont"/>
    <w:link w:val="Heading5"/>
    <w:uiPriority w:val="9"/>
    <w:semiHidden/>
    <w:rsid w:val="003C18C3"/>
    <w:rPr>
      <w:rFonts w:eastAsiaTheme="minorEastAsia"/>
      <w:b/>
      <w:bCs/>
      <w:i/>
      <w:iCs/>
      <w:sz w:val="26"/>
      <w:szCs w:val="26"/>
    </w:rPr>
  </w:style>
  <w:style w:type="character" w:customStyle="1" w:styleId="Heading6Char">
    <w:name w:val="Heading 6 Char"/>
    <w:basedOn w:val="DefaultParagraphFont"/>
    <w:link w:val="Heading6"/>
    <w:rsid w:val="003C18C3"/>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3C18C3"/>
    <w:rPr>
      <w:rFonts w:eastAsiaTheme="minorEastAsia"/>
      <w:sz w:val="24"/>
      <w:szCs w:val="24"/>
    </w:rPr>
  </w:style>
  <w:style w:type="character" w:customStyle="1" w:styleId="Heading8Char">
    <w:name w:val="Heading 8 Char"/>
    <w:basedOn w:val="DefaultParagraphFont"/>
    <w:link w:val="Heading8"/>
    <w:uiPriority w:val="9"/>
    <w:semiHidden/>
    <w:rsid w:val="003C18C3"/>
    <w:rPr>
      <w:rFonts w:eastAsiaTheme="minorEastAsia"/>
      <w:i/>
      <w:iCs/>
      <w:sz w:val="24"/>
      <w:szCs w:val="24"/>
    </w:rPr>
  </w:style>
  <w:style w:type="character" w:customStyle="1" w:styleId="Heading9Char">
    <w:name w:val="Heading 9 Char"/>
    <w:basedOn w:val="DefaultParagraphFont"/>
    <w:link w:val="Heading9"/>
    <w:uiPriority w:val="9"/>
    <w:semiHidden/>
    <w:rsid w:val="003C18C3"/>
    <w:rPr>
      <w:rFonts w:asciiTheme="majorHAnsi" w:eastAsiaTheme="majorEastAsia" w:hAnsiTheme="majorHAnsi" w:cstheme="majorBidi"/>
    </w:rPr>
  </w:style>
  <w:style w:type="character" w:styleId="Emphasis">
    <w:name w:val="Emphasis"/>
    <w:basedOn w:val="DefaultParagraphFont"/>
    <w:uiPriority w:val="20"/>
    <w:qFormat/>
    <w:rsid w:val="005C6E65"/>
    <w:rPr>
      <w:i/>
      <w:iCs/>
    </w:rPr>
  </w:style>
  <w:style w:type="character" w:styleId="Hyperlink">
    <w:name w:val="Hyperlink"/>
    <w:basedOn w:val="DefaultParagraphFont"/>
    <w:uiPriority w:val="99"/>
    <w:unhideWhenUsed/>
    <w:rsid w:val="00580F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7301/culingua.v1i1.1.%20%5b2"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5</Pages>
  <Words>2238</Words>
  <Characters>12760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ACER</cp:lastModifiedBy>
  <cp:revision>5</cp:revision>
  <cp:lastPrinted>2021-07-22T10:29:00Z</cp:lastPrinted>
  <dcterms:created xsi:type="dcterms:W3CDTF">2021-07-22T09:38:00Z</dcterms:created>
  <dcterms:modified xsi:type="dcterms:W3CDTF">2024-02-05T12:03:00Z</dcterms:modified>
</cp:coreProperties>
</file>